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6C37" w:rsidRPr="00F503F9" w:rsidRDefault="00016C37" w:rsidP="002D62E3">
      <w:pPr>
        <w:spacing w:after="0" w:line="240" w:lineRule="auto"/>
        <w:contextualSpacing/>
        <w:jc w:val="center"/>
        <w:rPr>
          <w:rFonts w:ascii="Times New Roman" w:hAnsi="Times New Roman" w:cs="Times New Roman"/>
          <w:b/>
          <w:sz w:val="32"/>
          <w:szCs w:val="32"/>
        </w:rPr>
      </w:pPr>
      <w:r w:rsidRPr="00F503F9">
        <w:rPr>
          <w:rFonts w:ascii="Times New Roman" w:hAnsi="Times New Roman" w:cs="Times New Roman"/>
          <w:b/>
          <w:sz w:val="32"/>
          <w:szCs w:val="32"/>
        </w:rPr>
        <w:t>ПРЕДСТАВИТЕЛЬНОЕ СОБРАНИЕ</w:t>
      </w:r>
    </w:p>
    <w:p w:rsidR="00016C37" w:rsidRPr="00F503F9" w:rsidRDefault="00016C37" w:rsidP="002D62E3">
      <w:pPr>
        <w:spacing w:after="0" w:line="240" w:lineRule="auto"/>
        <w:contextualSpacing/>
        <w:jc w:val="center"/>
        <w:rPr>
          <w:rFonts w:ascii="Times New Roman" w:hAnsi="Times New Roman" w:cs="Times New Roman"/>
          <w:b/>
          <w:sz w:val="32"/>
          <w:szCs w:val="32"/>
        </w:rPr>
      </w:pPr>
      <w:r w:rsidRPr="00F503F9">
        <w:rPr>
          <w:rFonts w:ascii="Times New Roman" w:hAnsi="Times New Roman" w:cs="Times New Roman"/>
          <w:b/>
          <w:sz w:val="32"/>
          <w:szCs w:val="32"/>
        </w:rPr>
        <w:t>Сямженского муниципального округа</w:t>
      </w:r>
    </w:p>
    <w:p w:rsidR="00016C37" w:rsidRPr="00F503F9" w:rsidRDefault="00016C37" w:rsidP="002D62E3">
      <w:pPr>
        <w:spacing w:after="0" w:line="240" w:lineRule="auto"/>
        <w:contextualSpacing/>
        <w:jc w:val="center"/>
        <w:rPr>
          <w:rFonts w:ascii="Times New Roman" w:hAnsi="Times New Roman" w:cs="Times New Roman"/>
          <w:b/>
          <w:sz w:val="32"/>
          <w:szCs w:val="32"/>
        </w:rPr>
      </w:pPr>
      <w:r w:rsidRPr="00F503F9">
        <w:rPr>
          <w:rFonts w:ascii="Times New Roman" w:hAnsi="Times New Roman" w:cs="Times New Roman"/>
          <w:b/>
          <w:sz w:val="32"/>
          <w:szCs w:val="32"/>
        </w:rPr>
        <w:t>Вологодской области</w:t>
      </w:r>
    </w:p>
    <w:p w:rsidR="00016C37" w:rsidRPr="00F503F9" w:rsidRDefault="00016C37" w:rsidP="00016C37">
      <w:pPr>
        <w:spacing w:after="0" w:line="240" w:lineRule="auto"/>
        <w:contextualSpacing/>
        <w:jc w:val="center"/>
        <w:rPr>
          <w:rFonts w:ascii="Times New Roman" w:hAnsi="Times New Roman" w:cs="Times New Roman"/>
          <w:b/>
          <w:sz w:val="32"/>
          <w:szCs w:val="32"/>
        </w:rPr>
      </w:pPr>
    </w:p>
    <w:p w:rsidR="00016C37" w:rsidRPr="00F503F9" w:rsidRDefault="00016C37" w:rsidP="00016C37">
      <w:pPr>
        <w:spacing w:after="0" w:line="240" w:lineRule="auto"/>
        <w:contextualSpacing/>
        <w:jc w:val="center"/>
        <w:rPr>
          <w:rFonts w:ascii="Times New Roman" w:hAnsi="Times New Roman" w:cs="Times New Roman"/>
          <w:b/>
          <w:sz w:val="32"/>
          <w:szCs w:val="32"/>
        </w:rPr>
      </w:pPr>
    </w:p>
    <w:p w:rsidR="00016C37" w:rsidRDefault="00016C37" w:rsidP="00016C37">
      <w:pPr>
        <w:spacing w:after="0" w:line="240" w:lineRule="auto"/>
        <w:contextualSpacing/>
        <w:jc w:val="center"/>
        <w:rPr>
          <w:rFonts w:ascii="Times New Roman" w:hAnsi="Times New Roman" w:cs="Times New Roman"/>
          <w:b/>
          <w:sz w:val="32"/>
          <w:szCs w:val="32"/>
        </w:rPr>
      </w:pPr>
      <w:r w:rsidRPr="00F503F9">
        <w:rPr>
          <w:rFonts w:ascii="Times New Roman" w:hAnsi="Times New Roman" w:cs="Times New Roman"/>
          <w:b/>
          <w:sz w:val="32"/>
          <w:szCs w:val="32"/>
        </w:rPr>
        <w:t>РЕШЕНИЕ</w:t>
      </w:r>
    </w:p>
    <w:p w:rsidR="00016C37" w:rsidRPr="00F503F9" w:rsidRDefault="00016C37" w:rsidP="00016C37">
      <w:pPr>
        <w:spacing w:after="0" w:line="240" w:lineRule="auto"/>
        <w:contextualSpacing/>
        <w:jc w:val="center"/>
        <w:rPr>
          <w:rFonts w:ascii="Times New Roman" w:hAnsi="Times New Roman" w:cs="Times New Roman"/>
          <w:b/>
          <w:sz w:val="32"/>
          <w:szCs w:val="32"/>
        </w:rPr>
      </w:pPr>
    </w:p>
    <w:p w:rsidR="00016C37" w:rsidRPr="00F503F9" w:rsidRDefault="00016C37" w:rsidP="00016C37">
      <w:pPr>
        <w:spacing w:after="0" w:line="240" w:lineRule="auto"/>
        <w:contextualSpacing/>
        <w:rPr>
          <w:rFonts w:ascii="Times New Roman" w:eastAsia="Times New Roman" w:hAnsi="Times New Roman" w:cs="Times New Roman"/>
          <w:sz w:val="28"/>
          <w:szCs w:val="28"/>
        </w:rPr>
      </w:pPr>
      <w:r w:rsidRPr="00F503F9">
        <w:rPr>
          <w:rFonts w:ascii="Times New Roman" w:hAnsi="Times New Roman" w:cs="Times New Roman"/>
          <w:sz w:val="28"/>
          <w:szCs w:val="28"/>
        </w:rPr>
        <w:t xml:space="preserve">от  </w:t>
      </w:r>
      <w:r>
        <w:rPr>
          <w:rFonts w:ascii="Times New Roman" w:hAnsi="Times New Roman" w:cs="Times New Roman"/>
          <w:sz w:val="28"/>
          <w:szCs w:val="28"/>
        </w:rPr>
        <w:t>13</w:t>
      </w:r>
      <w:r w:rsidRPr="00F503F9">
        <w:rPr>
          <w:rFonts w:ascii="Times New Roman" w:hAnsi="Times New Roman" w:cs="Times New Roman"/>
          <w:sz w:val="28"/>
          <w:szCs w:val="28"/>
        </w:rPr>
        <w:t>.1</w:t>
      </w:r>
      <w:r>
        <w:rPr>
          <w:rFonts w:ascii="Times New Roman" w:hAnsi="Times New Roman" w:cs="Times New Roman"/>
          <w:sz w:val="28"/>
          <w:szCs w:val="28"/>
        </w:rPr>
        <w:t>2</w:t>
      </w:r>
      <w:r w:rsidRPr="00F503F9">
        <w:rPr>
          <w:rFonts w:ascii="Times New Roman" w:hAnsi="Times New Roman" w:cs="Times New Roman"/>
          <w:sz w:val="28"/>
          <w:szCs w:val="28"/>
        </w:rPr>
        <w:t xml:space="preserve">.2022             № </w:t>
      </w:r>
      <w:r w:rsidR="002D62E3">
        <w:rPr>
          <w:rFonts w:ascii="Times New Roman" w:hAnsi="Times New Roman" w:cs="Times New Roman"/>
          <w:sz w:val="28"/>
          <w:szCs w:val="28"/>
        </w:rPr>
        <w:t>62</w:t>
      </w:r>
    </w:p>
    <w:p w:rsidR="00016C37" w:rsidRPr="00016C37" w:rsidRDefault="00016C37" w:rsidP="00016C37">
      <w:pPr>
        <w:spacing w:after="0" w:line="240" w:lineRule="auto"/>
        <w:ind w:right="9"/>
        <w:contextualSpacing/>
        <w:jc w:val="both"/>
        <w:rPr>
          <w:rFonts w:ascii="Times New Roman" w:hAnsi="Times New Roman" w:cs="Times New Roman"/>
          <w:spacing w:val="-2"/>
          <w:sz w:val="28"/>
          <w:szCs w:val="28"/>
        </w:rPr>
      </w:pPr>
    </w:p>
    <w:p w:rsidR="00016C37" w:rsidRPr="00016C37" w:rsidRDefault="00016C37" w:rsidP="0091784B">
      <w:pPr>
        <w:shd w:val="clear" w:color="auto" w:fill="FFFFFF"/>
        <w:spacing w:after="0" w:line="240" w:lineRule="auto"/>
        <w:ind w:right="4535"/>
        <w:contextualSpacing/>
        <w:jc w:val="both"/>
        <w:textAlignment w:val="baseline"/>
        <w:rPr>
          <w:rFonts w:ascii="Times New Roman" w:hAnsi="Times New Roman" w:cs="Times New Roman"/>
          <w:sz w:val="28"/>
          <w:szCs w:val="28"/>
        </w:rPr>
      </w:pPr>
      <w:r w:rsidRPr="00016C37">
        <w:rPr>
          <w:rFonts w:ascii="Times New Roman" w:hAnsi="Times New Roman" w:cs="Times New Roman"/>
          <w:sz w:val="28"/>
          <w:szCs w:val="28"/>
        </w:rPr>
        <w:t xml:space="preserve">Об утверждении Положения о </w:t>
      </w:r>
      <w:bookmarkStart w:id="0" w:name="_Hlk73706793"/>
      <w:r w:rsidRPr="00016C37">
        <w:rPr>
          <w:rFonts w:ascii="Times New Roman" w:hAnsi="Times New Roman" w:cs="Times New Roman"/>
          <w:sz w:val="28"/>
          <w:szCs w:val="28"/>
        </w:rPr>
        <w:t xml:space="preserve">муниципальном контроле </w:t>
      </w:r>
      <w:bookmarkEnd w:id="0"/>
      <w:r w:rsidR="0091784B">
        <w:rPr>
          <w:rFonts w:ascii="Times New Roman" w:hAnsi="Times New Roman" w:cs="Times New Roman"/>
          <w:spacing w:val="2"/>
          <w:sz w:val="28"/>
          <w:szCs w:val="28"/>
        </w:rPr>
        <w:t xml:space="preserve">на автомобильном транспорте, </w:t>
      </w:r>
      <w:r w:rsidRPr="00016C37">
        <w:rPr>
          <w:rFonts w:ascii="Times New Roman" w:hAnsi="Times New Roman" w:cs="Times New Roman"/>
          <w:spacing w:val="2"/>
          <w:sz w:val="28"/>
          <w:szCs w:val="28"/>
        </w:rPr>
        <w:t xml:space="preserve">городском наземном электрическом транспорте и в дорожном хозяйстве в </w:t>
      </w:r>
      <w:proofErr w:type="spellStart"/>
      <w:r w:rsidRPr="00016C37">
        <w:rPr>
          <w:rFonts w:ascii="Times New Roman" w:hAnsi="Times New Roman" w:cs="Times New Roman"/>
          <w:spacing w:val="2"/>
          <w:sz w:val="28"/>
          <w:szCs w:val="28"/>
        </w:rPr>
        <w:t>Сямженском</w:t>
      </w:r>
      <w:proofErr w:type="spellEnd"/>
      <w:r w:rsidRPr="00016C37">
        <w:rPr>
          <w:rFonts w:ascii="Times New Roman" w:hAnsi="Times New Roman" w:cs="Times New Roman"/>
          <w:spacing w:val="2"/>
          <w:sz w:val="28"/>
          <w:szCs w:val="28"/>
        </w:rPr>
        <w:t xml:space="preserve"> муниципальном </w:t>
      </w:r>
      <w:r w:rsidR="0091784B">
        <w:rPr>
          <w:rFonts w:ascii="Times New Roman" w:hAnsi="Times New Roman" w:cs="Times New Roman"/>
          <w:spacing w:val="2"/>
          <w:sz w:val="28"/>
          <w:szCs w:val="28"/>
        </w:rPr>
        <w:t>округе</w:t>
      </w:r>
    </w:p>
    <w:p w:rsidR="00016C37" w:rsidRPr="00016C37" w:rsidRDefault="00016C37" w:rsidP="00016C37">
      <w:pPr>
        <w:spacing w:after="0" w:line="240" w:lineRule="auto"/>
        <w:contextualSpacing/>
        <w:outlineLvl w:val="0"/>
        <w:rPr>
          <w:rFonts w:ascii="Times New Roman" w:hAnsi="Times New Roman" w:cs="Times New Roman"/>
          <w:strike/>
          <w:sz w:val="28"/>
          <w:szCs w:val="28"/>
        </w:rPr>
      </w:pPr>
    </w:p>
    <w:p w:rsidR="00016C37" w:rsidRPr="00016C37" w:rsidRDefault="00016C37" w:rsidP="00016C37">
      <w:pPr>
        <w:suppressAutoHyphens/>
        <w:spacing w:after="0" w:line="240" w:lineRule="auto"/>
        <w:ind w:firstLine="720"/>
        <w:contextualSpacing/>
        <w:jc w:val="both"/>
        <w:rPr>
          <w:rFonts w:ascii="Times New Roman" w:hAnsi="Times New Roman" w:cs="Times New Roman"/>
          <w:b/>
          <w:color w:val="000000"/>
          <w:sz w:val="28"/>
          <w:szCs w:val="28"/>
        </w:rPr>
      </w:pPr>
      <w:proofErr w:type="gramStart"/>
      <w:r>
        <w:rPr>
          <w:rFonts w:ascii="Times New Roman" w:hAnsi="Times New Roman" w:cs="Times New Roman"/>
          <w:sz w:val="28"/>
          <w:szCs w:val="28"/>
        </w:rPr>
        <w:t>В соответствии с Федеральным</w:t>
      </w:r>
      <w:r w:rsidRPr="00016C37">
        <w:rPr>
          <w:rFonts w:ascii="Times New Roman" w:hAnsi="Times New Roman" w:cs="Times New Roman"/>
          <w:sz w:val="28"/>
          <w:szCs w:val="28"/>
        </w:rPr>
        <w:t xml:space="preserve"> </w:t>
      </w:r>
      <w:hyperlink r:id="rId4" w:history="1">
        <w:r w:rsidRPr="00016C37">
          <w:rPr>
            <w:rStyle w:val="a8"/>
            <w:rFonts w:ascii="Times New Roman" w:hAnsi="Times New Roman" w:cs="Times New Roman"/>
            <w:color w:val="000000"/>
            <w:sz w:val="28"/>
            <w:szCs w:val="28"/>
            <w:u w:val="none"/>
          </w:rPr>
          <w:t>закон</w:t>
        </w:r>
      </w:hyperlink>
      <w:r>
        <w:rPr>
          <w:rFonts w:ascii="Times New Roman" w:hAnsi="Times New Roman" w:cs="Times New Roman"/>
          <w:sz w:val="28"/>
          <w:szCs w:val="28"/>
        </w:rPr>
        <w:t>ом от 06.10.2003</w:t>
      </w:r>
      <w:r w:rsidRPr="00016C37">
        <w:rPr>
          <w:rFonts w:ascii="Times New Roman" w:hAnsi="Times New Roman" w:cs="Times New Roman"/>
          <w:sz w:val="28"/>
          <w:szCs w:val="28"/>
        </w:rPr>
        <w:t xml:space="preserve"> № 131-ФЗ «Об общих принципах орга</w:t>
      </w:r>
      <w:r>
        <w:rPr>
          <w:rFonts w:ascii="Times New Roman" w:hAnsi="Times New Roman" w:cs="Times New Roman"/>
          <w:sz w:val="28"/>
          <w:szCs w:val="28"/>
        </w:rPr>
        <w:t xml:space="preserve">низации местного самоуправления в </w:t>
      </w:r>
      <w:r w:rsidRPr="00016C37">
        <w:rPr>
          <w:rFonts w:ascii="Times New Roman" w:hAnsi="Times New Roman" w:cs="Times New Roman"/>
          <w:sz w:val="28"/>
          <w:szCs w:val="28"/>
        </w:rPr>
        <w:t xml:space="preserve">Российской Федерации», </w:t>
      </w:r>
      <w:r>
        <w:rPr>
          <w:rFonts w:ascii="Times New Roman" w:hAnsi="Times New Roman" w:cs="Times New Roman"/>
          <w:sz w:val="28"/>
          <w:szCs w:val="28"/>
        </w:rPr>
        <w:t>Федеральным</w:t>
      </w:r>
      <w:r w:rsidRPr="00016C37">
        <w:rPr>
          <w:rFonts w:ascii="Times New Roman" w:hAnsi="Times New Roman" w:cs="Times New Roman"/>
          <w:sz w:val="28"/>
          <w:szCs w:val="28"/>
        </w:rPr>
        <w:t xml:space="preserve"> </w:t>
      </w:r>
      <w:hyperlink r:id="rId5" w:history="1">
        <w:r w:rsidRPr="00016C37">
          <w:rPr>
            <w:rStyle w:val="a8"/>
            <w:rFonts w:ascii="Times New Roman" w:hAnsi="Times New Roman" w:cs="Times New Roman"/>
            <w:color w:val="000000"/>
            <w:sz w:val="28"/>
            <w:szCs w:val="28"/>
            <w:u w:val="none"/>
          </w:rPr>
          <w:t>закон</w:t>
        </w:r>
      </w:hyperlink>
      <w:r>
        <w:rPr>
          <w:rFonts w:ascii="Times New Roman" w:hAnsi="Times New Roman" w:cs="Times New Roman"/>
          <w:sz w:val="28"/>
          <w:szCs w:val="28"/>
        </w:rPr>
        <w:t>ом</w:t>
      </w:r>
      <w:r w:rsidRPr="00016C37">
        <w:rPr>
          <w:rFonts w:ascii="Times New Roman" w:hAnsi="Times New Roman" w:cs="Times New Roman"/>
          <w:sz w:val="28"/>
          <w:szCs w:val="28"/>
        </w:rPr>
        <w:t xml:space="preserve"> </w:t>
      </w:r>
      <w:r>
        <w:rPr>
          <w:rFonts w:ascii="Times New Roman" w:hAnsi="Times New Roman" w:cs="Times New Roman"/>
          <w:sz w:val="28"/>
          <w:szCs w:val="28"/>
        </w:rPr>
        <w:t>от 08.11.2007</w:t>
      </w:r>
      <w:r w:rsidRPr="00016C37">
        <w:rPr>
          <w:rFonts w:ascii="Times New Roman" w:hAnsi="Times New Roman" w:cs="Times New Roman"/>
          <w:sz w:val="28"/>
          <w:szCs w:val="28"/>
        </w:rPr>
        <w:t xml:space="preserve">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r>
        <w:rPr>
          <w:rFonts w:ascii="Times New Roman" w:hAnsi="Times New Roman" w:cs="Times New Roman"/>
          <w:sz w:val="28"/>
          <w:szCs w:val="28"/>
        </w:rPr>
        <w:t>Федеральным</w:t>
      </w:r>
      <w:r w:rsidRPr="00016C37">
        <w:rPr>
          <w:rFonts w:ascii="Times New Roman" w:hAnsi="Times New Roman" w:cs="Times New Roman"/>
          <w:sz w:val="28"/>
          <w:szCs w:val="28"/>
        </w:rPr>
        <w:t xml:space="preserve"> </w:t>
      </w:r>
      <w:hyperlink r:id="rId6" w:history="1">
        <w:r w:rsidRPr="00016C37">
          <w:rPr>
            <w:rStyle w:val="a8"/>
            <w:rFonts w:ascii="Times New Roman" w:hAnsi="Times New Roman" w:cs="Times New Roman"/>
            <w:color w:val="000000"/>
            <w:sz w:val="28"/>
            <w:szCs w:val="28"/>
            <w:u w:val="none"/>
          </w:rPr>
          <w:t>закон</w:t>
        </w:r>
      </w:hyperlink>
      <w:r>
        <w:rPr>
          <w:rFonts w:ascii="Times New Roman" w:hAnsi="Times New Roman" w:cs="Times New Roman"/>
          <w:sz w:val="28"/>
          <w:szCs w:val="28"/>
        </w:rPr>
        <w:t>ом от 08.11.2007</w:t>
      </w:r>
      <w:r w:rsidRPr="00016C37">
        <w:rPr>
          <w:rFonts w:ascii="Times New Roman" w:hAnsi="Times New Roman" w:cs="Times New Roman"/>
          <w:sz w:val="28"/>
          <w:szCs w:val="28"/>
        </w:rPr>
        <w:t xml:space="preserve"> № 259-ФЗ «Устав автомобильного транспорта и городского наземного электрического транспорта»,</w:t>
      </w:r>
      <w:r>
        <w:rPr>
          <w:rFonts w:ascii="Times New Roman" w:hAnsi="Times New Roman" w:cs="Times New Roman"/>
          <w:sz w:val="28"/>
          <w:szCs w:val="28"/>
        </w:rPr>
        <w:t xml:space="preserve"> Федеральным</w:t>
      </w:r>
      <w:r w:rsidRPr="00016C37">
        <w:rPr>
          <w:rFonts w:ascii="Times New Roman" w:hAnsi="Times New Roman" w:cs="Times New Roman"/>
          <w:sz w:val="28"/>
          <w:szCs w:val="28"/>
        </w:rPr>
        <w:t xml:space="preserve"> </w:t>
      </w:r>
      <w:hyperlink r:id="rId7" w:history="1">
        <w:r w:rsidRPr="00016C37">
          <w:rPr>
            <w:rStyle w:val="a8"/>
            <w:rFonts w:ascii="Times New Roman" w:hAnsi="Times New Roman" w:cs="Times New Roman"/>
            <w:color w:val="000000"/>
            <w:sz w:val="28"/>
            <w:szCs w:val="28"/>
            <w:u w:val="none"/>
          </w:rPr>
          <w:t>закон</w:t>
        </w:r>
        <w:proofErr w:type="gramEnd"/>
      </w:hyperlink>
      <w:r>
        <w:rPr>
          <w:rFonts w:ascii="Times New Roman" w:hAnsi="Times New Roman" w:cs="Times New Roman"/>
          <w:sz w:val="28"/>
          <w:szCs w:val="28"/>
        </w:rPr>
        <w:t xml:space="preserve">ом от 31.07.2020 248-ФЗ </w:t>
      </w:r>
      <w:r w:rsidRPr="00016C37">
        <w:rPr>
          <w:rFonts w:ascii="Times New Roman" w:hAnsi="Times New Roman" w:cs="Times New Roman"/>
          <w:sz w:val="28"/>
          <w:szCs w:val="28"/>
        </w:rPr>
        <w:t>«О государственном контроле (надзоре) и муниципал</w:t>
      </w:r>
      <w:r>
        <w:rPr>
          <w:rFonts w:ascii="Times New Roman" w:hAnsi="Times New Roman" w:cs="Times New Roman"/>
          <w:sz w:val="28"/>
          <w:szCs w:val="28"/>
        </w:rPr>
        <w:t xml:space="preserve">ьном контроле </w:t>
      </w:r>
      <w:r w:rsidRPr="00016C37">
        <w:rPr>
          <w:rFonts w:ascii="Times New Roman" w:hAnsi="Times New Roman" w:cs="Times New Roman"/>
          <w:sz w:val="28"/>
          <w:szCs w:val="28"/>
        </w:rPr>
        <w:t xml:space="preserve">в Российской Федерации», </w:t>
      </w:r>
      <w:r w:rsidRPr="004D506D">
        <w:rPr>
          <w:rFonts w:ascii="Times New Roman" w:hAnsi="Times New Roman" w:cs="Times New Roman"/>
          <w:sz w:val="28"/>
          <w:szCs w:val="28"/>
        </w:rPr>
        <w:t>Устав</w:t>
      </w:r>
      <w:r>
        <w:rPr>
          <w:rFonts w:ascii="Times New Roman" w:hAnsi="Times New Roman" w:cs="Times New Roman"/>
          <w:sz w:val="28"/>
          <w:szCs w:val="28"/>
        </w:rPr>
        <w:t>ом</w:t>
      </w:r>
      <w:r w:rsidRPr="004D506D">
        <w:rPr>
          <w:rFonts w:ascii="Times New Roman" w:hAnsi="Times New Roman" w:cs="Times New Roman"/>
          <w:sz w:val="28"/>
          <w:szCs w:val="28"/>
        </w:rPr>
        <w:t xml:space="preserve"> </w:t>
      </w:r>
      <w:r>
        <w:rPr>
          <w:rFonts w:ascii="Times New Roman" w:hAnsi="Times New Roman" w:cs="Times New Roman"/>
          <w:sz w:val="28"/>
          <w:szCs w:val="28"/>
        </w:rPr>
        <w:t>Сямженского</w:t>
      </w:r>
      <w:r w:rsidRPr="004D506D">
        <w:rPr>
          <w:rFonts w:ascii="Times New Roman" w:hAnsi="Times New Roman" w:cs="Times New Roman"/>
          <w:sz w:val="28"/>
          <w:szCs w:val="28"/>
        </w:rPr>
        <w:t xml:space="preserve"> муниципального </w:t>
      </w:r>
      <w:r>
        <w:rPr>
          <w:rFonts w:ascii="Times New Roman" w:hAnsi="Times New Roman" w:cs="Times New Roman"/>
          <w:sz w:val="28"/>
          <w:szCs w:val="28"/>
        </w:rPr>
        <w:t>округа Вологодской области</w:t>
      </w:r>
      <w:r w:rsidRPr="004D506D">
        <w:rPr>
          <w:rFonts w:ascii="Times New Roman" w:hAnsi="Times New Roman" w:cs="Times New Roman"/>
          <w:sz w:val="28"/>
          <w:szCs w:val="28"/>
        </w:rPr>
        <w:t xml:space="preserve">, Представительное Собрание </w:t>
      </w:r>
      <w:r>
        <w:rPr>
          <w:rFonts w:ascii="Times New Roman" w:hAnsi="Times New Roman" w:cs="Times New Roman"/>
          <w:sz w:val="28"/>
          <w:szCs w:val="28"/>
        </w:rPr>
        <w:t>Сямженского</w:t>
      </w:r>
      <w:r w:rsidRPr="004D506D">
        <w:rPr>
          <w:rFonts w:ascii="Times New Roman" w:hAnsi="Times New Roman" w:cs="Times New Roman"/>
          <w:sz w:val="28"/>
          <w:szCs w:val="28"/>
        </w:rPr>
        <w:t xml:space="preserve"> муниципального </w:t>
      </w:r>
      <w:r>
        <w:rPr>
          <w:rFonts w:ascii="Times New Roman" w:hAnsi="Times New Roman" w:cs="Times New Roman"/>
          <w:sz w:val="28"/>
          <w:szCs w:val="28"/>
        </w:rPr>
        <w:t xml:space="preserve">округа Вологодской области, </w:t>
      </w:r>
      <w:r w:rsidRPr="00F503F9">
        <w:rPr>
          <w:rFonts w:ascii="Times New Roman" w:hAnsi="Times New Roman" w:cs="Times New Roman"/>
          <w:b/>
          <w:sz w:val="28"/>
          <w:szCs w:val="28"/>
        </w:rPr>
        <w:t>РЕШИЛО:</w:t>
      </w:r>
    </w:p>
    <w:p w:rsidR="00016C37" w:rsidRPr="00016C37" w:rsidRDefault="00016C37" w:rsidP="00016C37">
      <w:pPr>
        <w:suppressAutoHyphens/>
        <w:spacing w:after="0" w:line="240" w:lineRule="auto"/>
        <w:ind w:firstLine="720"/>
        <w:contextualSpacing/>
        <w:jc w:val="both"/>
        <w:rPr>
          <w:rFonts w:ascii="Times New Roman" w:hAnsi="Times New Roman" w:cs="Times New Roman"/>
          <w:sz w:val="24"/>
          <w:szCs w:val="24"/>
        </w:rPr>
      </w:pPr>
    </w:p>
    <w:p w:rsidR="00016C37" w:rsidRDefault="00016C37" w:rsidP="00016C37">
      <w:pPr>
        <w:pStyle w:val="ConsPlusNormal"/>
        <w:tabs>
          <w:tab w:val="left" w:pos="1134"/>
        </w:tabs>
        <w:ind w:firstLine="709"/>
        <w:contextualSpacing/>
        <w:jc w:val="both"/>
        <w:rPr>
          <w:sz w:val="28"/>
        </w:rPr>
      </w:pPr>
      <w:r w:rsidRPr="007015C2">
        <w:rPr>
          <w:sz w:val="28"/>
        </w:rPr>
        <w:t xml:space="preserve">1. Утвердить Положение о </w:t>
      </w:r>
      <w:r w:rsidR="000833DB" w:rsidRPr="00016C37">
        <w:rPr>
          <w:sz w:val="28"/>
          <w:szCs w:val="28"/>
        </w:rPr>
        <w:t xml:space="preserve">муниципальном контроле </w:t>
      </w:r>
      <w:r w:rsidR="000833DB">
        <w:rPr>
          <w:spacing w:val="2"/>
          <w:sz w:val="28"/>
          <w:szCs w:val="28"/>
        </w:rPr>
        <w:t xml:space="preserve">на автомобильном транспорте, </w:t>
      </w:r>
      <w:r w:rsidR="000833DB" w:rsidRPr="00016C37">
        <w:rPr>
          <w:spacing w:val="2"/>
          <w:sz w:val="28"/>
          <w:szCs w:val="28"/>
        </w:rPr>
        <w:t xml:space="preserve">городском наземном электрическом транспорте и в дорожном хозяйстве в </w:t>
      </w:r>
      <w:proofErr w:type="spellStart"/>
      <w:r w:rsidR="000833DB" w:rsidRPr="00016C37">
        <w:rPr>
          <w:spacing w:val="2"/>
          <w:sz w:val="28"/>
          <w:szCs w:val="28"/>
        </w:rPr>
        <w:t>Сямженском</w:t>
      </w:r>
      <w:proofErr w:type="spellEnd"/>
      <w:r w:rsidR="000833DB" w:rsidRPr="00016C37">
        <w:rPr>
          <w:spacing w:val="2"/>
          <w:sz w:val="28"/>
          <w:szCs w:val="28"/>
        </w:rPr>
        <w:t xml:space="preserve"> муниципальном </w:t>
      </w:r>
      <w:r w:rsidR="000833DB">
        <w:rPr>
          <w:spacing w:val="2"/>
          <w:sz w:val="28"/>
          <w:szCs w:val="28"/>
        </w:rPr>
        <w:t>округе</w:t>
      </w:r>
      <w:r w:rsidRPr="007015C2">
        <w:rPr>
          <w:sz w:val="28"/>
          <w:szCs w:val="28"/>
        </w:rPr>
        <w:t xml:space="preserve"> согласно приложению</w:t>
      </w:r>
      <w:r>
        <w:rPr>
          <w:sz w:val="28"/>
          <w:szCs w:val="28"/>
        </w:rPr>
        <w:t xml:space="preserve"> № 1</w:t>
      </w:r>
      <w:r w:rsidRPr="007015C2">
        <w:rPr>
          <w:sz w:val="28"/>
          <w:szCs w:val="28"/>
        </w:rPr>
        <w:t xml:space="preserve"> к настоящему решению</w:t>
      </w:r>
      <w:r w:rsidRPr="007015C2">
        <w:rPr>
          <w:sz w:val="28"/>
        </w:rPr>
        <w:t>.</w:t>
      </w:r>
    </w:p>
    <w:p w:rsidR="00016C37" w:rsidRDefault="00016C37" w:rsidP="00016C37">
      <w:pPr>
        <w:pStyle w:val="ConsPlusNormal"/>
        <w:tabs>
          <w:tab w:val="left" w:pos="1134"/>
        </w:tabs>
        <w:ind w:firstLine="709"/>
        <w:contextualSpacing/>
        <w:jc w:val="both"/>
        <w:rPr>
          <w:sz w:val="28"/>
          <w:szCs w:val="28"/>
        </w:rPr>
      </w:pPr>
      <w:r w:rsidRPr="007015C2">
        <w:rPr>
          <w:sz w:val="28"/>
          <w:szCs w:val="28"/>
        </w:rPr>
        <w:t xml:space="preserve">2. Утвердить Перечень индикаторов риска нарушения обязательных требований в сфере </w:t>
      </w:r>
      <w:r w:rsidR="000833DB">
        <w:rPr>
          <w:sz w:val="28"/>
          <w:szCs w:val="28"/>
        </w:rPr>
        <w:t>муниципального</w:t>
      </w:r>
      <w:r w:rsidR="000833DB" w:rsidRPr="00016C37">
        <w:rPr>
          <w:sz w:val="28"/>
          <w:szCs w:val="28"/>
        </w:rPr>
        <w:t xml:space="preserve"> контрол</w:t>
      </w:r>
      <w:r w:rsidR="000833DB">
        <w:rPr>
          <w:sz w:val="28"/>
          <w:szCs w:val="28"/>
        </w:rPr>
        <w:t>я</w:t>
      </w:r>
      <w:r w:rsidR="000833DB" w:rsidRPr="00016C37">
        <w:rPr>
          <w:sz w:val="28"/>
          <w:szCs w:val="28"/>
        </w:rPr>
        <w:t xml:space="preserve"> </w:t>
      </w:r>
      <w:r w:rsidR="000833DB">
        <w:rPr>
          <w:spacing w:val="2"/>
          <w:sz w:val="28"/>
          <w:szCs w:val="28"/>
        </w:rPr>
        <w:t xml:space="preserve">на автомобильном транспорте, </w:t>
      </w:r>
      <w:r w:rsidR="000833DB" w:rsidRPr="00016C37">
        <w:rPr>
          <w:spacing w:val="2"/>
          <w:sz w:val="28"/>
          <w:szCs w:val="28"/>
        </w:rPr>
        <w:t xml:space="preserve">городском наземном электрическом транспорте и в дорожном хозяйстве в </w:t>
      </w:r>
      <w:proofErr w:type="spellStart"/>
      <w:r w:rsidR="000833DB" w:rsidRPr="00016C37">
        <w:rPr>
          <w:spacing w:val="2"/>
          <w:sz w:val="28"/>
          <w:szCs w:val="28"/>
        </w:rPr>
        <w:t>Сямженском</w:t>
      </w:r>
      <w:proofErr w:type="spellEnd"/>
      <w:r w:rsidR="000833DB" w:rsidRPr="00016C37">
        <w:rPr>
          <w:spacing w:val="2"/>
          <w:sz w:val="28"/>
          <w:szCs w:val="28"/>
        </w:rPr>
        <w:t xml:space="preserve"> муниципальном </w:t>
      </w:r>
      <w:r w:rsidR="000833DB">
        <w:rPr>
          <w:spacing w:val="2"/>
          <w:sz w:val="28"/>
          <w:szCs w:val="28"/>
        </w:rPr>
        <w:t>округе</w:t>
      </w:r>
      <w:r w:rsidRPr="007015C2">
        <w:rPr>
          <w:sz w:val="28"/>
          <w:szCs w:val="28"/>
        </w:rPr>
        <w:t xml:space="preserve"> согласно приложению № 2 к настоящему решению.</w:t>
      </w:r>
    </w:p>
    <w:p w:rsidR="00016C37" w:rsidRPr="007015C2" w:rsidRDefault="00016C37" w:rsidP="00016C37">
      <w:pPr>
        <w:pStyle w:val="ConsPlusNormal"/>
        <w:tabs>
          <w:tab w:val="left" w:pos="1134"/>
        </w:tabs>
        <w:ind w:firstLine="709"/>
        <w:contextualSpacing/>
        <w:jc w:val="both"/>
        <w:rPr>
          <w:sz w:val="28"/>
          <w:szCs w:val="28"/>
        </w:rPr>
      </w:pPr>
      <w:r w:rsidRPr="007015C2">
        <w:rPr>
          <w:sz w:val="28"/>
          <w:szCs w:val="28"/>
        </w:rPr>
        <w:t xml:space="preserve">3. Утвердить Перечень ключевых и индикативных показателей </w:t>
      </w:r>
      <w:r w:rsidR="000833DB">
        <w:rPr>
          <w:sz w:val="28"/>
          <w:szCs w:val="28"/>
        </w:rPr>
        <w:t>муниципального</w:t>
      </w:r>
      <w:r w:rsidR="000833DB" w:rsidRPr="00016C37">
        <w:rPr>
          <w:sz w:val="28"/>
          <w:szCs w:val="28"/>
        </w:rPr>
        <w:t xml:space="preserve"> контрол</w:t>
      </w:r>
      <w:r w:rsidR="000833DB">
        <w:rPr>
          <w:sz w:val="28"/>
          <w:szCs w:val="28"/>
        </w:rPr>
        <w:t>я</w:t>
      </w:r>
      <w:r w:rsidR="000833DB" w:rsidRPr="00016C37">
        <w:rPr>
          <w:sz w:val="28"/>
          <w:szCs w:val="28"/>
        </w:rPr>
        <w:t xml:space="preserve"> </w:t>
      </w:r>
      <w:r w:rsidR="000833DB">
        <w:rPr>
          <w:spacing w:val="2"/>
          <w:sz w:val="28"/>
          <w:szCs w:val="28"/>
        </w:rPr>
        <w:t xml:space="preserve">на автомобильном транспорте, </w:t>
      </w:r>
      <w:r w:rsidR="000833DB" w:rsidRPr="00016C37">
        <w:rPr>
          <w:spacing w:val="2"/>
          <w:sz w:val="28"/>
          <w:szCs w:val="28"/>
        </w:rPr>
        <w:t xml:space="preserve">городском наземном электрическом транспорте и в дорожном хозяйстве в </w:t>
      </w:r>
      <w:proofErr w:type="spellStart"/>
      <w:r w:rsidR="000833DB" w:rsidRPr="00016C37">
        <w:rPr>
          <w:spacing w:val="2"/>
          <w:sz w:val="28"/>
          <w:szCs w:val="28"/>
        </w:rPr>
        <w:t>Сямженском</w:t>
      </w:r>
      <w:proofErr w:type="spellEnd"/>
      <w:r w:rsidR="000833DB" w:rsidRPr="00016C37">
        <w:rPr>
          <w:spacing w:val="2"/>
          <w:sz w:val="28"/>
          <w:szCs w:val="28"/>
        </w:rPr>
        <w:t xml:space="preserve"> муниципальном </w:t>
      </w:r>
      <w:r w:rsidR="000833DB">
        <w:rPr>
          <w:spacing w:val="2"/>
          <w:sz w:val="28"/>
          <w:szCs w:val="28"/>
        </w:rPr>
        <w:t>округе</w:t>
      </w:r>
      <w:r w:rsidRPr="007015C2">
        <w:rPr>
          <w:sz w:val="28"/>
          <w:szCs w:val="28"/>
        </w:rPr>
        <w:t xml:space="preserve"> согласно приложению № </w:t>
      </w:r>
      <w:r>
        <w:rPr>
          <w:sz w:val="28"/>
          <w:szCs w:val="28"/>
        </w:rPr>
        <w:t>3</w:t>
      </w:r>
      <w:r w:rsidRPr="007015C2">
        <w:rPr>
          <w:sz w:val="28"/>
          <w:szCs w:val="28"/>
        </w:rPr>
        <w:t xml:space="preserve"> к настоящему решению.</w:t>
      </w:r>
    </w:p>
    <w:p w:rsidR="00016C37" w:rsidRDefault="00016C37" w:rsidP="00016C37">
      <w:pPr>
        <w:pStyle w:val="ConsPlusNormal"/>
        <w:tabs>
          <w:tab w:val="left" w:pos="1134"/>
        </w:tabs>
        <w:ind w:firstLine="709"/>
        <w:contextualSpacing/>
        <w:jc w:val="both"/>
        <w:rPr>
          <w:sz w:val="28"/>
        </w:rPr>
      </w:pPr>
      <w:r>
        <w:rPr>
          <w:sz w:val="28"/>
        </w:rPr>
        <w:t>4. Признать утратившим</w:t>
      </w:r>
      <w:r w:rsidRPr="007015C2">
        <w:rPr>
          <w:sz w:val="28"/>
        </w:rPr>
        <w:t xml:space="preserve"> силу </w:t>
      </w:r>
      <w:r>
        <w:rPr>
          <w:sz w:val="28"/>
        </w:rPr>
        <w:t>решение</w:t>
      </w:r>
      <w:r w:rsidRPr="007015C2">
        <w:rPr>
          <w:sz w:val="28"/>
        </w:rPr>
        <w:t xml:space="preserve"> Представительного Собрания Ся</w:t>
      </w:r>
      <w:r>
        <w:rPr>
          <w:sz w:val="28"/>
        </w:rPr>
        <w:t>мженского муниципального района от 28.09.2021 № 495 «</w:t>
      </w:r>
      <w:r w:rsidRPr="004D04B6">
        <w:rPr>
          <w:sz w:val="28"/>
          <w:szCs w:val="28"/>
        </w:rPr>
        <w:t xml:space="preserve">Об утверждении </w:t>
      </w:r>
      <w:r w:rsidRPr="004D04B6">
        <w:rPr>
          <w:sz w:val="28"/>
          <w:szCs w:val="28"/>
        </w:rPr>
        <w:lastRenderedPageBreak/>
        <w:t xml:space="preserve">Положения о муниципальном контроле </w:t>
      </w:r>
      <w:r w:rsidRPr="004D04B6">
        <w:rPr>
          <w:spacing w:val="2"/>
          <w:sz w:val="28"/>
          <w:szCs w:val="28"/>
        </w:rPr>
        <w:t>на автомобильном транспорте, городском наземном электрическом транспорте и в дорожном хозяйстве в</w:t>
      </w:r>
      <w:r>
        <w:rPr>
          <w:spacing w:val="2"/>
          <w:sz w:val="28"/>
          <w:szCs w:val="28"/>
        </w:rPr>
        <w:t xml:space="preserve"> </w:t>
      </w:r>
      <w:proofErr w:type="spellStart"/>
      <w:r>
        <w:rPr>
          <w:spacing w:val="2"/>
          <w:sz w:val="28"/>
          <w:szCs w:val="28"/>
        </w:rPr>
        <w:t>Сямженском</w:t>
      </w:r>
      <w:proofErr w:type="spellEnd"/>
      <w:r>
        <w:rPr>
          <w:spacing w:val="2"/>
          <w:sz w:val="28"/>
          <w:szCs w:val="28"/>
        </w:rPr>
        <w:t xml:space="preserve"> муниципальном районе».</w:t>
      </w:r>
    </w:p>
    <w:p w:rsidR="00016C37" w:rsidRPr="00CD549C" w:rsidRDefault="00016C37" w:rsidP="00016C37">
      <w:pPr>
        <w:pStyle w:val="ConsPlusNormal"/>
        <w:widowControl/>
        <w:ind w:firstLine="708"/>
        <w:contextualSpacing/>
        <w:jc w:val="both"/>
        <w:rPr>
          <w:sz w:val="28"/>
          <w:szCs w:val="28"/>
        </w:rPr>
      </w:pPr>
      <w:r>
        <w:rPr>
          <w:bCs/>
          <w:sz w:val="28"/>
          <w:szCs w:val="28"/>
        </w:rPr>
        <w:t>5</w:t>
      </w:r>
      <w:r w:rsidRPr="00CD549C">
        <w:rPr>
          <w:bCs/>
          <w:sz w:val="28"/>
          <w:szCs w:val="28"/>
        </w:rPr>
        <w:t xml:space="preserve">. </w:t>
      </w:r>
      <w:r w:rsidRPr="00CD549C">
        <w:rPr>
          <w:sz w:val="28"/>
          <w:szCs w:val="28"/>
        </w:rPr>
        <w:t xml:space="preserve"> Настоящее решение подлежит размещению на официальном сайте администрации Сямженского муниципального района </w:t>
      </w:r>
      <w:r w:rsidRPr="00CD549C">
        <w:rPr>
          <w:sz w:val="28"/>
          <w:szCs w:val="28"/>
          <w:lang w:val="en-US"/>
        </w:rPr>
        <w:t>http</w:t>
      </w:r>
      <w:r w:rsidRPr="00CD549C">
        <w:rPr>
          <w:sz w:val="28"/>
          <w:szCs w:val="28"/>
        </w:rPr>
        <w:t>://</w:t>
      </w:r>
      <w:proofErr w:type="spellStart"/>
      <w:r w:rsidRPr="00CD549C">
        <w:rPr>
          <w:sz w:val="28"/>
          <w:szCs w:val="28"/>
        </w:rPr>
        <w:t>сямженский-район.рф</w:t>
      </w:r>
      <w:proofErr w:type="spellEnd"/>
      <w:r w:rsidRPr="00CD549C">
        <w:rPr>
          <w:sz w:val="28"/>
          <w:szCs w:val="28"/>
        </w:rPr>
        <w:t>. в информационно-телекоммуникационной сети Интернет.</w:t>
      </w:r>
    </w:p>
    <w:p w:rsidR="00016C37" w:rsidRPr="00CD549C" w:rsidRDefault="00016C37" w:rsidP="00016C37">
      <w:pPr>
        <w:pStyle w:val="ConsPlusNormal"/>
        <w:widowControl/>
        <w:ind w:firstLine="709"/>
        <w:contextualSpacing/>
        <w:jc w:val="both"/>
        <w:rPr>
          <w:sz w:val="28"/>
          <w:szCs w:val="28"/>
        </w:rPr>
      </w:pPr>
      <w:r>
        <w:rPr>
          <w:sz w:val="28"/>
          <w:szCs w:val="28"/>
        </w:rPr>
        <w:t>6</w:t>
      </w:r>
      <w:r w:rsidRPr="00CD549C">
        <w:rPr>
          <w:sz w:val="28"/>
          <w:szCs w:val="28"/>
        </w:rPr>
        <w:t>. Информацию о размещении настоящего решения на официальном сайте администрации Сямженского муниципального района опубликовать в газете «Восход».</w:t>
      </w:r>
    </w:p>
    <w:p w:rsidR="00016C37" w:rsidRDefault="00016C37" w:rsidP="00016C37">
      <w:pPr>
        <w:autoSpaceDE w:val="0"/>
        <w:autoSpaceDN w:val="0"/>
        <w:adjustRightInd w:val="0"/>
        <w:spacing w:after="0" w:line="240" w:lineRule="auto"/>
        <w:ind w:firstLine="709"/>
        <w:contextualSpacing/>
        <w:jc w:val="both"/>
        <w:rPr>
          <w:rFonts w:ascii="Times New Roman" w:hAnsi="Times New Roman" w:cs="Times New Roman"/>
          <w:sz w:val="28"/>
          <w:szCs w:val="28"/>
        </w:rPr>
      </w:pPr>
    </w:p>
    <w:tbl>
      <w:tblPr>
        <w:tblW w:w="0" w:type="auto"/>
        <w:tblLook w:val="04A0"/>
      </w:tblPr>
      <w:tblGrid>
        <w:gridCol w:w="6345"/>
        <w:gridCol w:w="3225"/>
      </w:tblGrid>
      <w:tr w:rsidR="00016C37" w:rsidRPr="00001317" w:rsidTr="000820AD">
        <w:tc>
          <w:tcPr>
            <w:tcW w:w="6345" w:type="dxa"/>
            <w:shd w:val="clear" w:color="auto" w:fill="auto"/>
          </w:tcPr>
          <w:p w:rsidR="00016C37" w:rsidRPr="00001317" w:rsidRDefault="005E0017" w:rsidP="000820AD">
            <w:pPr>
              <w:spacing w:after="0" w:line="240" w:lineRule="auto"/>
              <w:contextualSpacing/>
              <w:rPr>
                <w:rFonts w:ascii="Times New Roman" w:eastAsia="Calibri" w:hAnsi="Times New Roman" w:cs="Times New Roman"/>
                <w:sz w:val="28"/>
                <w:szCs w:val="26"/>
              </w:rPr>
            </w:pPr>
            <w:r>
              <w:rPr>
                <w:rFonts w:ascii="Times New Roman" w:eastAsia="Calibri" w:hAnsi="Times New Roman" w:cs="Times New Roman"/>
                <w:sz w:val="28"/>
                <w:szCs w:val="26"/>
              </w:rPr>
              <w:t>Председатель</w:t>
            </w:r>
            <w:r w:rsidR="00016C37" w:rsidRPr="00001317">
              <w:rPr>
                <w:rFonts w:ascii="Times New Roman" w:eastAsia="Calibri" w:hAnsi="Times New Roman" w:cs="Times New Roman"/>
                <w:sz w:val="28"/>
                <w:szCs w:val="26"/>
              </w:rPr>
              <w:t xml:space="preserve"> Представительного Собрания Сямженского муниципального округа</w:t>
            </w:r>
          </w:p>
          <w:p w:rsidR="00016C37" w:rsidRPr="00001317" w:rsidRDefault="00016C37" w:rsidP="000820AD">
            <w:pPr>
              <w:spacing w:after="0" w:line="240" w:lineRule="auto"/>
              <w:contextualSpacing/>
              <w:rPr>
                <w:rFonts w:ascii="Times New Roman" w:eastAsia="Calibri" w:hAnsi="Times New Roman" w:cs="Times New Roman"/>
                <w:sz w:val="28"/>
                <w:szCs w:val="26"/>
              </w:rPr>
            </w:pPr>
            <w:r w:rsidRPr="00001317">
              <w:rPr>
                <w:rFonts w:ascii="Times New Roman" w:eastAsia="Calibri" w:hAnsi="Times New Roman" w:cs="Times New Roman"/>
                <w:sz w:val="28"/>
                <w:szCs w:val="26"/>
              </w:rPr>
              <w:t>Вологодской области</w:t>
            </w:r>
          </w:p>
          <w:p w:rsidR="00016C37" w:rsidRPr="00001317" w:rsidRDefault="00016C37" w:rsidP="000820AD">
            <w:pPr>
              <w:pStyle w:val="ConsPlusNormal"/>
              <w:widowControl/>
              <w:contextualSpacing/>
              <w:jc w:val="both"/>
              <w:rPr>
                <w:sz w:val="28"/>
                <w:szCs w:val="26"/>
              </w:rPr>
            </w:pPr>
          </w:p>
        </w:tc>
        <w:tc>
          <w:tcPr>
            <w:tcW w:w="3225" w:type="dxa"/>
            <w:shd w:val="clear" w:color="auto" w:fill="auto"/>
          </w:tcPr>
          <w:p w:rsidR="00016C37" w:rsidRPr="00001317" w:rsidRDefault="00016C37" w:rsidP="000820AD">
            <w:pPr>
              <w:pStyle w:val="ConsPlusNormal"/>
              <w:widowControl/>
              <w:contextualSpacing/>
              <w:jc w:val="right"/>
              <w:rPr>
                <w:sz w:val="28"/>
                <w:szCs w:val="26"/>
              </w:rPr>
            </w:pPr>
          </w:p>
          <w:p w:rsidR="00016C37" w:rsidRPr="00001317" w:rsidRDefault="00016C37" w:rsidP="000820AD">
            <w:pPr>
              <w:pStyle w:val="ConsPlusNormal"/>
              <w:widowControl/>
              <w:contextualSpacing/>
              <w:jc w:val="right"/>
              <w:rPr>
                <w:sz w:val="28"/>
                <w:szCs w:val="26"/>
              </w:rPr>
            </w:pPr>
          </w:p>
          <w:p w:rsidR="00016C37" w:rsidRPr="00001317" w:rsidRDefault="005E0017" w:rsidP="000820AD">
            <w:pPr>
              <w:pStyle w:val="ConsPlusNormal"/>
              <w:widowControl/>
              <w:contextualSpacing/>
              <w:jc w:val="right"/>
              <w:rPr>
                <w:sz w:val="28"/>
                <w:szCs w:val="26"/>
              </w:rPr>
            </w:pPr>
            <w:proofErr w:type="spellStart"/>
            <w:r>
              <w:rPr>
                <w:sz w:val="28"/>
                <w:szCs w:val="26"/>
              </w:rPr>
              <w:t>О.Н.Фотина</w:t>
            </w:r>
            <w:proofErr w:type="spellEnd"/>
          </w:p>
        </w:tc>
      </w:tr>
      <w:tr w:rsidR="00016C37" w:rsidRPr="00001317" w:rsidTr="000820AD">
        <w:trPr>
          <w:trHeight w:val="80"/>
        </w:trPr>
        <w:tc>
          <w:tcPr>
            <w:tcW w:w="6345" w:type="dxa"/>
            <w:shd w:val="clear" w:color="auto" w:fill="auto"/>
          </w:tcPr>
          <w:p w:rsidR="00016C37" w:rsidRPr="00001317" w:rsidRDefault="00016C37" w:rsidP="000820AD">
            <w:pPr>
              <w:spacing w:after="0" w:line="240" w:lineRule="auto"/>
              <w:contextualSpacing/>
              <w:rPr>
                <w:rFonts w:ascii="Times New Roman" w:eastAsia="Calibri" w:hAnsi="Times New Roman" w:cs="Times New Roman"/>
                <w:sz w:val="28"/>
                <w:szCs w:val="26"/>
              </w:rPr>
            </w:pPr>
            <w:r w:rsidRPr="00001317">
              <w:rPr>
                <w:rFonts w:ascii="Times New Roman" w:eastAsia="Calibri" w:hAnsi="Times New Roman" w:cs="Times New Roman"/>
                <w:sz w:val="28"/>
                <w:szCs w:val="26"/>
              </w:rPr>
              <w:t>Глава Сямженского муниципального округа Вологодской области</w:t>
            </w:r>
          </w:p>
          <w:p w:rsidR="00016C37" w:rsidRPr="00001317" w:rsidRDefault="00016C37" w:rsidP="000820AD">
            <w:pPr>
              <w:pStyle w:val="ConsPlusNormal"/>
              <w:widowControl/>
              <w:contextualSpacing/>
              <w:jc w:val="both"/>
              <w:rPr>
                <w:sz w:val="28"/>
                <w:szCs w:val="26"/>
              </w:rPr>
            </w:pPr>
          </w:p>
        </w:tc>
        <w:tc>
          <w:tcPr>
            <w:tcW w:w="3225" w:type="dxa"/>
            <w:shd w:val="clear" w:color="auto" w:fill="auto"/>
          </w:tcPr>
          <w:p w:rsidR="00016C37" w:rsidRPr="00001317" w:rsidRDefault="00016C37" w:rsidP="000820AD">
            <w:pPr>
              <w:pStyle w:val="ConsPlusNormal"/>
              <w:widowControl/>
              <w:contextualSpacing/>
              <w:jc w:val="right"/>
              <w:rPr>
                <w:sz w:val="28"/>
                <w:szCs w:val="26"/>
              </w:rPr>
            </w:pPr>
          </w:p>
          <w:p w:rsidR="00016C37" w:rsidRPr="00001317" w:rsidRDefault="00016C37" w:rsidP="000820AD">
            <w:pPr>
              <w:pStyle w:val="ConsPlusNormal"/>
              <w:widowControl/>
              <w:contextualSpacing/>
              <w:jc w:val="right"/>
              <w:rPr>
                <w:sz w:val="28"/>
                <w:szCs w:val="26"/>
              </w:rPr>
            </w:pPr>
            <w:proofErr w:type="spellStart"/>
            <w:r w:rsidRPr="00001317">
              <w:rPr>
                <w:sz w:val="28"/>
                <w:szCs w:val="26"/>
              </w:rPr>
              <w:t>С.Н.Лашков</w:t>
            </w:r>
            <w:proofErr w:type="spellEnd"/>
          </w:p>
        </w:tc>
      </w:tr>
    </w:tbl>
    <w:p w:rsidR="00016C37" w:rsidRPr="00016C37" w:rsidRDefault="00016C37" w:rsidP="00016C37">
      <w:pPr>
        <w:autoSpaceDE w:val="0"/>
        <w:spacing w:after="0" w:line="240" w:lineRule="auto"/>
        <w:ind w:firstLine="709"/>
        <w:contextualSpacing/>
        <w:jc w:val="both"/>
        <w:rPr>
          <w:rFonts w:ascii="Times New Roman" w:hAnsi="Times New Roman" w:cs="Times New Roman"/>
          <w:bCs/>
          <w:sz w:val="28"/>
          <w:szCs w:val="28"/>
        </w:rPr>
      </w:pPr>
    </w:p>
    <w:p w:rsidR="00016C37" w:rsidRPr="00A13DF2" w:rsidRDefault="00016C37" w:rsidP="00016C37">
      <w:pPr>
        <w:spacing w:after="0" w:line="240" w:lineRule="auto"/>
        <w:contextualSpacing/>
        <w:jc w:val="right"/>
        <w:rPr>
          <w:rFonts w:ascii="Times New Roman" w:hAnsi="Times New Roman" w:cs="Times New Roman"/>
          <w:sz w:val="28"/>
          <w:szCs w:val="28"/>
        </w:rPr>
      </w:pPr>
      <w:r w:rsidRPr="00016C37">
        <w:rPr>
          <w:rFonts w:ascii="Times New Roman" w:hAnsi="Times New Roman" w:cs="Times New Roman"/>
          <w:sz w:val="28"/>
        </w:rPr>
        <w:br w:type="page"/>
      </w:r>
      <w:bookmarkStart w:id="1" w:name="Par35"/>
      <w:bookmarkEnd w:id="1"/>
      <w:r>
        <w:rPr>
          <w:rFonts w:ascii="Times New Roman" w:hAnsi="Times New Roman" w:cs="Times New Roman"/>
          <w:sz w:val="28"/>
          <w:szCs w:val="28"/>
        </w:rPr>
        <w:lastRenderedPageBreak/>
        <w:t>Приложение № 1</w:t>
      </w:r>
    </w:p>
    <w:p w:rsidR="00016C37" w:rsidRPr="00A13DF2" w:rsidRDefault="00016C37" w:rsidP="00016C37">
      <w:pPr>
        <w:spacing w:after="0" w:line="240" w:lineRule="auto"/>
        <w:contextualSpacing/>
        <w:jc w:val="right"/>
        <w:rPr>
          <w:rFonts w:ascii="Times New Roman" w:hAnsi="Times New Roman" w:cs="Times New Roman"/>
          <w:sz w:val="28"/>
          <w:szCs w:val="28"/>
        </w:rPr>
      </w:pPr>
      <w:r>
        <w:rPr>
          <w:rFonts w:ascii="Times New Roman" w:hAnsi="Times New Roman" w:cs="Times New Roman"/>
          <w:sz w:val="28"/>
          <w:szCs w:val="28"/>
        </w:rPr>
        <w:t xml:space="preserve">к решению </w:t>
      </w:r>
      <w:r w:rsidRPr="00A13DF2">
        <w:rPr>
          <w:rFonts w:ascii="Times New Roman" w:hAnsi="Times New Roman" w:cs="Times New Roman"/>
          <w:sz w:val="28"/>
          <w:szCs w:val="28"/>
        </w:rPr>
        <w:t xml:space="preserve">Представительного Собрания </w:t>
      </w:r>
    </w:p>
    <w:p w:rsidR="00016C37" w:rsidRPr="00A13DF2" w:rsidRDefault="00016C37" w:rsidP="00016C37">
      <w:pPr>
        <w:spacing w:after="0" w:line="240" w:lineRule="auto"/>
        <w:contextualSpacing/>
        <w:jc w:val="right"/>
        <w:rPr>
          <w:rFonts w:ascii="Times New Roman" w:hAnsi="Times New Roman" w:cs="Times New Roman"/>
          <w:sz w:val="28"/>
          <w:szCs w:val="28"/>
        </w:rPr>
      </w:pPr>
      <w:r w:rsidRPr="00A13DF2">
        <w:rPr>
          <w:rFonts w:ascii="Times New Roman" w:hAnsi="Times New Roman" w:cs="Times New Roman"/>
          <w:sz w:val="28"/>
          <w:szCs w:val="28"/>
        </w:rPr>
        <w:t>Сямженского муниципального округа</w:t>
      </w:r>
    </w:p>
    <w:p w:rsidR="00016C37" w:rsidRPr="00A13DF2" w:rsidRDefault="00016C37" w:rsidP="00016C37">
      <w:pPr>
        <w:spacing w:after="0" w:line="240" w:lineRule="auto"/>
        <w:contextualSpacing/>
        <w:jc w:val="right"/>
        <w:rPr>
          <w:rFonts w:ascii="Times New Roman" w:hAnsi="Times New Roman" w:cs="Times New Roman"/>
          <w:sz w:val="28"/>
          <w:szCs w:val="28"/>
        </w:rPr>
      </w:pPr>
      <w:r w:rsidRPr="00A13DF2">
        <w:rPr>
          <w:rFonts w:ascii="Times New Roman" w:hAnsi="Times New Roman" w:cs="Times New Roman"/>
          <w:sz w:val="28"/>
          <w:szCs w:val="28"/>
        </w:rPr>
        <w:t>Вологодской области</w:t>
      </w:r>
    </w:p>
    <w:p w:rsidR="00016C37" w:rsidRPr="00A13DF2" w:rsidRDefault="00016C37" w:rsidP="00016C37">
      <w:pPr>
        <w:spacing w:after="0" w:line="240" w:lineRule="auto"/>
        <w:contextualSpacing/>
        <w:jc w:val="right"/>
        <w:rPr>
          <w:rFonts w:ascii="Times New Roman" w:hAnsi="Times New Roman" w:cs="Times New Roman"/>
          <w:sz w:val="28"/>
          <w:szCs w:val="28"/>
        </w:rPr>
      </w:pPr>
      <w:r>
        <w:rPr>
          <w:rFonts w:ascii="Times New Roman" w:hAnsi="Times New Roman" w:cs="Times New Roman"/>
          <w:sz w:val="28"/>
          <w:szCs w:val="28"/>
        </w:rPr>
        <w:t>от 13.12.2022 №</w:t>
      </w:r>
      <w:r w:rsidR="002D62E3">
        <w:rPr>
          <w:rFonts w:ascii="Times New Roman" w:hAnsi="Times New Roman" w:cs="Times New Roman"/>
          <w:sz w:val="28"/>
          <w:szCs w:val="28"/>
        </w:rPr>
        <w:t xml:space="preserve"> 62</w:t>
      </w:r>
      <w:r>
        <w:rPr>
          <w:rFonts w:ascii="Times New Roman" w:hAnsi="Times New Roman" w:cs="Times New Roman"/>
          <w:sz w:val="28"/>
          <w:szCs w:val="28"/>
        </w:rPr>
        <w:t xml:space="preserve"> </w:t>
      </w:r>
    </w:p>
    <w:p w:rsidR="00016C37" w:rsidRPr="00016C37" w:rsidRDefault="00016C37" w:rsidP="00016C37">
      <w:pPr>
        <w:spacing w:after="0" w:line="240" w:lineRule="auto"/>
        <w:ind w:left="3544"/>
        <w:contextualSpacing/>
        <w:jc w:val="right"/>
        <w:rPr>
          <w:rFonts w:ascii="Times New Roman" w:hAnsi="Times New Roman" w:cs="Times New Roman"/>
          <w:b/>
          <w:color w:val="000000"/>
          <w:sz w:val="28"/>
          <w:szCs w:val="20"/>
        </w:rPr>
      </w:pPr>
    </w:p>
    <w:p w:rsidR="00016C37" w:rsidRPr="00016C37" w:rsidRDefault="00016C37" w:rsidP="00016C37">
      <w:pPr>
        <w:pStyle w:val="ConsPlusTitle"/>
        <w:contextualSpacing/>
        <w:jc w:val="center"/>
        <w:rPr>
          <w:b w:val="0"/>
          <w:sz w:val="28"/>
        </w:rPr>
      </w:pPr>
    </w:p>
    <w:p w:rsidR="00016C37" w:rsidRPr="006C0279" w:rsidRDefault="006C0279" w:rsidP="00016C37">
      <w:pPr>
        <w:pStyle w:val="ConsPlusTitle"/>
        <w:contextualSpacing/>
        <w:jc w:val="center"/>
        <w:rPr>
          <w:b w:val="0"/>
          <w:sz w:val="28"/>
        </w:rPr>
      </w:pPr>
      <w:r>
        <w:rPr>
          <w:b w:val="0"/>
          <w:sz w:val="28"/>
        </w:rPr>
        <w:t>П</w:t>
      </w:r>
      <w:r w:rsidRPr="006C0279">
        <w:rPr>
          <w:b w:val="0"/>
          <w:sz w:val="28"/>
        </w:rPr>
        <w:t>оложение</w:t>
      </w:r>
    </w:p>
    <w:p w:rsidR="006C0279" w:rsidRDefault="006C0279" w:rsidP="00016C37">
      <w:pPr>
        <w:shd w:val="clear" w:color="auto" w:fill="FFFFFF"/>
        <w:spacing w:after="0" w:line="240" w:lineRule="auto"/>
        <w:contextualSpacing/>
        <w:jc w:val="center"/>
        <w:textAlignment w:val="baseline"/>
        <w:rPr>
          <w:rFonts w:ascii="Times New Roman" w:hAnsi="Times New Roman" w:cs="Times New Roman"/>
          <w:spacing w:val="2"/>
          <w:sz w:val="28"/>
          <w:szCs w:val="28"/>
        </w:rPr>
      </w:pPr>
      <w:bookmarkStart w:id="2" w:name="_Hlk73456502"/>
      <w:r w:rsidRPr="006C0279">
        <w:rPr>
          <w:rFonts w:ascii="Times New Roman" w:hAnsi="Times New Roman" w:cs="Times New Roman"/>
          <w:sz w:val="28"/>
        </w:rPr>
        <w:t xml:space="preserve">о муниципальном контроле </w:t>
      </w:r>
      <w:r w:rsidRPr="006C0279">
        <w:rPr>
          <w:rFonts w:ascii="Times New Roman" w:hAnsi="Times New Roman" w:cs="Times New Roman"/>
          <w:spacing w:val="2"/>
          <w:sz w:val="28"/>
          <w:szCs w:val="28"/>
        </w:rPr>
        <w:t xml:space="preserve">на автомобильном транспорте, </w:t>
      </w:r>
    </w:p>
    <w:p w:rsidR="00016C37" w:rsidRPr="006C0279" w:rsidRDefault="006C0279" w:rsidP="00016C37">
      <w:pPr>
        <w:shd w:val="clear" w:color="auto" w:fill="FFFFFF"/>
        <w:spacing w:after="0" w:line="240" w:lineRule="auto"/>
        <w:contextualSpacing/>
        <w:jc w:val="center"/>
        <w:textAlignment w:val="baseline"/>
        <w:rPr>
          <w:rFonts w:ascii="Times New Roman" w:hAnsi="Times New Roman" w:cs="Times New Roman"/>
          <w:spacing w:val="2"/>
          <w:sz w:val="28"/>
          <w:szCs w:val="28"/>
        </w:rPr>
      </w:pPr>
      <w:r w:rsidRPr="006C0279">
        <w:rPr>
          <w:rFonts w:ascii="Times New Roman" w:hAnsi="Times New Roman" w:cs="Times New Roman"/>
          <w:spacing w:val="2"/>
          <w:sz w:val="28"/>
          <w:szCs w:val="28"/>
        </w:rPr>
        <w:t xml:space="preserve">городском наземном электрическом </w:t>
      </w:r>
      <w:proofErr w:type="gramStart"/>
      <w:r w:rsidRPr="006C0279">
        <w:rPr>
          <w:rFonts w:ascii="Times New Roman" w:hAnsi="Times New Roman" w:cs="Times New Roman"/>
          <w:spacing w:val="2"/>
          <w:sz w:val="28"/>
          <w:szCs w:val="28"/>
        </w:rPr>
        <w:t>транспорте</w:t>
      </w:r>
      <w:proofErr w:type="gramEnd"/>
      <w:r w:rsidRPr="006C0279">
        <w:rPr>
          <w:rFonts w:ascii="Times New Roman" w:hAnsi="Times New Roman" w:cs="Times New Roman"/>
          <w:spacing w:val="2"/>
          <w:sz w:val="28"/>
          <w:szCs w:val="28"/>
        </w:rPr>
        <w:t xml:space="preserve"> и в дорожном хозяйстве</w:t>
      </w:r>
    </w:p>
    <w:p w:rsidR="00016C37" w:rsidRPr="006C0279" w:rsidRDefault="006C0279" w:rsidP="00016C37">
      <w:pPr>
        <w:pStyle w:val="ConsPlusTitle"/>
        <w:contextualSpacing/>
        <w:jc w:val="center"/>
        <w:rPr>
          <w:b w:val="0"/>
          <w:sz w:val="28"/>
          <w:vertAlign w:val="superscript"/>
        </w:rPr>
      </w:pPr>
      <w:r w:rsidRPr="006C0279">
        <w:rPr>
          <w:b w:val="0"/>
          <w:sz w:val="28"/>
          <w:szCs w:val="28"/>
        </w:rPr>
        <w:t xml:space="preserve">в </w:t>
      </w:r>
      <w:bookmarkEnd w:id="2"/>
      <w:proofErr w:type="spellStart"/>
      <w:r>
        <w:rPr>
          <w:b w:val="0"/>
          <w:sz w:val="28"/>
        </w:rPr>
        <w:t>С</w:t>
      </w:r>
      <w:r w:rsidRPr="006C0279">
        <w:rPr>
          <w:b w:val="0"/>
          <w:sz w:val="28"/>
        </w:rPr>
        <w:t>ямженском</w:t>
      </w:r>
      <w:proofErr w:type="spellEnd"/>
      <w:r w:rsidRPr="006C0279">
        <w:rPr>
          <w:b w:val="0"/>
          <w:sz w:val="28"/>
        </w:rPr>
        <w:t xml:space="preserve"> муниципальном </w:t>
      </w:r>
      <w:r>
        <w:rPr>
          <w:b w:val="0"/>
          <w:sz w:val="28"/>
        </w:rPr>
        <w:t>округе</w:t>
      </w:r>
    </w:p>
    <w:p w:rsidR="00016C37" w:rsidRPr="00016C37" w:rsidRDefault="00016C37" w:rsidP="00016C37">
      <w:pPr>
        <w:pStyle w:val="ConsPlusNormal"/>
        <w:ind w:firstLine="0"/>
        <w:contextualSpacing/>
        <w:jc w:val="center"/>
        <w:rPr>
          <w:b/>
          <w:sz w:val="28"/>
        </w:rPr>
      </w:pPr>
    </w:p>
    <w:p w:rsidR="00016C37" w:rsidRPr="006C0279" w:rsidRDefault="006C0279" w:rsidP="00016C37">
      <w:pPr>
        <w:pStyle w:val="ConsPlusNormal"/>
        <w:ind w:firstLine="0"/>
        <w:contextualSpacing/>
        <w:jc w:val="center"/>
        <w:rPr>
          <w:sz w:val="28"/>
        </w:rPr>
      </w:pPr>
      <w:r w:rsidRPr="006C0279">
        <w:rPr>
          <w:sz w:val="28"/>
          <w:lang w:val="en-US"/>
        </w:rPr>
        <w:t>I</w:t>
      </w:r>
      <w:r w:rsidRPr="006C0279">
        <w:rPr>
          <w:sz w:val="28"/>
        </w:rPr>
        <w:t>. ОБЩИЕ ПОЛОЖЕНИЯ</w:t>
      </w:r>
    </w:p>
    <w:p w:rsidR="00016C37" w:rsidRPr="00016C37" w:rsidRDefault="00016C37" w:rsidP="00016C37">
      <w:pPr>
        <w:pStyle w:val="ConsPlusNormal"/>
        <w:ind w:firstLine="567"/>
        <w:contextualSpacing/>
        <w:rPr>
          <w:sz w:val="28"/>
        </w:rPr>
      </w:pPr>
    </w:p>
    <w:p w:rsidR="00016C37" w:rsidRPr="00016C37" w:rsidRDefault="00016C37" w:rsidP="00016C37">
      <w:pPr>
        <w:pStyle w:val="a7"/>
        <w:widowControl/>
        <w:tabs>
          <w:tab w:val="left" w:pos="1134"/>
        </w:tabs>
        <w:ind w:left="0" w:firstLine="709"/>
        <w:jc w:val="both"/>
        <w:rPr>
          <w:rFonts w:ascii="Times New Roman" w:hAnsi="Times New Roman"/>
          <w:sz w:val="28"/>
        </w:rPr>
      </w:pPr>
      <w:r w:rsidRPr="00016C37">
        <w:rPr>
          <w:rFonts w:ascii="Times New Roman" w:hAnsi="Times New Roman"/>
          <w:sz w:val="28"/>
        </w:rPr>
        <w:t xml:space="preserve">1.1. Настоящее Положение устанавливает порядок организации и осуществления муниципального контроля </w:t>
      </w:r>
      <w:r w:rsidRPr="00016C37">
        <w:rPr>
          <w:rFonts w:ascii="Times New Roman" w:hAnsi="Times New Roman"/>
          <w:spacing w:val="2"/>
          <w:sz w:val="28"/>
          <w:szCs w:val="28"/>
        </w:rPr>
        <w:t xml:space="preserve">на автомобильном транспорте, городском наземном электрическом транспорте и в дорожном хозяйстве </w:t>
      </w:r>
      <w:r w:rsidRPr="00016C37">
        <w:rPr>
          <w:rFonts w:ascii="Times New Roman" w:hAnsi="Times New Roman"/>
          <w:sz w:val="28"/>
          <w:szCs w:val="28"/>
        </w:rPr>
        <w:t xml:space="preserve">в </w:t>
      </w:r>
      <w:proofErr w:type="spellStart"/>
      <w:r w:rsidRPr="00016C37">
        <w:rPr>
          <w:rFonts w:ascii="Times New Roman" w:hAnsi="Times New Roman"/>
          <w:sz w:val="28"/>
          <w:szCs w:val="28"/>
        </w:rPr>
        <w:t>Сямженском</w:t>
      </w:r>
      <w:proofErr w:type="spellEnd"/>
      <w:r w:rsidRPr="00016C37">
        <w:rPr>
          <w:rFonts w:ascii="Times New Roman" w:hAnsi="Times New Roman"/>
          <w:sz w:val="28"/>
          <w:szCs w:val="28"/>
        </w:rPr>
        <w:t xml:space="preserve"> муниципальном </w:t>
      </w:r>
      <w:r w:rsidR="001A256D">
        <w:rPr>
          <w:rFonts w:ascii="Times New Roman" w:hAnsi="Times New Roman"/>
          <w:sz w:val="28"/>
          <w:szCs w:val="28"/>
        </w:rPr>
        <w:t>округе</w:t>
      </w:r>
      <w:r w:rsidRPr="00016C37">
        <w:rPr>
          <w:rFonts w:ascii="Times New Roman" w:hAnsi="Times New Roman"/>
          <w:sz w:val="28"/>
          <w:szCs w:val="28"/>
        </w:rPr>
        <w:t xml:space="preserve"> </w:t>
      </w:r>
      <w:r w:rsidRPr="00016C37">
        <w:rPr>
          <w:rFonts w:ascii="Times New Roman" w:hAnsi="Times New Roman"/>
          <w:sz w:val="28"/>
        </w:rPr>
        <w:t>(далее</w:t>
      </w:r>
      <w:r w:rsidR="006C0279">
        <w:rPr>
          <w:rFonts w:ascii="Times New Roman" w:hAnsi="Times New Roman"/>
          <w:sz w:val="28"/>
        </w:rPr>
        <w:t xml:space="preserve"> </w:t>
      </w:r>
      <w:r w:rsidRPr="00016C37">
        <w:rPr>
          <w:rFonts w:ascii="Times New Roman" w:hAnsi="Times New Roman"/>
          <w:sz w:val="28"/>
        </w:rPr>
        <w:t>– муниципальный контроль).</w:t>
      </w:r>
    </w:p>
    <w:p w:rsidR="00016C37" w:rsidRPr="00016C37" w:rsidRDefault="00016C37" w:rsidP="00016C37">
      <w:pPr>
        <w:pStyle w:val="a7"/>
        <w:widowControl/>
        <w:tabs>
          <w:tab w:val="left" w:pos="1134"/>
        </w:tabs>
        <w:ind w:left="0" w:firstLine="709"/>
        <w:jc w:val="both"/>
        <w:rPr>
          <w:rFonts w:ascii="Times New Roman" w:hAnsi="Times New Roman"/>
          <w:sz w:val="28"/>
          <w:szCs w:val="28"/>
        </w:rPr>
      </w:pPr>
      <w:r w:rsidRPr="00016C37">
        <w:rPr>
          <w:rFonts w:ascii="Times New Roman" w:hAnsi="Times New Roman"/>
          <w:sz w:val="28"/>
        </w:rPr>
        <w:t xml:space="preserve">1.2. Предметом муниципального контроля является </w:t>
      </w:r>
      <w:r w:rsidRPr="00016C37">
        <w:rPr>
          <w:rFonts w:ascii="Times New Roman" w:hAnsi="Times New Roman"/>
          <w:sz w:val="28"/>
          <w:szCs w:val="28"/>
        </w:rPr>
        <w:t>соблюдение юридическими лицами, индивидуальными предпринимателями и физическими лицами (далее – контролируемые лица) обязательных требований:</w:t>
      </w:r>
    </w:p>
    <w:p w:rsidR="00016C37" w:rsidRPr="00016C37" w:rsidRDefault="00016C37" w:rsidP="00016C37">
      <w:pPr>
        <w:spacing w:after="0" w:line="240" w:lineRule="auto"/>
        <w:ind w:left="-57" w:right="-1" w:firstLine="766"/>
        <w:contextualSpacing/>
        <w:jc w:val="both"/>
        <w:rPr>
          <w:rFonts w:ascii="Times New Roman" w:eastAsia="Calibri" w:hAnsi="Times New Roman" w:cs="Times New Roman"/>
          <w:sz w:val="28"/>
          <w:szCs w:val="28"/>
        </w:rPr>
      </w:pPr>
      <w:r w:rsidRPr="00016C37">
        <w:rPr>
          <w:rFonts w:ascii="Times New Roman" w:eastAsia="Calibri" w:hAnsi="Times New Roman" w:cs="Times New Roman"/>
          <w:sz w:val="28"/>
          <w:szCs w:val="28"/>
        </w:rPr>
        <w:t>1) в области автомобильных дорог и дорожной деятельности, установленных в отношении автомобильных дорог:</w:t>
      </w:r>
    </w:p>
    <w:p w:rsidR="00016C37" w:rsidRPr="00016C37" w:rsidRDefault="00016C37" w:rsidP="00016C37">
      <w:pPr>
        <w:spacing w:after="0" w:line="240" w:lineRule="auto"/>
        <w:ind w:left="-57" w:right="-1" w:firstLine="766"/>
        <w:contextualSpacing/>
        <w:jc w:val="both"/>
        <w:rPr>
          <w:rFonts w:ascii="Times New Roman" w:eastAsia="Calibri" w:hAnsi="Times New Roman" w:cs="Times New Roman"/>
          <w:bCs/>
          <w:sz w:val="28"/>
          <w:szCs w:val="28"/>
        </w:rPr>
      </w:pPr>
      <w:r w:rsidRPr="00016C37">
        <w:rPr>
          <w:rFonts w:ascii="Times New Roman" w:eastAsia="Calibri" w:hAnsi="Times New Roman" w:cs="Times New Roman"/>
          <w:bCs/>
          <w:sz w:val="28"/>
          <w:szCs w:val="28"/>
        </w:rPr>
        <w:t xml:space="preserve">а) к эксплуатации объектов дорожного сервиса, размещенных </w:t>
      </w:r>
      <w:r w:rsidRPr="00016C37">
        <w:rPr>
          <w:rFonts w:ascii="Times New Roman" w:eastAsia="Calibri" w:hAnsi="Times New Roman" w:cs="Times New Roman"/>
          <w:bCs/>
          <w:sz w:val="28"/>
          <w:szCs w:val="28"/>
        </w:rPr>
        <w:br/>
        <w:t>в полосах отвода и (или) придорожных полосах автомобильных дорог общего пользования;</w:t>
      </w:r>
    </w:p>
    <w:p w:rsidR="00016C37" w:rsidRPr="00016C37" w:rsidRDefault="00016C37" w:rsidP="00016C37">
      <w:pPr>
        <w:spacing w:after="0" w:line="240" w:lineRule="auto"/>
        <w:ind w:left="-57" w:right="-1" w:firstLine="766"/>
        <w:contextualSpacing/>
        <w:jc w:val="both"/>
        <w:rPr>
          <w:rFonts w:ascii="Times New Roman" w:eastAsia="Calibri" w:hAnsi="Times New Roman" w:cs="Times New Roman"/>
          <w:bCs/>
          <w:sz w:val="28"/>
          <w:szCs w:val="28"/>
        </w:rPr>
      </w:pPr>
      <w:r w:rsidRPr="00016C37">
        <w:rPr>
          <w:rFonts w:ascii="Times New Roman" w:eastAsia="Calibri" w:hAnsi="Times New Roman" w:cs="Times New Roman"/>
          <w:bCs/>
          <w:sz w:val="28"/>
          <w:szCs w:val="28"/>
        </w:rPr>
        <w:t xml:space="preserve">б) к осуществлению работ по капитальному ремонту, ремонту </w:t>
      </w:r>
      <w:r w:rsidRPr="00016C37">
        <w:rPr>
          <w:rFonts w:ascii="Times New Roman" w:eastAsia="Calibri" w:hAnsi="Times New Roman" w:cs="Times New Roman"/>
          <w:bCs/>
          <w:sz w:val="28"/>
          <w:szCs w:val="28"/>
        </w:rPr>
        <w:br/>
        <w:t>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016C37" w:rsidRPr="00016C37" w:rsidRDefault="00016C37" w:rsidP="00016C37">
      <w:pPr>
        <w:spacing w:after="0" w:line="240" w:lineRule="auto"/>
        <w:ind w:firstLine="708"/>
        <w:contextualSpacing/>
        <w:jc w:val="both"/>
        <w:rPr>
          <w:rFonts w:ascii="Times New Roman" w:eastAsia="Times New Roman" w:hAnsi="Times New Roman" w:cs="Times New Roman"/>
          <w:sz w:val="28"/>
          <w:szCs w:val="28"/>
        </w:rPr>
      </w:pPr>
      <w:r w:rsidRPr="00016C37">
        <w:rPr>
          <w:rFonts w:ascii="Times New Roman" w:hAnsi="Times New Roman" w:cs="Times New Roman"/>
          <w:sz w:val="28"/>
          <w:szCs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w:t>
      </w:r>
      <w:r w:rsidR="000A4B13">
        <w:rPr>
          <w:rFonts w:ascii="Times New Roman" w:hAnsi="Times New Roman" w:cs="Times New Roman"/>
          <w:sz w:val="28"/>
          <w:szCs w:val="28"/>
        </w:rPr>
        <w:t>рганизации регулярных перевозок;</w:t>
      </w:r>
    </w:p>
    <w:p w:rsidR="00016C37" w:rsidRPr="00016C37" w:rsidRDefault="000A4B13" w:rsidP="00016C37">
      <w:pPr>
        <w:pStyle w:val="HTML"/>
        <w:ind w:firstLine="709"/>
        <w:contextualSpacing/>
        <w:jc w:val="both"/>
        <w:rPr>
          <w:rFonts w:ascii="Times New Roman" w:hAnsi="Times New Roman" w:cs="Times New Roman"/>
          <w:sz w:val="28"/>
          <w:szCs w:val="28"/>
        </w:rPr>
      </w:pPr>
      <w:r>
        <w:rPr>
          <w:rFonts w:ascii="Times New Roman" w:hAnsi="Times New Roman" w:cs="Times New Roman"/>
          <w:sz w:val="28"/>
          <w:szCs w:val="28"/>
        </w:rPr>
        <w:t>3) п</w:t>
      </w:r>
      <w:r w:rsidR="00016C37" w:rsidRPr="00016C37">
        <w:rPr>
          <w:rFonts w:ascii="Times New Roman" w:hAnsi="Times New Roman" w:cs="Times New Roman"/>
          <w:sz w:val="28"/>
          <w:szCs w:val="28"/>
        </w:rPr>
        <w:t>редметом муниципального контроля является также исполнение решений, принимаемых по результатам контрольных мероприятий.</w:t>
      </w:r>
    </w:p>
    <w:p w:rsidR="00016C37" w:rsidRPr="00016C37" w:rsidRDefault="00016C37" w:rsidP="00016C37">
      <w:pPr>
        <w:pStyle w:val="a7"/>
        <w:widowControl/>
        <w:tabs>
          <w:tab w:val="left" w:pos="1134"/>
        </w:tabs>
        <w:ind w:left="0" w:firstLine="709"/>
        <w:jc w:val="both"/>
        <w:rPr>
          <w:rFonts w:ascii="Times New Roman" w:hAnsi="Times New Roman"/>
          <w:sz w:val="28"/>
          <w:szCs w:val="28"/>
        </w:rPr>
      </w:pPr>
      <w:r w:rsidRPr="00016C37">
        <w:rPr>
          <w:rFonts w:ascii="Times New Roman" w:hAnsi="Times New Roman"/>
          <w:sz w:val="28"/>
          <w:szCs w:val="28"/>
        </w:rPr>
        <w:t>1.3. Объектами муниципального контроля (далее – объект контроля) являются:</w:t>
      </w:r>
    </w:p>
    <w:p w:rsidR="00016C37" w:rsidRPr="00016C37" w:rsidRDefault="00016C37" w:rsidP="00016C37">
      <w:pPr>
        <w:spacing w:after="0" w:line="240" w:lineRule="auto"/>
        <w:ind w:firstLine="709"/>
        <w:contextualSpacing/>
        <w:jc w:val="both"/>
        <w:rPr>
          <w:rFonts w:ascii="Times New Roman" w:hAnsi="Times New Roman" w:cs="Times New Roman"/>
          <w:b/>
          <w:color w:val="FF0000"/>
          <w:sz w:val="28"/>
          <w:szCs w:val="28"/>
        </w:rPr>
      </w:pPr>
      <w:r w:rsidRPr="00016C37">
        <w:rPr>
          <w:rFonts w:ascii="Times New Roman" w:hAnsi="Times New Roman" w:cs="Times New Roman"/>
          <w:sz w:val="28"/>
          <w:szCs w:val="28"/>
        </w:rPr>
        <w:t xml:space="preserve">1.3.1. деятельность, действия (бездействие) контролируемых лиц </w:t>
      </w:r>
      <w:r w:rsidRPr="00016C37">
        <w:rPr>
          <w:rFonts w:ascii="Times New Roman" w:hAnsi="Times New Roman" w:cs="Times New Roman"/>
          <w:spacing w:val="2"/>
          <w:sz w:val="28"/>
          <w:szCs w:val="28"/>
        </w:rPr>
        <w:t>на автомобильном транспорте, городском наземном электрическом транспорте и в дорожном хозяйстве</w:t>
      </w:r>
      <w:r w:rsidRPr="00016C37">
        <w:rPr>
          <w:rFonts w:ascii="Times New Roman" w:hAnsi="Times New Roman" w:cs="Times New Roman"/>
          <w:sz w:val="28"/>
          <w:szCs w:val="28"/>
        </w:rPr>
        <w:t xml:space="preserve">, в </w:t>
      </w:r>
      <w:proofErr w:type="gramStart"/>
      <w:r w:rsidRPr="00016C37">
        <w:rPr>
          <w:rFonts w:ascii="Times New Roman" w:hAnsi="Times New Roman" w:cs="Times New Roman"/>
          <w:sz w:val="28"/>
          <w:szCs w:val="28"/>
        </w:rPr>
        <w:t>рамках</w:t>
      </w:r>
      <w:proofErr w:type="gramEnd"/>
      <w:r w:rsidRPr="00016C37">
        <w:rPr>
          <w:rFonts w:ascii="Times New Roman" w:hAnsi="Times New Roman" w:cs="Times New Roman"/>
          <w:sz w:val="28"/>
          <w:szCs w:val="28"/>
        </w:rPr>
        <w:t xml:space="preserve"> которых должны соблюдаться </w:t>
      </w:r>
      <w:r w:rsidRPr="00016C37">
        <w:rPr>
          <w:rFonts w:ascii="Times New Roman" w:hAnsi="Times New Roman" w:cs="Times New Roman"/>
          <w:sz w:val="28"/>
          <w:szCs w:val="28"/>
        </w:rPr>
        <w:lastRenderedPageBreak/>
        <w:t xml:space="preserve">обязательные требования, в том числе предъявляемые к контролируемым лицам, осуществляющим деятельность, действия (бездействие); </w:t>
      </w:r>
    </w:p>
    <w:p w:rsidR="00016C37" w:rsidRPr="00016C37" w:rsidRDefault="00016C37" w:rsidP="00016C37">
      <w:pPr>
        <w:spacing w:after="0" w:line="240" w:lineRule="auto"/>
        <w:ind w:firstLine="709"/>
        <w:contextualSpacing/>
        <w:jc w:val="both"/>
        <w:rPr>
          <w:rFonts w:ascii="Times New Roman" w:hAnsi="Times New Roman" w:cs="Times New Roman"/>
          <w:color w:val="000000"/>
          <w:sz w:val="28"/>
          <w:szCs w:val="20"/>
        </w:rPr>
      </w:pPr>
      <w:r w:rsidRPr="00016C37">
        <w:rPr>
          <w:rFonts w:ascii="Times New Roman" w:hAnsi="Times New Roman" w:cs="Times New Roman"/>
          <w:sz w:val="28"/>
        </w:rPr>
        <w:t>1.3.2. результаты деятельности контролируемых лиц, в том числе работы и услуги, к которым предъявляются обязательные требования;</w:t>
      </w:r>
    </w:p>
    <w:p w:rsidR="00016C37" w:rsidRPr="00016C37" w:rsidRDefault="00016C37" w:rsidP="00016C37">
      <w:pPr>
        <w:spacing w:after="0" w:line="240" w:lineRule="auto"/>
        <w:ind w:firstLine="709"/>
        <w:contextualSpacing/>
        <w:jc w:val="both"/>
        <w:rPr>
          <w:rFonts w:ascii="Times New Roman" w:hAnsi="Times New Roman" w:cs="Times New Roman"/>
          <w:sz w:val="28"/>
        </w:rPr>
      </w:pPr>
      <w:r w:rsidRPr="00016C37">
        <w:rPr>
          <w:rFonts w:ascii="Times New Roman" w:hAnsi="Times New Roman" w:cs="Times New Roman"/>
          <w:sz w:val="28"/>
        </w:rPr>
        <w:t>1.3.3. 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016C37" w:rsidRPr="00016C37" w:rsidRDefault="00016C37" w:rsidP="00016C37">
      <w:pPr>
        <w:pStyle w:val="a7"/>
        <w:widowControl/>
        <w:tabs>
          <w:tab w:val="left" w:pos="1134"/>
        </w:tabs>
        <w:ind w:left="0" w:firstLine="709"/>
        <w:jc w:val="both"/>
        <w:rPr>
          <w:rFonts w:ascii="Times New Roman" w:hAnsi="Times New Roman"/>
          <w:sz w:val="28"/>
        </w:rPr>
      </w:pPr>
      <w:r w:rsidRPr="00016C37">
        <w:rPr>
          <w:rFonts w:ascii="Times New Roman" w:hAnsi="Times New Roman"/>
          <w:sz w:val="28"/>
        </w:rPr>
        <w:t>1.4. Учет объектов контроля осуществляется посредством создания:</w:t>
      </w:r>
    </w:p>
    <w:p w:rsidR="00016C37" w:rsidRPr="00016C37" w:rsidRDefault="00016C37" w:rsidP="00016C37">
      <w:pPr>
        <w:spacing w:after="0" w:line="240" w:lineRule="auto"/>
        <w:ind w:firstLine="709"/>
        <w:contextualSpacing/>
        <w:jc w:val="both"/>
        <w:rPr>
          <w:rFonts w:ascii="Times New Roman" w:hAnsi="Times New Roman" w:cs="Times New Roman"/>
          <w:sz w:val="28"/>
        </w:rPr>
      </w:pPr>
      <w:r w:rsidRPr="00016C37">
        <w:rPr>
          <w:rFonts w:ascii="Times New Roman" w:hAnsi="Times New Roman" w:cs="Times New Roman"/>
          <w:sz w:val="28"/>
        </w:rPr>
        <w:t xml:space="preserve">единого реестра контрольных мероприятий; </w:t>
      </w:r>
    </w:p>
    <w:p w:rsidR="00016C37" w:rsidRPr="00016C37" w:rsidRDefault="00016C37" w:rsidP="00016C37">
      <w:pPr>
        <w:pStyle w:val="HTML"/>
        <w:ind w:firstLine="709"/>
        <w:contextualSpacing/>
        <w:jc w:val="both"/>
        <w:rPr>
          <w:rFonts w:ascii="Times New Roman" w:hAnsi="Times New Roman" w:cs="Times New Roman"/>
          <w:sz w:val="28"/>
        </w:rPr>
      </w:pPr>
      <w:r w:rsidRPr="00016C37">
        <w:rPr>
          <w:rFonts w:ascii="Times New Roman" w:hAnsi="Times New Roman" w:cs="Times New Roman"/>
          <w:sz w:val="28"/>
        </w:rPr>
        <w:t xml:space="preserve">информационной системы </w:t>
      </w:r>
      <w:r w:rsidRPr="00016C37">
        <w:rPr>
          <w:rFonts w:ascii="Times New Roman" w:hAnsi="Times New Roman" w:cs="Times New Roman"/>
          <w:sz w:val="28"/>
          <w:szCs w:val="28"/>
        </w:rPr>
        <w:t>(подсистемы государственной информационной системы)</w:t>
      </w:r>
      <w:r w:rsidRPr="00016C37">
        <w:rPr>
          <w:rFonts w:ascii="Times New Roman" w:hAnsi="Times New Roman" w:cs="Times New Roman"/>
          <w:sz w:val="28"/>
        </w:rPr>
        <w:t xml:space="preserve"> досудебного обжалования;</w:t>
      </w:r>
    </w:p>
    <w:p w:rsidR="00016C37" w:rsidRPr="00016C37" w:rsidRDefault="00016C37" w:rsidP="00016C37">
      <w:pPr>
        <w:pStyle w:val="ConsPlusNormal"/>
        <w:ind w:firstLine="709"/>
        <w:contextualSpacing/>
        <w:jc w:val="both"/>
        <w:rPr>
          <w:sz w:val="28"/>
        </w:rPr>
      </w:pPr>
      <w:r w:rsidRPr="00016C37">
        <w:rPr>
          <w:sz w:val="28"/>
        </w:rPr>
        <w:t>иных государственных и муниципальных информационных систем путем межведомственного информационного взаимодействия.</w:t>
      </w:r>
    </w:p>
    <w:p w:rsidR="00016C37" w:rsidRPr="00016C37" w:rsidRDefault="00016C37" w:rsidP="00016C37">
      <w:pPr>
        <w:pStyle w:val="ConsPlusNormal"/>
        <w:ind w:firstLine="709"/>
        <w:contextualSpacing/>
        <w:jc w:val="both"/>
        <w:rPr>
          <w:sz w:val="28"/>
        </w:rPr>
      </w:pPr>
      <w:r w:rsidRPr="00016C37">
        <w:rPr>
          <w:sz w:val="28"/>
        </w:rPr>
        <w:t>Контрольным органом в соответствии с частью 2 статьи 16 и частью 5 статьи 17 Федерального закона от 31 июля 2020 г. № 248-ФЗ «О государственном контроле (надзоре) и муниципальном контроле в Российской Федерации» (далее – Федеральный закон № 248-ФЗ) ведется учет объектов контроля с использованием информационной системы.</w:t>
      </w:r>
    </w:p>
    <w:p w:rsidR="00016C37" w:rsidRPr="00016C37" w:rsidRDefault="00016C37" w:rsidP="00016C37">
      <w:pPr>
        <w:pStyle w:val="a7"/>
        <w:widowControl/>
        <w:ind w:left="0" w:firstLine="709"/>
        <w:jc w:val="both"/>
        <w:rPr>
          <w:rFonts w:ascii="Times New Roman" w:hAnsi="Times New Roman"/>
          <w:sz w:val="28"/>
          <w:szCs w:val="28"/>
        </w:rPr>
      </w:pPr>
      <w:r w:rsidRPr="00016C37">
        <w:rPr>
          <w:rFonts w:ascii="Times New Roman" w:hAnsi="Times New Roman"/>
          <w:sz w:val="28"/>
        </w:rPr>
        <w:t xml:space="preserve">1.5. </w:t>
      </w:r>
      <w:r w:rsidRPr="00016C37">
        <w:rPr>
          <w:rFonts w:ascii="Times New Roman" w:hAnsi="Times New Roman"/>
          <w:sz w:val="28"/>
          <w:szCs w:val="28"/>
        </w:rPr>
        <w:t xml:space="preserve">Муниципальный контроль осуществляется администрацией </w:t>
      </w:r>
      <w:r w:rsidRPr="00016C37">
        <w:rPr>
          <w:rFonts w:ascii="Times New Roman" w:hAnsi="Times New Roman"/>
          <w:sz w:val="28"/>
          <w:szCs w:val="24"/>
        </w:rPr>
        <w:t xml:space="preserve">Сямженского муниципального </w:t>
      </w:r>
      <w:r w:rsidR="001A256D">
        <w:rPr>
          <w:rFonts w:ascii="Times New Roman" w:hAnsi="Times New Roman"/>
          <w:sz w:val="28"/>
          <w:szCs w:val="24"/>
        </w:rPr>
        <w:t>округа</w:t>
      </w:r>
      <w:r w:rsidRPr="00016C37">
        <w:rPr>
          <w:rFonts w:ascii="Times New Roman" w:hAnsi="Times New Roman"/>
          <w:sz w:val="32"/>
          <w:szCs w:val="28"/>
        </w:rPr>
        <w:t xml:space="preserve"> </w:t>
      </w:r>
      <w:r w:rsidRPr="00016C37">
        <w:rPr>
          <w:rFonts w:ascii="Times New Roman" w:hAnsi="Times New Roman"/>
          <w:sz w:val="28"/>
          <w:szCs w:val="28"/>
        </w:rPr>
        <w:t>(далее – Контрольный орган).</w:t>
      </w:r>
    </w:p>
    <w:p w:rsidR="00016C37" w:rsidRPr="00016C37" w:rsidRDefault="00016C37" w:rsidP="00016C37">
      <w:pPr>
        <w:pStyle w:val="a7"/>
        <w:widowControl/>
        <w:ind w:left="0" w:firstLine="709"/>
        <w:jc w:val="both"/>
        <w:rPr>
          <w:rFonts w:ascii="Times New Roman" w:hAnsi="Times New Roman"/>
          <w:color w:val="FF0000"/>
          <w:sz w:val="28"/>
          <w:szCs w:val="28"/>
          <w:vertAlign w:val="superscript"/>
        </w:rPr>
      </w:pPr>
      <w:proofErr w:type="gramStart"/>
      <w:r w:rsidRPr="00016C37">
        <w:rPr>
          <w:rFonts w:ascii="Times New Roman" w:hAnsi="Times New Roman"/>
          <w:sz w:val="28"/>
          <w:szCs w:val="28"/>
        </w:rPr>
        <w:t xml:space="preserve">Непосредственное осуществление муниципального контроля возлагается на отдел строительства, ЖКХ и архитектуры администрации Сямженского муниципального </w:t>
      </w:r>
      <w:r w:rsidR="00870C82">
        <w:rPr>
          <w:rFonts w:ascii="Times New Roman" w:hAnsi="Times New Roman"/>
          <w:sz w:val="28"/>
          <w:szCs w:val="28"/>
        </w:rPr>
        <w:t>округа</w:t>
      </w:r>
      <w:r w:rsidRPr="00016C37">
        <w:rPr>
          <w:rFonts w:ascii="Times New Roman" w:hAnsi="Times New Roman"/>
          <w:sz w:val="28"/>
          <w:szCs w:val="28"/>
        </w:rPr>
        <w:t xml:space="preserve"> (далее – отдел строительства, ЖКХ и архитектуры)</w:t>
      </w:r>
      <w:r w:rsidR="000A4B13">
        <w:rPr>
          <w:rFonts w:ascii="Times New Roman" w:hAnsi="Times New Roman"/>
          <w:sz w:val="28"/>
          <w:szCs w:val="28"/>
        </w:rPr>
        <w:t xml:space="preserve"> – в отношении предмета контроля, указанного в подпунктах 1 и 3 пункта 1.2. настоящего Положения, и </w:t>
      </w:r>
      <w:r w:rsidR="000A4B13">
        <w:rPr>
          <w:rFonts w:ascii="Times New Roman" w:hAnsi="Times New Roman"/>
          <w:sz w:val="28"/>
          <w:szCs w:val="24"/>
        </w:rPr>
        <w:t>к</w:t>
      </w:r>
      <w:r w:rsidR="000A4B13" w:rsidRPr="007015C2">
        <w:rPr>
          <w:rFonts w:ascii="Times New Roman" w:hAnsi="Times New Roman"/>
          <w:sz w:val="28"/>
          <w:szCs w:val="24"/>
        </w:rPr>
        <w:t xml:space="preserve">омитет по управлению имуществом администрации Сямженского муниципального </w:t>
      </w:r>
      <w:r w:rsidR="000A4B13">
        <w:rPr>
          <w:rFonts w:ascii="Times New Roman" w:hAnsi="Times New Roman"/>
          <w:sz w:val="28"/>
          <w:szCs w:val="24"/>
        </w:rPr>
        <w:t>округа</w:t>
      </w:r>
      <w:r w:rsidR="000A4B13" w:rsidRPr="007015C2">
        <w:rPr>
          <w:rFonts w:ascii="Times New Roman" w:hAnsi="Times New Roman"/>
          <w:sz w:val="28"/>
          <w:szCs w:val="28"/>
        </w:rPr>
        <w:t xml:space="preserve"> (далее – </w:t>
      </w:r>
      <w:r w:rsidR="000A4B13" w:rsidRPr="007015C2">
        <w:rPr>
          <w:rFonts w:ascii="Times New Roman" w:hAnsi="Times New Roman"/>
          <w:sz w:val="28"/>
          <w:szCs w:val="24"/>
        </w:rPr>
        <w:t>Комитет</w:t>
      </w:r>
      <w:r w:rsidR="000A4B13" w:rsidRPr="007015C2">
        <w:rPr>
          <w:rFonts w:ascii="Times New Roman" w:hAnsi="Times New Roman"/>
          <w:sz w:val="28"/>
          <w:szCs w:val="28"/>
        </w:rPr>
        <w:t>)</w:t>
      </w:r>
      <w:r w:rsidR="000A4B13">
        <w:rPr>
          <w:rFonts w:ascii="Times New Roman" w:hAnsi="Times New Roman"/>
          <w:sz w:val="28"/>
          <w:szCs w:val="28"/>
        </w:rPr>
        <w:t xml:space="preserve"> – в отношении предмета контроля, указанного в подпунктах 2 и 3 пункта 1.2. настоящего Положения.</w:t>
      </w:r>
      <w:proofErr w:type="gramEnd"/>
    </w:p>
    <w:p w:rsidR="00016C37" w:rsidRPr="00016C37" w:rsidRDefault="00016C37" w:rsidP="00016C37">
      <w:pPr>
        <w:pStyle w:val="a7"/>
        <w:widowControl/>
        <w:ind w:left="0" w:firstLine="709"/>
        <w:jc w:val="both"/>
        <w:rPr>
          <w:rFonts w:ascii="Times New Roman" w:hAnsi="Times New Roman"/>
          <w:sz w:val="28"/>
        </w:rPr>
      </w:pPr>
      <w:r w:rsidRPr="00016C37">
        <w:rPr>
          <w:rFonts w:ascii="Times New Roman" w:hAnsi="Times New Roman"/>
          <w:sz w:val="28"/>
        </w:rPr>
        <w:t>1.6. Руководство деятельностью по осуществлению муниципального контроля осуществляет руководитель Контрольного органа</w:t>
      </w:r>
      <w:r w:rsidRPr="00016C37">
        <w:rPr>
          <w:rFonts w:ascii="Times New Roman" w:hAnsi="Times New Roman"/>
          <w:i/>
          <w:sz w:val="24"/>
          <w:szCs w:val="24"/>
        </w:rPr>
        <w:t>.</w:t>
      </w:r>
    </w:p>
    <w:p w:rsidR="00016C37" w:rsidRPr="00016C37" w:rsidRDefault="00016C37" w:rsidP="00016C37">
      <w:pPr>
        <w:pStyle w:val="a7"/>
        <w:widowControl/>
        <w:tabs>
          <w:tab w:val="left" w:pos="1134"/>
        </w:tabs>
        <w:ind w:left="0" w:firstLine="709"/>
        <w:jc w:val="both"/>
        <w:rPr>
          <w:rFonts w:ascii="Times New Roman" w:hAnsi="Times New Roman"/>
          <w:sz w:val="28"/>
          <w:szCs w:val="28"/>
        </w:rPr>
      </w:pPr>
      <w:r w:rsidRPr="00016C37">
        <w:rPr>
          <w:rFonts w:ascii="Times New Roman" w:hAnsi="Times New Roman"/>
          <w:sz w:val="28"/>
        </w:rPr>
        <w:t xml:space="preserve">1.7. </w:t>
      </w:r>
      <w:r w:rsidRPr="00016C37">
        <w:rPr>
          <w:rFonts w:ascii="Times New Roman" w:hAnsi="Times New Roman"/>
          <w:sz w:val="28"/>
          <w:szCs w:val="28"/>
        </w:rPr>
        <w:t>От имени Контрольного органа муниципальный контроль вправе осуществлять следующие должностные лица:</w:t>
      </w:r>
    </w:p>
    <w:p w:rsidR="00016C37" w:rsidRPr="00016C37" w:rsidRDefault="00016C37" w:rsidP="00016C37">
      <w:pPr>
        <w:spacing w:after="0" w:line="240" w:lineRule="auto"/>
        <w:ind w:firstLine="709"/>
        <w:contextualSpacing/>
        <w:jc w:val="both"/>
        <w:rPr>
          <w:rFonts w:ascii="Times New Roman" w:hAnsi="Times New Roman" w:cs="Times New Roman"/>
          <w:sz w:val="28"/>
          <w:szCs w:val="28"/>
        </w:rPr>
      </w:pPr>
      <w:r w:rsidRPr="00016C37">
        <w:rPr>
          <w:rFonts w:ascii="Times New Roman" w:hAnsi="Times New Roman" w:cs="Times New Roman"/>
          <w:sz w:val="28"/>
          <w:szCs w:val="28"/>
        </w:rPr>
        <w:t>1) руководитель (заместитель руководителя) Контрольного органа;</w:t>
      </w:r>
    </w:p>
    <w:p w:rsidR="00016C37" w:rsidRPr="00016C37" w:rsidRDefault="00016C37" w:rsidP="00016C37">
      <w:pPr>
        <w:spacing w:after="0" w:line="240" w:lineRule="auto"/>
        <w:ind w:firstLine="709"/>
        <w:contextualSpacing/>
        <w:jc w:val="both"/>
        <w:rPr>
          <w:rFonts w:ascii="Times New Roman" w:hAnsi="Times New Roman" w:cs="Times New Roman"/>
          <w:sz w:val="28"/>
          <w:szCs w:val="28"/>
        </w:rPr>
      </w:pPr>
      <w:r w:rsidRPr="00016C37">
        <w:rPr>
          <w:rFonts w:ascii="Times New Roman" w:hAnsi="Times New Roman" w:cs="Times New Roman"/>
          <w:sz w:val="28"/>
          <w:szCs w:val="28"/>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016C37" w:rsidRPr="00016C37" w:rsidRDefault="00016C37" w:rsidP="00016C37">
      <w:pPr>
        <w:spacing w:after="0" w:line="240" w:lineRule="auto"/>
        <w:ind w:firstLine="709"/>
        <w:contextualSpacing/>
        <w:jc w:val="both"/>
        <w:rPr>
          <w:rFonts w:ascii="Times New Roman" w:hAnsi="Times New Roman" w:cs="Times New Roman"/>
          <w:sz w:val="28"/>
          <w:szCs w:val="28"/>
        </w:rPr>
      </w:pPr>
      <w:r w:rsidRPr="00016C37">
        <w:rPr>
          <w:rFonts w:ascii="Times New Roman" w:hAnsi="Times New Roman" w:cs="Times New Roman"/>
          <w:sz w:val="28"/>
          <w:szCs w:val="28"/>
        </w:rPr>
        <w:t xml:space="preserve">Должностными лицами Контрольного органа, уполномоченными </w:t>
      </w:r>
      <w:r w:rsidRPr="00016C37">
        <w:rPr>
          <w:rFonts w:ascii="Times New Roman" w:hAnsi="Times New Roman" w:cs="Times New Roman"/>
          <w:sz w:val="28"/>
          <w:szCs w:val="28"/>
        </w:rPr>
        <w:br/>
        <w:t xml:space="preserve">на принятие решения о проведении контрольного мероприятия, являются руководитель, заместитель руководителя Контрольного органа </w:t>
      </w:r>
      <w:r w:rsidRPr="00016C37">
        <w:rPr>
          <w:rFonts w:ascii="Times New Roman" w:hAnsi="Times New Roman" w:cs="Times New Roman"/>
          <w:sz w:val="28"/>
        </w:rPr>
        <w:t>(далее – уполномоченные должностные лица Контрольного органа)</w:t>
      </w:r>
      <w:r w:rsidRPr="00016C37">
        <w:rPr>
          <w:rFonts w:ascii="Times New Roman" w:hAnsi="Times New Roman" w:cs="Times New Roman"/>
          <w:sz w:val="28"/>
          <w:szCs w:val="28"/>
        </w:rPr>
        <w:t>.</w:t>
      </w:r>
    </w:p>
    <w:p w:rsidR="00016C37" w:rsidRPr="00016C37" w:rsidRDefault="00016C37" w:rsidP="00016C37">
      <w:pPr>
        <w:pStyle w:val="a7"/>
        <w:widowControl/>
        <w:tabs>
          <w:tab w:val="left" w:pos="1134"/>
        </w:tabs>
        <w:ind w:left="0" w:firstLine="851"/>
        <w:jc w:val="both"/>
        <w:rPr>
          <w:rFonts w:ascii="Times New Roman" w:hAnsi="Times New Roman"/>
          <w:sz w:val="28"/>
        </w:rPr>
      </w:pPr>
      <w:r w:rsidRPr="00016C37">
        <w:rPr>
          <w:rFonts w:ascii="Times New Roman" w:hAnsi="Times New Roman"/>
          <w:sz w:val="28"/>
        </w:rPr>
        <w:t>1.8. Права и обязанности инспектора.</w:t>
      </w:r>
    </w:p>
    <w:p w:rsidR="00016C37" w:rsidRPr="00016C37" w:rsidRDefault="00016C37" w:rsidP="00016C37">
      <w:pPr>
        <w:pStyle w:val="a7"/>
        <w:widowControl/>
        <w:tabs>
          <w:tab w:val="left" w:pos="1134"/>
        </w:tabs>
        <w:ind w:left="0" w:firstLine="851"/>
        <w:jc w:val="both"/>
        <w:rPr>
          <w:rFonts w:ascii="Times New Roman" w:hAnsi="Times New Roman"/>
          <w:sz w:val="28"/>
        </w:rPr>
      </w:pPr>
      <w:r w:rsidRPr="00016C37">
        <w:rPr>
          <w:rFonts w:ascii="Times New Roman" w:hAnsi="Times New Roman"/>
          <w:sz w:val="28"/>
        </w:rPr>
        <w:lastRenderedPageBreak/>
        <w:t>1.8.1. Инспектор обязан:</w:t>
      </w:r>
    </w:p>
    <w:p w:rsidR="00016C37" w:rsidRPr="00016C37" w:rsidRDefault="00016C37" w:rsidP="00016C37">
      <w:pPr>
        <w:pStyle w:val="a7"/>
        <w:widowControl/>
        <w:tabs>
          <w:tab w:val="left" w:pos="1134"/>
        </w:tabs>
        <w:ind w:left="0" w:firstLine="851"/>
        <w:jc w:val="both"/>
        <w:rPr>
          <w:rFonts w:ascii="Times New Roman" w:hAnsi="Times New Roman"/>
          <w:sz w:val="28"/>
        </w:rPr>
      </w:pPr>
      <w:r w:rsidRPr="00016C37">
        <w:rPr>
          <w:rFonts w:ascii="Times New Roman" w:hAnsi="Times New Roman"/>
          <w:sz w:val="28"/>
        </w:rPr>
        <w:t>1) соблюдать законодательство Российской Федерации, права и законные интересы контролируемых лиц;</w:t>
      </w:r>
    </w:p>
    <w:p w:rsidR="00016C37" w:rsidRPr="00016C37" w:rsidRDefault="00016C37" w:rsidP="00016C37">
      <w:pPr>
        <w:pStyle w:val="a7"/>
        <w:widowControl/>
        <w:tabs>
          <w:tab w:val="left" w:pos="1134"/>
        </w:tabs>
        <w:ind w:left="0" w:firstLine="851"/>
        <w:jc w:val="both"/>
        <w:rPr>
          <w:rFonts w:ascii="Times New Roman" w:hAnsi="Times New Roman"/>
          <w:sz w:val="28"/>
        </w:rPr>
      </w:pPr>
      <w:r w:rsidRPr="00016C37">
        <w:rPr>
          <w:rFonts w:ascii="Times New Roman" w:hAnsi="Times New Roman"/>
          <w:sz w:val="28"/>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r w:rsidRPr="00016C37">
        <w:rPr>
          <w:rFonts w:ascii="Times New Roman" w:hAnsi="Times New Roman"/>
          <w:sz w:val="28"/>
          <w:szCs w:val="28"/>
        </w:rPr>
        <w:t>,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r w:rsidRPr="00016C37">
        <w:rPr>
          <w:rFonts w:ascii="Times New Roman" w:hAnsi="Times New Roman"/>
          <w:sz w:val="28"/>
        </w:rPr>
        <w:t>;</w:t>
      </w:r>
    </w:p>
    <w:p w:rsidR="00016C37" w:rsidRPr="00016C37" w:rsidRDefault="00016C37" w:rsidP="00016C37">
      <w:pPr>
        <w:pStyle w:val="a7"/>
        <w:widowControl/>
        <w:tabs>
          <w:tab w:val="left" w:pos="1134"/>
        </w:tabs>
        <w:ind w:left="0" w:firstLine="851"/>
        <w:jc w:val="both"/>
        <w:rPr>
          <w:rFonts w:ascii="Times New Roman" w:hAnsi="Times New Roman"/>
          <w:sz w:val="28"/>
        </w:rPr>
      </w:pPr>
      <w:proofErr w:type="gramStart"/>
      <w:r w:rsidRPr="00016C37">
        <w:rPr>
          <w:rFonts w:ascii="Times New Roman" w:hAnsi="Times New Roman"/>
          <w:sz w:val="28"/>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roofErr w:type="gramEnd"/>
    </w:p>
    <w:p w:rsidR="00016C37" w:rsidRPr="00016C37" w:rsidRDefault="00016C37" w:rsidP="00016C37">
      <w:pPr>
        <w:pStyle w:val="a7"/>
        <w:widowControl/>
        <w:tabs>
          <w:tab w:val="left" w:pos="1134"/>
        </w:tabs>
        <w:ind w:left="0" w:firstLine="851"/>
        <w:jc w:val="both"/>
        <w:rPr>
          <w:rFonts w:ascii="Times New Roman" w:hAnsi="Times New Roman"/>
          <w:sz w:val="28"/>
        </w:rPr>
      </w:pPr>
      <w:r w:rsidRPr="00016C37">
        <w:rPr>
          <w:rFonts w:ascii="Times New Roman" w:hAnsi="Times New Roman"/>
          <w:sz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016C37" w:rsidRPr="00016C37" w:rsidRDefault="00016C37" w:rsidP="00016C37">
      <w:pPr>
        <w:pStyle w:val="a7"/>
        <w:widowControl/>
        <w:tabs>
          <w:tab w:val="left" w:pos="1134"/>
        </w:tabs>
        <w:ind w:left="0" w:firstLine="851"/>
        <w:jc w:val="both"/>
        <w:rPr>
          <w:rFonts w:ascii="Times New Roman" w:hAnsi="Times New Roman"/>
          <w:sz w:val="28"/>
        </w:rPr>
      </w:pPr>
      <w:proofErr w:type="gramStart"/>
      <w:r w:rsidRPr="00016C37">
        <w:rPr>
          <w:rFonts w:ascii="Times New Roman" w:hAnsi="Times New Roman"/>
          <w:sz w:val="28"/>
        </w:rP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Вологодской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w:t>
      </w:r>
      <w:proofErr w:type="gramEnd"/>
      <w:r w:rsidRPr="00016C37">
        <w:rPr>
          <w:rFonts w:ascii="Times New Roman" w:hAnsi="Times New Roman"/>
          <w:sz w:val="28"/>
        </w:rPr>
        <w:t xml:space="preserve"> Федеральным законом № 248-ФЗ и пунктом 3.3 настоящего Положения, осуществлять консультирование;</w:t>
      </w:r>
    </w:p>
    <w:p w:rsidR="00016C37" w:rsidRPr="00016C37" w:rsidRDefault="00016C37" w:rsidP="00016C37">
      <w:pPr>
        <w:pStyle w:val="a7"/>
        <w:widowControl/>
        <w:tabs>
          <w:tab w:val="left" w:pos="1134"/>
        </w:tabs>
        <w:ind w:left="0" w:firstLine="851"/>
        <w:jc w:val="both"/>
        <w:rPr>
          <w:rFonts w:ascii="Times New Roman" w:hAnsi="Times New Roman"/>
          <w:sz w:val="28"/>
        </w:rPr>
      </w:pPr>
      <w:r w:rsidRPr="00016C37">
        <w:rPr>
          <w:rFonts w:ascii="Times New Roman" w:hAnsi="Times New Roman"/>
          <w:sz w:val="28"/>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rsidR="00016C37" w:rsidRPr="00016C37" w:rsidRDefault="00016C37" w:rsidP="00016C37">
      <w:pPr>
        <w:pStyle w:val="a7"/>
        <w:widowControl/>
        <w:tabs>
          <w:tab w:val="left" w:pos="1134"/>
        </w:tabs>
        <w:ind w:left="0" w:firstLine="851"/>
        <w:jc w:val="both"/>
        <w:rPr>
          <w:rFonts w:ascii="Times New Roman" w:hAnsi="Times New Roman"/>
          <w:sz w:val="28"/>
        </w:rPr>
      </w:pPr>
      <w:r w:rsidRPr="00016C37">
        <w:rPr>
          <w:rFonts w:ascii="Times New Roman" w:hAnsi="Times New Roman"/>
          <w:sz w:val="28"/>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016C37" w:rsidRPr="00016C37" w:rsidRDefault="00016C37" w:rsidP="00016C37">
      <w:pPr>
        <w:pStyle w:val="a7"/>
        <w:widowControl/>
        <w:tabs>
          <w:tab w:val="left" w:pos="1134"/>
        </w:tabs>
        <w:ind w:left="0" w:firstLine="851"/>
        <w:jc w:val="both"/>
        <w:rPr>
          <w:rFonts w:ascii="Times New Roman" w:hAnsi="Times New Roman"/>
          <w:sz w:val="28"/>
        </w:rPr>
      </w:pPr>
      <w:r w:rsidRPr="00016C37">
        <w:rPr>
          <w:rFonts w:ascii="Times New Roman" w:hAnsi="Times New Roman"/>
          <w:sz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016C37" w:rsidRPr="00016C37" w:rsidRDefault="00016C37" w:rsidP="00016C37">
      <w:pPr>
        <w:pStyle w:val="a7"/>
        <w:widowControl/>
        <w:tabs>
          <w:tab w:val="left" w:pos="1134"/>
        </w:tabs>
        <w:ind w:left="0" w:firstLine="851"/>
        <w:jc w:val="both"/>
        <w:rPr>
          <w:rFonts w:ascii="Times New Roman" w:hAnsi="Times New Roman"/>
          <w:sz w:val="28"/>
        </w:rPr>
      </w:pPr>
      <w:r w:rsidRPr="00016C37">
        <w:rPr>
          <w:rFonts w:ascii="Times New Roman" w:hAnsi="Times New Roman"/>
          <w:sz w:val="28"/>
        </w:rPr>
        <w:lastRenderedPageBreak/>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016C37" w:rsidRPr="00016C37" w:rsidRDefault="00016C37" w:rsidP="00016C37">
      <w:pPr>
        <w:pStyle w:val="a7"/>
        <w:widowControl/>
        <w:tabs>
          <w:tab w:val="left" w:pos="1134"/>
        </w:tabs>
        <w:ind w:left="0" w:firstLine="851"/>
        <w:jc w:val="both"/>
        <w:rPr>
          <w:rFonts w:ascii="Times New Roman" w:hAnsi="Times New Roman"/>
          <w:sz w:val="28"/>
        </w:rPr>
      </w:pPr>
      <w:r w:rsidRPr="00016C37">
        <w:rPr>
          <w:rFonts w:ascii="Times New Roman" w:hAnsi="Times New Roman"/>
          <w:sz w:val="28"/>
        </w:rPr>
        <w:t>10) доказывать обоснованность своих действий при их обжаловании в порядке, установленном законодательством Российской Федерации;</w:t>
      </w:r>
    </w:p>
    <w:p w:rsidR="00016C37" w:rsidRPr="00016C37" w:rsidRDefault="00016C37" w:rsidP="00016C37">
      <w:pPr>
        <w:pStyle w:val="a7"/>
        <w:widowControl/>
        <w:tabs>
          <w:tab w:val="left" w:pos="1134"/>
        </w:tabs>
        <w:ind w:left="0" w:firstLine="851"/>
        <w:jc w:val="both"/>
        <w:rPr>
          <w:rFonts w:ascii="Times New Roman" w:hAnsi="Times New Roman"/>
          <w:sz w:val="28"/>
        </w:rPr>
      </w:pPr>
      <w:r w:rsidRPr="00016C37">
        <w:rPr>
          <w:rFonts w:ascii="Times New Roman" w:hAnsi="Times New Roman"/>
          <w:sz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016C37" w:rsidRPr="00016C37" w:rsidRDefault="00016C37" w:rsidP="00016C37">
      <w:pPr>
        <w:pStyle w:val="a7"/>
        <w:widowControl/>
        <w:tabs>
          <w:tab w:val="left" w:pos="1134"/>
        </w:tabs>
        <w:ind w:left="0" w:firstLine="851"/>
        <w:jc w:val="both"/>
        <w:rPr>
          <w:rFonts w:ascii="Times New Roman" w:hAnsi="Times New Roman"/>
          <w:sz w:val="28"/>
        </w:rPr>
      </w:pPr>
      <w:r w:rsidRPr="00016C37">
        <w:rPr>
          <w:rFonts w:ascii="Times New Roman" w:hAnsi="Times New Roman"/>
          <w:sz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016C37" w:rsidRPr="00016C37" w:rsidRDefault="00016C37" w:rsidP="00016C37">
      <w:pPr>
        <w:pStyle w:val="a7"/>
        <w:widowControl/>
        <w:tabs>
          <w:tab w:val="left" w:pos="1134"/>
        </w:tabs>
        <w:ind w:left="0" w:firstLine="851"/>
        <w:jc w:val="both"/>
        <w:rPr>
          <w:rFonts w:ascii="Times New Roman" w:hAnsi="Times New Roman"/>
          <w:sz w:val="28"/>
        </w:rPr>
      </w:pPr>
      <w:r w:rsidRPr="00016C37">
        <w:rPr>
          <w:rFonts w:ascii="Times New Roman" w:hAnsi="Times New Roman"/>
          <w:sz w:val="28"/>
        </w:rPr>
        <w:t>1.8.2.Инспектор при проведении контрольного мероприятия в пределах своих полномочий и в объеме проводимых контрольных действий имеет право:</w:t>
      </w:r>
    </w:p>
    <w:p w:rsidR="00016C37" w:rsidRPr="00016C37" w:rsidRDefault="00016C37" w:rsidP="00016C37">
      <w:pPr>
        <w:pStyle w:val="a7"/>
        <w:widowControl/>
        <w:tabs>
          <w:tab w:val="left" w:pos="1134"/>
        </w:tabs>
        <w:ind w:left="0" w:firstLine="851"/>
        <w:jc w:val="both"/>
        <w:rPr>
          <w:rFonts w:ascii="Times New Roman" w:hAnsi="Times New Roman"/>
          <w:sz w:val="28"/>
        </w:rPr>
      </w:pPr>
      <w:r w:rsidRPr="00016C37">
        <w:rPr>
          <w:rFonts w:ascii="Times New Roman" w:hAnsi="Times New Roman"/>
          <w:sz w:val="28"/>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016C37" w:rsidRPr="00016C37" w:rsidRDefault="00016C37" w:rsidP="00016C37">
      <w:pPr>
        <w:pStyle w:val="a7"/>
        <w:widowControl/>
        <w:tabs>
          <w:tab w:val="left" w:pos="1134"/>
        </w:tabs>
        <w:ind w:left="0" w:firstLine="851"/>
        <w:jc w:val="both"/>
        <w:rPr>
          <w:rFonts w:ascii="Times New Roman" w:hAnsi="Times New Roman"/>
          <w:sz w:val="28"/>
        </w:rPr>
      </w:pPr>
      <w:r w:rsidRPr="00016C37">
        <w:rPr>
          <w:rFonts w:ascii="Times New Roman" w:hAnsi="Times New Roman"/>
          <w:sz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016C37" w:rsidRPr="00016C37" w:rsidRDefault="00016C37" w:rsidP="00016C37">
      <w:pPr>
        <w:pStyle w:val="a7"/>
        <w:widowControl/>
        <w:tabs>
          <w:tab w:val="left" w:pos="1134"/>
        </w:tabs>
        <w:ind w:left="0" w:firstLine="851"/>
        <w:jc w:val="both"/>
        <w:rPr>
          <w:rFonts w:ascii="Times New Roman" w:hAnsi="Times New Roman"/>
          <w:sz w:val="28"/>
        </w:rPr>
      </w:pPr>
      <w:r w:rsidRPr="00016C37">
        <w:rPr>
          <w:rFonts w:ascii="Times New Roman" w:hAnsi="Times New Roman"/>
          <w:sz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016C37" w:rsidRPr="00016C37" w:rsidRDefault="00016C37" w:rsidP="00016C37">
      <w:pPr>
        <w:pStyle w:val="a7"/>
        <w:widowControl/>
        <w:tabs>
          <w:tab w:val="left" w:pos="1134"/>
        </w:tabs>
        <w:ind w:left="0" w:firstLine="851"/>
        <w:jc w:val="both"/>
        <w:rPr>
          <w:rFonts w:ascii="Times New Roman" w:hAnsi="Times New Roman"/>
          <w:sz w:val="28"/>
        </w:rPr>
      </w:pPr>
      <w:r w:rsidRPr="00016C37">
        <w:rPr>
          <w:rFonts w:ascii="Times New Roman" w:hAnsi="Times New Roman"/>
          <w:sz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016C37" w:rsidRPr="00016C37" w:rsidRDefault="00016C37" w:rsidP="00016C37">
      <w:pPr>
        <w:pStyle w:val="a7"/>
        <w:widowControl/>
        <w:tabs>
          <w:tab w:val="left" w:pos="1134"/>
        </w:tabs>
        <w:ind w:left="0" w:firstLine="851"/>
        <w:jc w:val="both"/>
        <w:rPr>
          <w:rFonts w:ascii="Times New Roman" w:hAnsi="Times New Roman"/>
          <w:sz w:val="28"/>
        </w:rPr>
      </w:pPr>
      <w:r w:rsidRPr="00016C37">
        <w:rPr>
          <w:rFonts w:ascii="Times New Roman" w:hAnsi="Times New Roman"/>
          <w:sz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016C37" w:rsidRPr="00016C37" w:rsidRDefault="00016C37" w:rsidP="00016C37">
      <w:pPr>
        <w:pStyle w:val="a7"/>
        <w:widowControl/>
        <w:tabs>
          <w:tab w:val="left" w:pos="1134"/>
        </w:tabs>
        <w:ind w:left="0" w:firstLine="851"/>
        <w:jc w:val="both"/>
        <w:rPr>
          <w:rFonts w:ascii="Times New Roman" w:hAnsi="Times New Roman"/>
          <w:sz w:val="28"/>
        </w:rPr>
      </w:pPr>
      <w:r w:rsidRPr="00016C37">
        <w:rPr>
          <w:rFonts w:ascii="Times New Roman" w:hAnsi="Times New Roman"/>
          <w:sz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016C37" w:rsidRPr="00016C37" w:rsidRDefault="00016C37" w:rsidP="00016C37">
      <w:pPr>
        <w:pStyle w:val="a7"/>
        <w:widowControl/>
        <w:tabs>
          <w:tab w:val="left" w:pos="1134"/>
        </w:tabs>
        <w:ind w:left="0" w:firstLine="709"/>
        <w:jc w:val="both"/>
        <w:rPr>
          <w:rFonts w:ascii="Times New Roman" w:hAnsi="Times New Roman"/>
          <w:sz w:val="28"/>
        </w:rPr>
      </w:pPr>
      <w:r w:rsidRPr="00016C37">
        <w:rPr>
          <w:rFonts w:ascii="Times New Roman" w:hAnsi="Times New Roman"/>
          <w:sz w:val="28"/>
        </w:rPr>
        <w:lastRenderedPageBreak/>
        <w:t>7) обращаться в соответствии с Федеральным законом от 07.02.2011 года № 3-ФЗ «О полиции» за содействием к органам полиции в случаях, если инспектору оказывается противодействие или угрожает опасность;</w:t>
      </w:r>
    </w:p>
    <w:p w:rsidR="00016C37" w:rsidRPr="00016C37" w:rsidRDefault="00016C37" w:rsidP="00016C37">
      <w:pPr>
        <w:pStyle w:val="a7"/>
        <w:widowControl/>
        <w:tabs>
          <w:tab w:val="left" w:pos="1134"/>
        </w:tabs>
        <w:ind w:left="0" w:firstLine="709"/>
        <w:jc w:val="both"/>
        <w:rPr>
          <w:rFonts w:ascii="Times New Roman" w:hAnsi="Times New Roman"/>
          <w:sz w:val="28"/>
        </w:rPr>
      </w:pPr>
      <w:r w:rsidRPr="00016C37">
        <w:rPr>
          <w:rFonts w:ascii="Times New Roman" w:hAnsi="Times New Roman"/>
          <w:sz w:val="28"/>
        </w:rPr>
        <w:t>8) осуществлять иные действия, предусмотренные действующим законодательством.</w:t>
      </w:r>
    </w:p>
    <w:p w:rsidR="00016C37" w:rsidRPr="00016C37" w:rsidRDefault="00016C37" w:rsidP="00016C37">
      <w:pPr>
        <w:pStyle w:val="a7"/>
        <w:widowControl/>
        <w:tabs>
          <w:tab w:val="left" w:pos="1134"/>
        </w:tabs>
        <w:ind w:left="0" w:firstLine="709"/>
        <w:jc w:val="both"/>
        <w:rPr>
          <w:rFonts w:ascii="Times New Roman" w:hAnsi="Times New Roman"/>
          <w:sz w:val="28"/>
        </w:rPr>
      </w:pPr>
      <w:r w:rsidRPr="00016C37">
        <w:rPr>
          <w:rFonts w:ascii="Times New Roman" w:hAnsi="Times New Roman"/>
          <w:sz w:val="28"/>
        </w:rPr>
        <w:t xml:space="preserve">1.9. К отношениям, связанным с осуществлением муниципального контроля </w:t>
      </w:r>
      <w:r w:rsidRPr="00016C37">
        <w:rPr>
          <w:rFonts w:ascii="Times New Roman" w:hAnsi="Times New Roman"/>
          <w:spacing w:val="2"/>
          <w:sz w:val="28"/>
          <w:szCs w:val="28"/>
        </w:rPr>
        <w:t>на автомобильном транспорте, городском наземном электрическом транспорте и в дорожном хозяйстве</w:t>
      </w:r>
      <w:r w:rsidRPr="00016C37">
        <w:rPr>
          <w:rFonts w:ascii="Times New Roman" w:hAnsi="Times New Roman"/>
          <w:sz w:val="28"/>
        </w:rPr>
        <w:t xml:space="preserve"> применяются положения Федерального закона № 248-ФЗ.</w:t>
      </w:r>
    </w:p>
    <w:p w:rsidR="00016C37" w:rsidRPr="00016C37" w:rsidRDefault="00016C37" w:rsidP="00016C37">
      <w:pPr>
        <w:pStyle w:val="HTML"/>
        <w:ind w:firstLine="540"/>
        <w:contextualSpacing/>
        <w:jc w:val="both"/>
        <w:rPr>
          <w:rFonts w:ascii="Times New Roman" w:hAnsi="Times New Roman" w:cs="Times New Roman"/>
          <w:sz w:val="28"/>
          <w:szCs w:val="28"/>
        </w:rPr>
      </w:pPr>
      <w:r w:rsidRPr="00016C37">
        <w:rPr>
          <w:rFonts w:ascii="Times New Roman" w:hAnsi="Times New Roman" w:cs="Times New Roman"/>
          <w:sz w:val="28"/>
          <w:szCs w:val="28"/>
        </w:rPr>
        <w:t xml:space="preserve">1.10. </w:t>
      </w:r>
      <w:proofErr w:type="gramStart"/>
      <w:r w:rsidRPr="00016C37">
        <w:rPr>
          <w:rFonts w:ascii="Times New Roman" w:hAnsi="Times New Roman" w:cs="Times New Roman"/>
          <w:sz w:val="28"/>
          <w:szCs w:val="28"/>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w:t>
      </w:r>
      <w:proofErr w:type="gramEnd"/>
      <w:r w:rsidRPr="00016C37">
        <w:rPr>
          <w:rFonts w:ascii="Times New Roman" w:hAnsi="Times New Roman" w:cs="Times New Roman"/>
          <w:sz w:val="28"/>
          <w:szCs w:val="28"/>
        </w:rPr>
        <w:t xml:space="preserve">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016C37" w:rsidRPr="00016C37" w:rsidRDefault="00016C37" w:rsidP="00016C37">
      <w:pPr>
        <w:pStyle w:val="ConsPlusNormal"/>
        <w:ind w:firstLine="709"/>
        <w:contextualSpacing/>
        <w:jc w:val="both"/>
        <w:rPr>
          <w:sz w:val="28"/>
        </w:rPr>
      </w:pPr>
    </w:p>
    <w:p w:rsidR="00EF2BAB" w:rsidRPr="00F63405" w:rsidRDefault="00EF2BAB" w:rsidP="00EF2BAB">
      <w:pPr>
        <w:pStyle w:val="ConsPlusTitle"/>
        <w:contextualSpacing/>
        <w:jc w:val="center"/>
        <w:outlineLvl w:val="1"/>
        <w:rPr>
          <w:b w:val="0"/>
        </w:rPr>
      </w:pPr>
      <w:r w:rsidRPr="00F63405">
        <w:rPr>
          <w:b w:val="0"/>
          <w:sz w:val="28"/>
          <w:lang w:val="en-US"/>
        </w:rPr>
        <w:t>II</w:t>
      </w:r>
      <w:r w:rsidRPr="00F63405">
        <w:rPr>
          <w:b w:val="0"/>
          <w:sz w:val="28"/>
        </w:rPr>
        <w:t>. КАТЕГОРИИ РИСКА ПРИЧИНЕНИЯ ВРЕДА (УЩЕРБА)</w:t>
      </w:r>
    </w:p>
    <w:p w:rsidR="00EF2BAB" w:rsidRPr="00F63405" w:rsidRDefault="00EF2BAB" w:rsidP="00EF2BAB">
      <w:pPr>
        <w:pStyle w:val="ConsPlusNormal"/>
        <w:ind w:firstLine="709"/>
        <w:contextualSpacing/>
        <w:jc w:val="both"/>
        <w:rPr>
          <w:sz w:val="28"/>
        </w:rPr>
      </w:pPr>
    </w:p>
    <w:p w:rsidR="00016C37" w:rsidRPr="00016C37" w:rsidRDefault="00EF2BAB" w:rsidP="00EF2BAB">
      <w:pPr>
        <w:pStyle w:val="a7"/>
        <w:widowControl/>
        <w:tabs>
          <w:tab w:val="left" w:pos="1134"/>
        </w:tabs>
        <w:ind w:left="0" w:firstLine="709"/>
        <w:jc w:val="both"/>
        <w:rPr>
          <w:rFonts w:ascii="Times New Roman" w:hAnsi="Times New Roman"/>
          <w:sz w:val="28"/>
        </w:rPr>
      </w:pPr>
      <w:r w:rsidRPr="007373ED">
        <w:rPr>
          <w:rFonts w:ascii="Times New Roman" w:hAnsi="Times New Roman"/>
          <w:sz w:val="28"/>
          <w:szCs w:val="28"/>
        </w:rPr>
        <w:t>В соответствии со статьей 22 Фед</w:t>
      </w:r>
      <w:r>
        <w:rPr>
          <w:rFonts w:ascii="Times New Roman" w:hAnsi="Times New Roman"/>
          <w:sz w:val="28"/>
          <w:szCs w:val="28"/>
        </w:rPr>
        <w:t>ерального закона от 31.07.2020</w:t>
      </w:r>
      <w:r w:rsidRPr="007373ED">
        <w:rPr>
          <w:rFonts w:ascii="Times New Roman" w:hAnsi="Times New Roman"/>
          <w:sz w:val="28"/>
          <w:szCs w:val="28"/>
        </w:rPr>
        <w:t xml:space="preserve"> № 248-ФЗ «О государственном контроле (надзоре) и муниципальном контроле в Российской Федерации» </w:t>
      </w:r>
      <w:r>
        <w:rPr>
          <w:rFonts w:ascii="Times New Roman" w:hAnsi="Times New Roman"/>
          <w:sz w:val="28"/>
          <w:szCs w:val="28"/>
        </w:rPr>
        <w:t>с</w:t>
      </w:r>
      <w:r w:rsidRPr="007373ED">
        <w:rPr>
          <w:rFonts w:ascii="Times New Roman" w:hAnsi="Times New Roman"/>
          <w:sz w:val="28"/>
          <w:szCs w:val="28"/>
        </w:rPr>
        <w:t>истема оценки и управления рисками п</w:t>
      </w:r>
      <w:r>
        <w:rPr>
          <w:rFonts w:ascii="Times New Roman" w:hAnsi="Times New Roman"/>
          <w:sz w:val="28"/>
          <w:szCs w:val="28"/>
        </w:rPr>
        <w:t>ри осуществлении муниципального</w:t>
      </w:r>
      <w:r w:rsidRPr="007373ED">
        <w:rPr>
          <w:rFonts w:ascii="Times New Roman" w:hAnsi="Times New Roman"/>
          <w:sz w:val="28"/>
          <w:szCs w:val="28"/>
        </w:rPr>
        <w:t xml:space="preserve"> контроля</w:t>
      </w:r>
      <w:r>
        <w:rPr>
          <w:rFonts w:ascii="Times New Roman" w:hAnsi="Times New Roman"/>
          <w:sz w:val="28"/>
          <w:szCs w:val="28"/>
        </w:rPr>
        <w:t xml:space="preserve"> </w:t>
      </w:r>
      <w:r w:rsidRPr="00EF2BAB">
        <w:rPr>
          <w:rFonts w:ascii="Times New Roman" w:hAnsi="Times New Roman"/>
          <w:spacing w:val="2"/>
          <w:sz w:val="28"/>
          <w:szCs w:val="28"/>
        </w:rPr>
        <w:t>на автомобильном транспорте, городском наземном электрическом транспорте и в дорожном хозяйстве</w:t>
      </w:r>
      <w:r w:rsidRPr="00EF2BAB">
        <w:rPr>
          <w:rFonts w:ascii="Times New Roman" w:hAnsi="Times New Roman"/>
          <w:sz w:val="28"/>
          <w:szCs w:val="28"/>
        </w:rPr>
        <w:t xml:space="preserve"> не применяется.</w:t>
      </w:r>
    </w:p>
    <w:p w:rsidR="00016C37" w:rsidRPr="00016C37" w:rsidRDefault="00016C37" w:rsidP="00016C37">
      <w:pPr>
        <w:pStyle w:val="a7"/>
        <w:widowControl/>
        <w:tabs>
          <w:tab w:val="left" w:pos="1134"/>
        </w:tabs>
        <w:ind w:left="0" w:firstLine="709"/>
        <w:jc w:val="both"/>
        <w:rPr>
          <w:rFonts w:ascii="Times New Roman" w:hAnsi="Times New Roman"/>
          <w:sz w:val="28"/>
        </w:rPr>
      </w:pPr>
    </w:p>
    <w:p w:rsidR="00393D8E" w:rsidRDefault="00393D8E" w:rsidP="00393D8E">
      <w:pPr>
        <w:tabs>
          <w:tab w:val="left" w:pos="1134"/>
        </w:tabs>
        <w:spacing w:after="0" w:line="240" w:lineRule="auto"/>
        <w:contextualSpacing/>
        <w:jc w:val="center"/>
        <w:rPr>
          <w:rFonts w:ascii="Times New Roman" w:hAnsi="Times New Roman" w:cs="Times New Roman"/>
          <w:sz w:val="28"/>
        </w:rPr>
      </w:pPr>
      <w:r>
        <w:rPr>
          <w:rFonts w:ascii="Times New Roman" w:hAnsi="Times New Roman" w:cs="Times New Roman"/>
          <w:sz w:val="28"/>
          <w:lang w:val="en-US"/>
        </w:rPr>
        <w:t>III</w:t>
      </w:r>
      <w:r w:rsidRPr="00340FA1">
        <w:rPr>
          <w:rFonts w:ascii="Times New Roman" w:hAnsi="Times New Roman" w:cs="Times New Roman"/>
          <w:sz w:val="28"/>
        </w:rPr>
        <w:t>. ВИДЫ ПРОФИЛАКТИЧЕСКИХ МЕРОПРИЯТИЙ,</w:t>
      </w:r>
    </w:p>
    <w:p w:rsidR="00016C37" w:rsidRDefault="00393D8E" w:rsidP="00393D8E">
      <w:pPr>
        <w:tabs>
          <w:tab w:val="left" w:pos="1134"/>
        </w:tabs>
        <w:spacing w:after="0" w:line="240" w:lineRule="auto"/>
        <w:contextualSpacing/>
        <w:jc w:val="center"/>
        <w:rPr>
          <w:rFonts w:ascii="Times New Roman" w:hAnsi="Times New Roman" w:cs="Times New Roman"/>
          <w:sz w:val="28"/>
        </w:rPr>
      </w:pPr>
      <w:proofErr w:type="gramStart"/>
      <w:r w:rsidRPr="00340FA1">
        <w:rPr>
          <w:rFonts w:ascii="Times New Roman" w:hAnsi="Times New Roman" w:cs="Times New Roman"/>
          <w:sz w:val="28"/>
        </w:rPr>
        <w:t>КОТОРЫЕ</w:t>
      </w:r>
      <w:proofErr w:type="gramEnd"/>
      <w:r w:rsidRPr="00340FA1">
        <w:rPr>
          <w:rFonts w:ascii="Times New Roman" w:hAnsi="Times New Roman" w:cs="Times New Roman"/>
          <w:sz w:val="28"/>
        </w:rPr>
        <w:t xml:space="preserve"> ПРОВОДЯТСЯ</w:t>
      </w:r>
      <w:r>
        <w:rPr>
          <w:rFonts w:ascii="Times New Roman" w:hAnsi="Times New Roman" w:cs="Times New Roman"/>
          <w:sz w:val="28"/>
        </w:rPr>
        <w:t xml:space="preserve"> </w:t>
      </w:r>
      <w:r w:rsidRPr="00340FA1">
        <w:rPr>
          <w:rFonts w:ascii="Times New Roman" w:hAnsi="Times New Roman" w:cs="Times New Roman"/>
          <w:sz w:val="28"/>
        </w:rPr>
        <w:t>ПРИ ОСУЩЕСТВЛЕНИИ МУНИЦИПАЛЬНОГО КОНТРОЛЯ</w:t>
      </w:r>
    </w:p>
    <w:p w:rsidR="00393D8E" w:rsidRPr="00016C37" w:rsidRDefault="00393D8E" w:rsidP="00393D8E">
      <w:pPr>
        <w:tabs>
          <w:tab w:val="left" w:pos="1134"/>
        </w:tabs>
        <w:spacing w:after="0" w:line="240" w:lineRule="auto"/>
        <w:contextualSpacing/>
        <w:jc w:val="center"/>
        <w:rPr>
          <w:rFonts w:ascii="Times New Roman" w:hAnsi="Times New Roman" w:cs="Times New Roman"/>
          <w:color w:val="000000"/>
          <w:sz w:val="28"/>
        </w:rPr>
      </w:pPr>
    </w:p>
    <w:p w:rsidR="00016C37" w:rsidRPr="00016C37" w:rsidRDefault="00016C37" w:rsidP="00016C37">
      <w:pPr>
        <w:pStyle w:val="a7"/>
        <w:widowControl/>
        <w:tabs>
          <w:tab w:val="left" w:pos="1134"/>
        </w:tabs>
        <w:ind w:left="0" w:firstLine="709"/>
        <w:jc w:val="both"/>
        <w:rPr>
          <w:rFonts w:ascii="Times New Roman" w:hAnsi="Times New Roman"/>
          <w:sz w:val="28"/>
        </w:rPr>
      </w:pPr>
      <w:r w:rsidRPr="00016C37">
        <w:rPr>
          <w:rFonts w:ascii="Times New Roman" w:hAnsi="Times New Roman"/>
          <w:sz w:val="28"/>
        </w:rPr>
        <w:t>При осуществлении муниципального контроля Контрольный орган проводит следующие виды профилактических мероприятий:</w:t>
      </w:r>
    </w:p>
    <w:p w:rsidR="00016C37" w:rsidRPr="00016C37" w:rsidRDefault="00016C37" w:rsidP="00016C37">
      <w:pPr>
        <w:pStyle w:val="ConsPlusNormal"/>
        <w:ind w:firstLine="709"/>
        <w:contextualSpacing/>
        <w:jc w:val="both"/>
        <w:rPr>
          <w:sz w:val="28"/>
        </w:rPr>
      </w:pPr>
      <w:r w:rsidRPr="00016C37">
        <w:rPr>
          <w:sz w:val="28"/>
        </w:rPr>
        <w:t>1) информирование;</w:t>
      </w:r>
    </w:p>
    <w:p w:rsidR="00016C37" w:rsidRPr="00016C37" w:rsidRDefault="00016C37" w:rsidP="00016C37">
      <w:pPr>
        <w:pStyle w:val="ConsPlusNormal"/>
        <w:ind w:firstLine="709"/>
        <w:contextualSpacing/>
        <w:jc w:val="both"/>
        <w:rPr>
          <w:sz w:val="28"/>
        </w:rPr>
      </w:pPr>
      <w:r w:rsidRPr="00016C37">
        <w:rPr>
          <w:sz w:val="28"/>
        </w:rPr>
        <w:t>2) объявление предостережения;</w:t>
      </w:r>
    </w:p>
    <w:p w:rsidR="00016C37" w:rsidRPr="00016C37" w:rsidRDefault="00016C37" w:rsidP="00016C37">
      <w:pPr>
        <w:pStyle w:val="ConsPlusNormal"/>
        <w:ind w:firstLine="709"/>
        <w:contextualSpacing/>
        <w:jc w:val="both"/>
        <w:rPr>
          <w:sz w:val="28"/>
        </w:rPr>
      </w:pPr>
      <w:r w:rsidRPr="00016C37">
        <w:rPr>
          <w:sz w:val="28"/>
        </w:rPr>
        <w:t>3) консультирование;</w:t>
      </w:r>
    </w:p>
    <w:p w:rsidR="00016C37" w:rsidRPr="00016C37" w:rsidRDefault="00016C37" w:rsidP="00016C37">
      <w:pPr>
        <w:pStyle w:val="ConsPlusNormal"/>
        <w:ind w:firstLine="709"/>
        <w:contextualSpacing/>
        <w:jc w:val="both"/>
        <w:rPr>
          <w:sz w:val="28"/>
        </w:rPr>
      </w:pPr>
      <w:r w:rsidRPr="00016C37">
        <w:rPr>
          <w:sz w:val="28"/>
        </w:rPr>
        <w:t>4) профилактический визит.</w:t>
      </w:r>
    </w:p>
    <w:p w:rsidR="00016C37" w:rsidRPr="00016C37" w:rsidRDefault="00016C37" w:rsidP="00016C37">
      <w:pPr>
        <w:pStyle w:val="ConsPlusNormal"/>
        <w:ind w:firstLine="709"/>
        <w:contextualSpacing/>
        <w:jc w:val="both"/>
        <w:rPr>
          <w:sz w:val="28"/>
        </w:rPr>
      </w:pPr>
    </w:p>
    <w:p w:rsidR="00016C37" w:rsidRPr="00016C37" w:rsidRDefault="00016C37" w:rsidP="00016C37">
      <w:pPr>
        <w:pStyle w:val="ConsPlusNormal"/>
        <w:ind w:firstLine="0"/>
        <w:contextualSpacing/>
        <w:jc w:val="center"/>
        <w:rPr>
          <w:sz w:val="28"/>
        </w:rPr>
      </w:pPr>
      <w:r w:rsidRPr="00016C37">
        <w:rPr>
          <w:sz w:val="28"/>
        </w:rPr>
        <w:t xml:space="preserve">3.1. Информирование контролируемых и иных заинтересованных лиц по </w:t>
      </w:r>
      <w:r w:rsidRPr="00016C37">
        <w:rPr>
          <w:sz w:val="28"/>
        </w:rPr>
        <w:lastRenderedPageBreak/>
        <w:t xml:space="preserve">вопросам соблюдения обязательных требований </w:t>
      </w:r>
    </w:p>
    <w:p w:rsidR="00016C37" w:rsidRPr="00016C37" w:rsidRDefault="00016C37" w:rsidP="00016C37">
      <w:pPr>
        <w:pStyle w:val="ConsPlusNormal"/>
        <w:ind w:firstLine="709"/>
        <w:contextualSpacing/>
        <w:jc w:val="center"/>
        <w:rPr>
          <w:b/>
          <w:sz w:val="28"/>
        </w:rPr>
      </w:pPr>
    </w:p>
    <w:p w:rsidR="00016C37" w:rsidRPr="00016C37" w:rsidRDefault="00016C37" w:rsidP="00016C37">
      <w:pPr>
        <w:pStyle w:val="a7"/>
        <w:widowControl/>
        <w:tabs>
          <w:tab w:val="left" w:pos="1134"/>
        </w:tabs>
        <w:ind w:left="0" w:firstLine="709"/>
        <w:jc w:val="both"/>
        <w:rPr>
          <w:rFonts w:ascii="Times New Roman" w:hAnsi="Times New Roman"/>
          <w:sz w:val="28"/>
        </w:rPr>
      </w:pPr>
      <w:r w:rsidRPr="00016C37">
        <w:rPr>
          <w:rFonts w:ascii="Times New Roman" w:hAnsi="Times New Roman"/>
          <w:sz w:val="28"/>
        </w:rPr>
        <w:t xml:space="preserve">3.1.1. </w:t>
      </w:r>
      <w:proofErr w:type="gramStart"/>
      <w:r w:rsidRPr="00016C37">
        <w:rPr>
          <w:rFonts w:ascii="Times New Roman" w:hAnsi="Times New Roman"/>
          <w:sz w:val="28"/>
        </w:rPr>
        <w:t xml:space="preserve">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определенных частью 3 статьи 46 Федерального закона № 248-ФЗ, на своем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roofErr w:type="gramEnd"/>
    </w:p>
    <w:p w:rsidR="00016C37" w:rsidRPr="00016C37" w:rsidRDefault="00016C37" w:rsidP="00016C37">
      <w:pPr>
        <w:spacing w:after="0" w:line="240" w:lineRule="auto"/>
        <w:ind w:firstLine="709"/>
        <w:contextualSpacing/>
        <w:jc w:val="both"/>
        <w:rPr>
          <w:rFonts w:ascii="Times New Roman" w:hAnsi="Times New Roman" w:cs="Times New Roman"/>
          <w:sz w:val="28"/>
        </w:rPr>
      </w:pPr>
    </w:p>
    <w:p w:rsidR="00016C37" w:rsidRPr="00016C37" w:rsidRDefault="00016C37" w:rsidP="00016C37">
      <w:pPr>
        <w:spacing w:after="0" w:line="240" w:lineRule="auto"/>
        <w:contextualSpacing/>
        <w:jc w:val="center"/>
        <w:rPr>
          <w:rFonts w:ascii="Times New Roman" w:hAnsi="Times New Roman" w:cs="Times New Roman"/>
          <w:sz w:val="28"/>
        </w:rPr>
      </w:pPr>
      <w:r w:rsidRPr="00016C37">
        <w:rPr>
          <w:rFonts w:ascii="Times New Roman" w:hAnsi="Times New Roman" w:cs="Times New Roman"/>
          <w:sz w:val="28"/>
        </w:rPr>
        <w:t xml:space="preserve">3.2. Предостережение о недопустимости нарушения </w:t>
      </w:r>
    </w:p>
    <w:p w:rsidR="00016C37" w:rsidRPr="00895675" w:rsidRDefault="00016C37" w:rsidP="00895675">
      <w:pPr>
        <w:spacing w:after="0" w:line="240" w:lineRule="auto"/>
        <w:contextualSpacing/>
        <w:jc w:val="center"/>
        <w:rPr>
          <w:rFonts w:ascii="Times New Roman" w:hAnsi="Times New Roman" w:cs="Times New Roman"/>
          <w:sz w:val="28"/>
        </w:rPr>
      </w:pPr>
      <w:r w:rsidRPr="00016C37">
        <w:rPr>
          <w:rFonts w:ascii="Times New Roman" w:hAnsi="Times New Roman" w:cs="Times New Roman"/>
          <w:sz w:val="28"/>
        </w:rPr>
        <w:t>обязательных требований</w:t>
      </w:r>
    </w:p>
    <w:p w:rsidR="00016C37" w:rsidRPr="00016C37" w:rsidRDefault="00016C37" w:rsidP="00016C37">
      <w:pPr>
        <w:pStyle w:val="a7"/>
        <w:widowControl/>
        <w:tabs>
          <w:tab w:val="left" w:pos="1134"/>
        </w:tabs>
        <w:ind w:left="0" w:firstLine="709"/>
        <w:jc w:val="both"/>
        <w:rPr>
          <w:rFonts w:ascii="Times New Roman" w:hAnsi="Times New Roman"/>
          <w:sz w:val="28"/>
        </w:rPr>
      </w:pPr>
      <w:r w:rsidRPr="00016C37">
        <w:rPr>
          <w:rFonts w:ascii="Times New Roman" w:hAnsi="Times New Roman"/>
          <w:sz w:val="28"/>
        </w:rPr>
        <w:t xml:space="preserve">3.2.1. </w:t>
      </w:r>
      <w:proofErr w:type="gramStart"/>
      <w:r w:rsidRPr="00016C37">
        <w:rPr>
          <w:rFonts w:ascii="Times New Roman" w:hAnsi="Times New Roman"/>
          <w:sz w:val="28"/>
          <w:szCs w:val="28"/>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w:t>
      </w:r>
      <w:proofErr w:type="gramEnd"/>
      <w:r w:rsidRPr="00016C37">
        <w:rPr>
          <w:rFonts w:ascii="Times New Roman" w:hAnsi="Times New Roman"/>
          <w:sz w:val="28"/>
          <w:szCs w:val="28"/>
        </w:rPr>
        <w:t xml:space="preserve"> соблюдения обязательных требований.</w:t>
      </w:r>
    </w:p>
    <w:p w:rsidR="00016C37" w:rsidRPr="00016C37" w:rsidRDefault="00016C37" w:rsidP="00016C37">
      <w:pPr>
        <w:pStyle w:val="a7"/>
        <w:widowControl/>
        <w:tabs>
          <w:tab w:val="left" w:pos="1134"/>
        </w:tabs>
        <w:ind w:left="0" w:firstLine="709"/>
        <w:jc w:val="both"/>
        <w:rPr>
          <w:rFonts w:ascii="Times New Roman" w:hAnsi="Times New Roman"/>
          <w:sz w:val="28"/>
        </w:rPr>
      </w:pPr>
      <w:r w:rsidRPr="00016C37">
        <w:rPr>
          <w:rFonts w:ascii="Times New Roman" w:hAnsi="Times New Roman"/>
          <w:sz w:val="28"/>
        </w:rPr>
        <w:t>3.2.2. Предостережение составляется по форме, утвержденной приказом Минэкономразвития России от 31.03.2021г. № 151 «О типовых формах документов, используемых контрольным (надзорным) органом».</w:t>
      </w:r>
    </w:p>
    <w:p w:rsidR="00016C37" w:rsidRPr="00016C37" w:rsidRDefault="00016C37" w:rsidP="00016C37">
      <w:pPr>
        <w:pStyle w:val="ConsPlusNormal"/>
        <w:ind w:firstLine="709"/>
        <w:contextualSpacing/>
        <w:jc w:val="both"/>
        <w:rPr>
          <w:sz w:val="28"/>
        </w:rPr>
      </w:pPr>
      <w:r w:rsidRPr="00016C37">
        <w:rPr>
          <w:sz w:val="28"/>
        </w:rPr>
        <w:t>3.2.3. Контролируемое лицо в течение десяти</w:t>
      </w:r>
      <w:r w:rsidRPr="00016C37">
        <w:rPr>
          <w:color w:val="FF0000"/>
          <w:sz w:val="28"/>
        </w:rPr>
        <w:t xml:space="preserve"> </w:t>
      </w:r>
      <w:r w:rsidRPr="00016C37">
        <w:rPr>
          <w:sz w:val="28"/>
        </w:rPr>
        <w:t>рабочих дней со дня получения предостережения вправе подать в Контрольный орган возражение в отношении предостережения.</w:t>
      </w:r>
    </w:p>
    <w:p w:rsidR="00016C37" w:rsidRPr="00016C37" w:rsidRDefault="00016C37" w:rsidP="00016C37">
      <w:pPr>
        <w:spacing w:after="0" w:line="240" w:lineRule="auto"/>
        <w:ind w:firstLine="709"/>
        <w:contextualSpacing/>
        <w:jc w:val="both"/>
        <w:rPr>
          <w:rFonts w:ascii="Times New Roman" w:hAnsi="Times New Roman" w:cs="Times New Roman"/>
          <w:sz w:val="28"/>
        </w:rPr>
      </w:pPr>
      <w:r w:rsidRPr="00016C37">
        <w:rPr>
          <w:rFonts w:ascii="Times New Roman" w:hAnsi="Times New Roman" w:cs="Times New Roman"/>
          <w:sz w:val="28"/>
        </w:rPr>
        <w:t>3.2.4. Возражение должно содержать:</w:t>
      </w:r>
    </w:p>
    <w:p w:rsidR="00016C37" w:rsidRPr="00016C37" w:rsidRDefault="00016C37" w:rsidP="00016C37">
      <w:pPr>
        <w:spacing w:after="0" w:line="240" w:lineRule="auto"/>
        <w:ind w:firstLine="709"/>
        <w:contextualSpacing/>
        <w:jc w:val="both"/>
        <w:rPr>
          <w:rFonts w:ascii="Times New Roman" w:hAnsi="Times New Roman" w:cs="Times New Roman"/>
          <w:sz w:val="28"/>
        </w:rPr>
      </w:pPr>
      <w:r w:rsidRPr="00016C37">
        <w:rPr>
          <w:rFonts w:ascii="Times New Roman" w:hAnsi="Times New Roman" w:cs="Times New Roman"/>
          <w:sz w:val="28"/>
        </w:rPr>
        <w:t>1) наименование Контрольного органа, в который направляется возражение;</w:t>
      </w:r>
    </w:p>
    <w:p w:rsidR="00016C37" w:rsidRPr="00016C37" w:rsidRDefault="00016C37" w:rsidP="00016C37">
      <w:pPr>
        <w:spacing w:after="0" w:line="240" w:lineRule="auto"/>
        <w:ind w:firstLine="709"/>
        <w:contextualSpacing/>
        <w:jc w:val="both"/>
        <w:rPr>
          <w:rFonts w:ascii="Times New Roman" w:hAnsi="Times New Roman" w:cs="Times New Roman"/>
          <w:sz w:val="28"/>
        </w:rPr>
      </w:pPr>
      <w:proofErr w:type="gramStart"/>
      <w:r w:rsidRPr="00016C37">
        <w:rPr>
          <w:rFonts w:ascii="Times New Roman" w:hAnsi="Times New Roman" w:cs="Times New Roman"/>
          <w:sz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016C37" w:rsidRPr="00016C37" w:rsidRDefault="00016C37" w:rsidP="00016C37">
      <w:pPr>
        <w:spacing w:after="0" w:line="240" w:lineRule="auto"/>
        <w:ind w:firstLine="709"/>
        <w:contextualSpacing/>
        <w:jc w:val="both"/>
        <w:rPr>
          <w:rFonts w:ascii="Times New Roman" w:hAnsi="Times New Roman" w:cs="Times New Roman"/>
          <w:sz w:val="28"/>
        </w:rPr>
      </w:pPr>
      <w:r w:rsidRPr="00016C37">
        <w:rPr>
          <w:rFonts w:ascii="Times New Roman" w:hAnsi="Times New Roman" w:cs="Times New Roman"/>
          <w:sz w:val="28"/>
        </w:rPr>
        <w:t>3) дату и номер предостережения;</w:t>
      </w:r>
    </w:p>
    <w:p w:rsidR="00016C37" w:rsidRPr="00016C37" w:rsidRDefault="00016C37" w:rsidP="00016C37">
      <w:pPr>
        <w:spacing w:after="0" w:line="240" w:lineRule="auto"/>
        <w:ind w:firstLine="709"/>
        <w:contextualSpacing/>
        <w:jc w:val="both"/>
        <w:rPr>
          <w:rFonts w:ascii="Times New Roman" w:hAnsi="Times New Roman" w:cs="Times New Roman"/>
          <w:sz w:val="28"/>
        </w:rPr>
      </w:pPr>
      <w:r w:rsidRPr="00016C37">
        <w:rPr>
          <w:rFonts w:ascii="Times New Roman" w:hAnsi="Times New Roman" w:cs="Times New Roman"/>
          <w:sz w:val="28"/>
        </w:rPr>
        <w:t xml:space="preserve">4) доводы, на основании которых контролируемое лицо </w:t>
      </w:r>
      <w:proofErr w:type="gramStart"/>
      <w:r w:rsidRPr="00016C37">
        <w:rPr>
          <w:rFonts w:ascii="Times New Roman" w:hAnsi="Times New Roman" w:cs="Times New Roman"/>
          <w:sz w:val="28"/>
        </w:rPr>
        <w:t>не согласно</w:t>
      </w:r>
      <w:proofErr w:type="gramEnd"/>
      <w:r w:rsidRPr="00016C37">
        <w:rPr>
          <w:rFonts w:ascii="Times New Roman" w:hAnsi="Times New Roman" w:cs="Times New Roman"/>
          <w:sz w:val="28"/>
        </w:rPr>
        <w:t xml:space="preserve"> с объявленным предостережением;</w:t>
      </w:r>
    </w:p>
    <w:p w:rsidR="00016C37" w:rsidRPr="00016C37" w:rsidRDefault="00016C37" w:rsidP="00016C37">
      <w:pPr>
        <w:spacing w:after="0" w:line="240" w:lineRule="auto"/>
        <w:ind w:firstLine="709"/>
        <w:contextualSpacing/>
        <w:jc w:val="both"/>
        <w:rPr>
          <w:rFonts w:ascii="Times New Roman" w:hAnsi="Times New Roman" w:cs="Times New Roman"/>
          <w:sz w:val="28"/>
        </w:rPr>
      </w:pPr>
      <w:r w:rsidRPr="00016C37">
        <w:rPr>
          <w:rFonts w:ascii="Times New Roman" w:hAnsi="Times New Roman" w:cs="Times New Roman"/>
          <w:sz w:val="28"/>
        </w:rPr>
        <w:t>5) дату получения предостережения контролируемым лицом;</w:t>
      </w:r>
    </w:p>
    <w:p w:rsidR="00016C37" w:rsidRPr="00016C37" w:rsidRDefault="00016C37" w:rsidP="00016C37">
      <w:pPr>
        <w:spacing w:after="0" w:line="240" w:lineRule="auto"/>
        <w:ind w:firstLine="709"/>
        <w:contextualSpacing/>
        <w:jc w:val="both"/>
        <w:rPr>
          <w:rFonts w:ascii="Times New Roman" w:hAnsi="Times New Roman" w:cs="Times New Roman"/>
          <w:sz w:val="28"/>
        </w:rPr>
      </w:pPr>
      <w:r w:rsidRPr="00016C37">
        <w:rPr>
          <w:rFonts w:ascii="Times New Roman" w:hAnsi="Times New Roman" w:cs="Times New Roman"/>
          <w:sz w:val="28"/>
        </w:rPr>
        <w:t>6) личную подпись и дату.</w:t>
      </w:r>
    </w:p>
    <w:p w:rsidR="00016C37" w:rsidRPr="00016C37" w:rsidRDefault="00016C37" w:rsidP="00016C37">
      <w:pPr>
        <w:spacing w:after="0" w:line="240" w:lineRule="auto"/>
        <w:ind w:firstLine="709"/>
        <w:contextualSpacing/>
        <w:jc w:val="both"/>
        <w:rPr>
          <w:rFonts w:ascii="Times New Roman" w:hAnsi="Times New Roman" w:cs="Times New Roman"/>
          <w:sz w:val="28"/>
        </w:rPr>
      </w:pPr>
      <w:r w:rsidRPr="00016C37">
        <w:rPr>
          <w:rFonts w:ascii="Times New Roman" w:hAnsi="Times New Roman" w:cs="Times New Roman"/>
          <w:sz w:val="28"/>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016C37" w:rsidRPr="00016C37" w:rsidRDefault="00016C37" w:rsidP="00016C37">
      <w:pPr>
        <w:pStyle w:val="ConsPlusNormal"/>
        <w:ind w:firstLine="709"/>
        <w:contextualSpacing/>
        <w:jc w:val="both"/>
        <w:rPr>
          <w:sz w:val="28"/>
        </w:rPr>
      </w:pPr>
      <w:r w:rsidRPr="00016C37">
        <w:rPr>
          <w:sz w:val="28"/>
        </w:rPr>
        <w:t xml:space="preserve">3.2.6. Контрольный орган рассматривает возражение в отношении </w:t>
      </w:r>
      <w:r w:rsidRPr="00016C37">
        <w:rPr>
          <w:sz w:val="28"/>
        </w:rPr>
        <w:lastRenderedPageBreak/>
        <w:t>предостережения в течение пятнадцати рабочих дней со дня его получения.</w:t>
      </w:r>
    </w:p>
    <w:p w:rsidR="00016C37" w:rsidRPr="00016C37" w:rsidRDefault="00016C37" w:rsidP="00016C37">
      <w:pPr>
        <w:spacing w:after="0" w:line="240" w:lineRule="auto"/>
        <w:ind w:firstLine="709"/>
        <w:contextualSpacing/>
        <w:jc w:val="both"/>
        <w:rPr>
          <w:rFonts w:ascii="Times New Roman" w:hAnsi="Times New Roman" w:cs="Times New Roman"/>
          <w:sz w:val="28"/>
        </w:rPr>
      </w:pPr>
      <w:r w:rsidRPr="00016C37">
        <w:rPr>
          <w:rFonts w:ascii="Times New Roman" w:hAnsi="Times New Roman" w:cs="Times New Roman"/>
          <w:sz w:val="28"/>
        </w:rPr>
        <w:t>3.2.7. По результатам рассмотрения возражения Контрольный орган принимает одно из следующих решений:</w:t>
      </w:r>
    </w:p>
    <w:p w:rsidR="00016C37" w:rsidRPr="00016C37" w:rsidRDefault="00016C37" w:rsidP="00016C37">
      <w:pPr>
        <w:spacing w:after="0" w:line="240" w:lineRule="auto"/>
        <w:ind w:firstLine="709"/>
        <w:contextualSpacing/>
        <w:jc w:val="both"/>
        <w:rPr>
          <w:rFonts w:ascii="Times New Roman" w:hAnsi="Times New Roman" w:cs="Times New Roman"/>
          <w:sz w:val="28"/>
        </w:rPr>
      </w:pPr>
      <w:r w:rsidRPr="00016C37">
        <w:rPr>
          <w:rFonts w:ascii="Times New Roman" w:hAnsi="Times New Roman" w:cs="Times New Roman"/>
          <w:sz w:val="28"/>
        </w:rPr>
        <w:t>1) удовлетворяет возражение в форме отмены предостережения;</w:t>
      </w:r>
    </w:p>
    <w:p w:rsidR="00016C37" w:rsidRPr="00016C37" w:rsidRDefault="00016C37" w:rsidP="00016C37">
      <w:pPr>
        <w:spacing w:after="0" w:line="240" w:lineRule="auto"/>
        <w:ind w:firstLine="709"/>
        <w:contextualSpacing/>
        <w:jc w:val="both"/>
        <w:rPr>
          <w:rFonts w:ascii="Times New Roman" w:hAnsi="Times New Roman" w:cs="Times New Roman"/>
          <w:sz w:val="28"/>
        </w:rPr>
      </w:pPr>
      <w:r w:rsidRPr="00016C37">
        <w:rPr>
          <w:rFonts w:ascii="Times New Roman" w:hAnsi="Times New Roman" w:cs="Times New Roman"/>
          <w:sz w:val="28"/>
        </w:rPr>
        <w:t>2) отказывает в удовлетворении возражения с указанием причины отказа.</w:t>
      </w:r>
    </w:p>
    <w:p w:rsidR="00016C37" w:rsidRPr="00016C37" w:rsidRDefault="00016C37" w:rsidP="00016C37">
      <w:pPr>
        <w:pStyle w:val="ConsPlusNormal"/>
        <w:ind w:firstLine="709"/>
        <w:contextualSpacing/>
        <w:jc w:val="both"/>
        <w:rPr>
          <w:sz w:val="28"/>
        </w:rPr>
      </w:pPr>
      <w:r w:rsidRPr="00016C37">
        <w:rPr>
          <w:sz w:val="28"/>
        </w:rPr>
        <w:t>3.2.8. Контрольный орган информирует контролируемое лицо о результатах рассмотрения возражения не позднее пяти</w:t>
      </w:r>
      <w:r w:rsidRPr="00016C37">
        <w:rPr>
          <w:color w:val="FF0000"/>
          <w:sz w:val="28"/>
          <w:vertAlign w:val="superscript"/>
        </w:rPr>
        <w:t xml:space="preserve"> </w:t>
      </w:r>
      <w:r w:rsidRPr="00016C37">
        <w:rPr>
          <w:sz w:val="28"/>
        </w:rPr>
        <w:t>рабочих дней со дня рассмотрения возражения в отношении предостережения.</w:t>
      </w:r>
    </w:p>
    <w:p w:rsidR="00016C37" w:rsidRPr="00016C37" w:rsidRDefault="00016C37" w:rsidP="00016C37">
      <w:pPr>
        <w:spacing w:after="0" w:line="240" w:lineRule="auto"/>
        <w:ind w:firstLine="709"/>
        <w:contextualSpacing/>
        <w:jc w:val="both"/>
        <w:rPr>
          <w:rFonts w:ascii="Times New Roman" w:hAnsi="Times New Roman" w:cs="Times New Roman"/>
          <w:sz w:val="28"/>
        </w:rPr>
      </w:pPr>
      <w:r w:rsidRPr="00016C37">
        <w:rPr>
          <w:rFonts w:ascii="Times New Roman" w:hAnsi="Times New Roman" w:cs="Times New Roman"/>
          <w:sz w:val="28"/>
        </w:rPr>
        <w:t>3.2.9. Повторное направление возражения по тем же основаниям не допускается.</w:t>
      </w:r>
    </w:p>
    <w:p w:rsidR="00016C37" w:rsidRPr="00016C37" w:rsidRDefault="00016C37" w:rsidP="00016C37">
      <w:pPr>
        <w:pStyle w:val="HTML"/>
        <w:ind w:firstLine="709"/>
        <w:contextualSpacing/>
        <w:jc w:val="both"/>
        <w:rPr>
          <w:rFonts w:ascii="Times New Roman" w:hAnsi="Times New Roman" w:cs="Times New Roman"/>
          <w:sz w:val="28"/>
          <w:szCs w:val="28"/>
        </w:rPr>
      </w:pPr>
      <w:r w:rsidRPr="00016C37">
        <w:rPr>
          <w:rFonts w:ascii="Times New Roman" w:hAnsi="Times New Roman" w:cs="Times New Roman"/>
          <w:sz w:val="28"/>
          <w:szCs w:val="28"/>
        </w:rPr>
        <w:t>3.2.10.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016C37" w:rsidRPr="00016C37" w:rsidRDefault="00016C37" w:rsidP="00016C37">
      <w:pPr>
        <w:spacing w:after="0" w:line="240" w:lineRule="auto"/>
        <w:ind w:firstLine="709"/>
        <w:contextualSpacing/>
        <w:jc w:val="center"/>
        <w:rPr>
          <w:rFonts w:ascii="Times New Roman" w:hAnsi="Times New Roman" w:cs="Times New Roman"/>
          <w:sz w:val="28"/>
          <w:szCs w:val="20"/>
        </w:rPr>
      </w:pPr>
    </w:p>
    <w:p w:rsidR="00016C37" w:rsidRPr="00016C37" w:rsidRDefault="00016C37" w:rsidP="00016C37">
      <w:pPr>
        <w:spacing w:after="0" w:line="240" w:lineRule="auto"/>
        <w:contextualSpacing/>
        <w:jc w:val="center"/>
        <w:rPr>
          <w:rFonts w:ascii="Times New Roman" w:hAnsi="Times New Roman" w:cs="Times New Roman"/>
          <w:sz w:val="28"/>
        </w:rPr>
      </w:pPr>
      <w:r w:rsidRPr="00016C37">
        <w:rPr>
          <w:rFonts w:ascii="Times New Roman" w:hAnsi="Times New Roman" w:cs="Times New Roman"/>
          <w:sz w:val="28"/>
        </w:rPr>
        <w:t>3.3. Консультирование</w:t>
      </w:r>
    </w:p>
    <w:p w:rsidR="00016C37" w:rsidRPr="00016C37" w:rsidRDefault="00016C37" w:rsidP="00016C37">
      <w:pPr>
        <w:spacing w:after="0" w:line="240" w:lineRule="auto"/>
        <w:ind w:firstLine="709"/>
        <w:contextualSpacing/>
        <w:jc w:val="center"/>
        <w:rPr>
          <w:rFonts w:ascii="Times New Roman" w:hAnsi="Times New Roman" w:cs="Times New Roman"/>
          <w:b/>
          <w:sz w:val="28"/>
        </w:rPr>
      </w:pPr>
    </w:p>
    <w:p w:rsidR="00016C37" w:rsidRPr="00016C37" w:rsidRDefault="00016C37" w:rsidP="00016C37">
      <w:pPr>
        <w:pStyle w:val="ConsPlusNormal"/>
        <w:ind w:firstLine="709"/>
        <w:contextualSpacing/>
        <w:jc w:val="both"/>
        <w:rPr>
          <w:sz w:val="28"/>
        </w:rPr>
      </w:pPr>
      <w:r w:rsidRPr="00016C37">
        <w:rPr>
          <w:sz w:val="28"/>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016C37" w:rsidRPr="00016C37" w:rsidRDefault="00016C37" w:rsidP="00016C37">
      <w:pPr>
        <w:pStyle w:val="ConsPlusNormal"/>
        <w:tabs>
          <w:tab w:val="left" w:pos="1134"/>
        </w:tabs>
        <w:ind w:left="709" w:firstLine="0"/>
        <w:contextualSpacing/>
        <w:jc w:val="both"/>
        <w:rPr>
          <w:sz w:val="28"/>
        </w:rPr>
      </w:pPr>
      <w:r w:rsidRPr="00016C37">
        <w:rPr>
          <w:sz w:val="28"/>
        </w:rPr>
        <w:t>1) порядка проведения контрольных мероприятий;</w:t>
      </w:r>
    </w:p>
    <w:p w:rsidR="00016C37" w:rsidRPr="00016C37" w:rsidRDefault="00016C37" w:rsidP="00016C37">
      <w:pPr>
        <w:pStyle w:val="ConsPlusNormal"/>
        <w:tabs>
          <w:tab w:val="left" w:pos="1134"/>
        </w:tabs>
        <w:ind w:left="709" w:firstLine="0"/>
        <w:contextualSpacing/>
        <w:jc w:val="both"/>
        <w:rPr>
          <w:sz w:val="28"/>
        </w:rPr>
      </w:pPr>
      <w:r w:rsidRPr="00016C37">
        <w:rPr>
          <w:sz w:val="28"/>
        </w:rPr>
        <w:t>2) периодичности проведения контрольных мероприятий;</w:t>
      </w:r>
    </w:p>
    <w:p w:rsidR="00016C37" w:rsidRPr="00016C37" w:rsidRDefault="00016C37" w:rsidP="00016C37">
      <w:pPr>
        <w:pStyle w:val="ConsPlusNormal"/>
        <w:tabs>
          <w:tab w:val="left" w:pos="1134"/>
        </w:tabs>
        <w:ind w:left="709" w:firstLine="0"/>
        <w:contextualSpacing/>
        <w:jc w:val="both"/>
        <w:rPr>
          <w:sz w:val="28"/>
        </w:rPr>
      </w:pPr>
      <w:r w:rsidRPr="00016C37">
        <w:rPr>
          <w:sz w:val="28"/>
        </w:rPr>
        <w:t>3) порядка принятия решений по итогам контрольных мероприятий;</w:t>
      </w:r>
    </w:p>
    <w:p w:rsidR="00016C37" w:rsidRPr="00016C37" w:rsidRDefault="00016C37" w:rsidP="00016C37">
      <w:pPr>
        <w:pStyle w:val="ConsPlusNormal"/>
        <w:tabs>
          <w:tab w:val="left" w:pos="1134"/>
        </w:tabs>
        <w:ind w:left="709" w:firstLine="0"/>
        <w:contextualSpacing/>
        <w:jc w:val="both"/>
        <w:rPr>
          <w:sz w:val="28"/>
        </w:rPr>
      </w:pPr>
      <w:r w:rsidRPr="00016C37">
        <w:rPr>
          <w:sz w:val="28"/>
        </w:rPr>
        <w:t>4) порядка обжалования решений Контрольного органа.</w:t>
      </w:r>
    </w:p>
    <w:p w:rsidR="00016C37" w:rsidRPr="00016C37" w:rsidRDefault="00016C37" w:rsidP="00016C37">
      <w:pPr>
        <w:pStyle w:val="a7"/>
        <w:widowControl/>
        <w:tabs>
          <w:tab w:val="left" w:pos="1134"/>
        </w:tabs>
        <w:ind w:left="0" w:firstLine="709"/>
        <w:jc w:val="both"/>
        <w:rPr>
          <w:rFonts w:ascii="Times New Roman" w:hAnsi="Times New Roman"/>
          <w:sz w:val="28"/>
        </w:rPr>
      </w:pPr>
      <w:r w:rsidRPr="00016C37">
        <w:rPr>
          <w:rFonts w:ascii="Times New Roman" w:hAnsi="Times New Roman"/>
          <w:sz w:val="28"/>
        </w:rPr>
        <w:t>3.3.2. Инспекторы осуществляют консультирование контролируемых лиц и их представителей:</w:t>
      </w:r>
    </w:p>
    <w:p w:rsidR="00016C37" w:rsidRPr="00016C37" w:rsidRDefault="00016C37" w:rsidP="00016C37">
      <w:pPr>
        <w:pStyle w:val="ConsPlusNormal"/>
        <w:ind w:firstLine="709"/>
        <w:contextualSpacing/>
        <w:jc w:val="both"/>
        <w:rPr>
          <w:sz w:val="28"/>
        </w:rPr>
      </w:pPr>
      <w:r w:rsidRPr="00016C37">
        <w:rPr>
          <w:sz w:val="28"/>
        </w:rPr>
        <w:t xml:space="preserve">1) в виде устных разъяснений по телефону, посредством </w:t>
      </w:r>
      <w:proofErr w:type="spellStart"/>
      <w:r w:rsidRPr="00016C37">
        <w:rPr>
          <w:sz w:val="28"/>
        </w:rPr>
        <w:t>видео-конференц-связи</w:t>
      </w:r>
      <w:proofErr w:type="spellEnd"/>
      <w:r w:rsidRPr="00016C37">
        <w:rPr>
          <w:sz w:val="28"/>
        </w:rPr>
        <w:t>, на личном приеме либо в ходе проведения профилактического мероприятия, контрольного мероприятия;</w:t>
      </w:r>
    </w:p>
    <w:p w:rsidR="00016C37" w:rsidRPr="00016C37" w:rsidRDefault="00016C37" w:rsidP="00016C37">
      <w:pPr>
        <w:pStyle w:val="ConsPlusNormal"/>
        <w:ind w:firstLine="709"/>
        <w:contextualSpacing/>
        <w:jc w:val="both"/>
        <w:rPr>
          <w:sz w:val="28"/>
        </w:rPr>
      </w:pPr>
      <w:r w:rsidRPr="00016C37">
        <w:rPr>
          <w:sz w:val="28"/>
        </w:rPr>
        <w:t>2) посредством размещения на официальном сайте письменного разъяснения по однотипным обращениям (более 10</w:t>
      </w:r>
      <w:r w:rsidRPr="00016C37">
        <w:rPr>
          <w:color w:val="FF0000"/>
          <w:sz w:val="28"/>
        </w:rPr>
        <w:t xml:space="preserve"> </w:t>
      </w:r>
      <w:r w:rsidRPr="00016C37">
        <w:rPr>
          <w:sz w:val="28"/>
        </w:rPr>
        <w:t>однотипных обращений) контролируемых лиц и их представителей, подписанного уполномоченным должностным лицом Контрольного органа.</w:t>
      </w:r>
    </w:p>
    <w:p w:rsidR="00016C37" w:rsidRPr="00016C37" w:rsidRDefault="00016C37" w:rsidP="00016C37">
      <w:pPr>
        <w:spacing w:after="0" w:line="240" w:lineRule="auto"/>
        <w:ind w:firstLine="709"/>
        <w:contextualSpacing/>
        <w:jc w:val="both"/>
        <w:rPr>
          <w:rFonts w:ascii="Times New Roman" w:hAnsi="Times New Roman" w:cs="Times New Roman"/>
          <w:sz w:val="28"/>
        </w:rPr>
      </w:pPr>
      <w:r w:rsidRPr="00016C37">
        <w:rPr>
          <w:rFonts w:ascii="Times New Roman" w:hAnsi="Times New Roman" w:cs="Times New Roman"/>
          <w:sz w:val="28"/>
        </w:rPr>
        <w:t>3.3.3. Индивидуальное консультирование на личном приеме каждого заявителя инспекторами не может превышать 10 минут.</w:t>
      </w:r>
    </w:p>
    <w:p w:rsidR="00016C37" w:rsidRPr="00016C37" w:rsidRDefault="00016C37" w:rsidP="00016C37">
      <w:pPr>
        <w:spacing w:after="0" w:line="240" w:lineRule="auto"/>
        <w:ind w:firstLine="709"/>
        <w:contextualSpacing/>
        <w:jc w:val="both"/>
        <w:rPr>
          <w:rFonts w:ascii="Times New Roman" w:hAnsi="Times New Roman" w:cs="Times New Roman"/>
          <w:sz w:val="28"/>
        </w:rPr>
      </w:pPr>
      <w:r w:rsidRPr="00016C37">
        <w:rPr>
          <w:rFonts w:ascii="Times New Roman" w:hAnsi="Times New Roman" w:cs="Times New Roman"/>
          <w:sz w:val="28"/>
        </w:rPr>
        <w:t>Время разговора по телефону не должно превышать 10 минут.</w:t>
      </w:r>
    </w:p>
    <w:p w:rsidR="00016C37" w:rsidRPr="00016C37" w:rsidRDefault="00016C37" w:rsidP="00016C37">
      <w:pPr>
        <w:pStyle w:val="ConsPlusNormal"/>
        <w:ind w:firstLine="709"/>
        <w:contextualSpacing/>
        <w:jc w:val="both"/>
        <w:rPr>
          <w:sz w:val="28"/>
        </w:rPr>
      </w:pPr>
      <w:r w:rsidRPr="00016C37">
        <w:rPr>
          <w:sz w:val="28"/>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016C37" w:rsidRPr="00016C37" w:rsidRDefault="00016C37" w:rsidP="00016C37">
      <w:pPr>
        <w:pStyle w:val="ConsPlusNormal"/>
        <w:ind w:firstLine="709"/>
        <w:contextualSpacing/>
        <w:jc w:val="both"/>
        <w:rPr>
          <w:sz w:val="28"/>
        </w:rPr>
      </w:pPr>
      <w:r w:rsidRPr="00016C37">
        <w:rPr>
          <w:sz w:val="28"/>
        </w:rPr>
        <w:t>3.3.5. Письменное консультирование контролируемых лиц и их представителей осуществляется при разъяснении порядка обжалования решений Контрольного органа.</w:t>
      </w:r>
    </w:p>
    <w:p w:rsidR="00016C37" w:rsidRPr="00016C37" w:rsidRDefault="00016C37" w:rsidP="00016C37">
      <w:pPr>
        <w:pStyle w:val="ConsPlusNormal"/>
        <w:ind w:firstLine="709"/>
        <w:contextualSpacing/>
        <w:jc w:val="both"/>
        <w:rPr>
          <w:sz w:val="28"/>
        </w:rPr>
      </w:pPr>
      <w:r w:rsidRPr="00016C37">
        <w:rPr>
          <w:sz w:val="28"/>
        </w:rPr>
        <w:t xml:space="preserve">3.3.6. Контролируемое лицо вправе направить запрос о предоставлении письменного ответа в сроки, установленные Федеральным </w:t>
      </w:r>
      <w:hyperlink r:id="rId8" w:history="1">
        <w:r w:rsidRPr="00016C37">
          <w:rPr>
            <w:rStyle w:val="a8"/>
            <w:color w:val="auto"/>
            <w:sz w:val="28"/>
            <w:u w:val="none"/>
          </w:rPr>
          <w:t>законом</w:t>
        </w:r>
      </w:hyperlink>
      <w:r w:rsidRPr="00016C37">
        <w:rPr>
          <w:sz w:val="28"/>
        </w:rPr>
        <w:t xml:space="preserve"> от </w:t>
      </w:r>
      <w:r w:rsidRPr="00016C37">
        <w:rPr>
          <w:sz w:val="28"/>
        </w:rPr>
        <w:lastRenderedPageBreak/>
        <w:t>02.05.2006г. № 59-ФЗ «О порядке рассмотрения обращений граждан Российской Федерации».</w:t>
      </w:r>
    </w:p>
    <w:p w:rsidR="00016C37" w:rsidRPr="00016C37" w:rsidRDefault="00016C37" w:rsidP="00016C37">
      <w:pPr>
        <w:pStyle w:val="ConsPlusNormal"/>
        <w:ind w:firstLine="709"/>
        <w:contextualSpacing/>
        <w:jc w:val="both"/>
        <w:rPr>
          <w:sz w:val="28"/>
        </w:rPr>
      </w:pPr>
      <w:r w:rsidRPr="00016C37">
        <w:rPr>
          <w:sz w:val="28"/>
        </w:rPr>
        <w:t>3.3.7. Контрольный орган осуществляет учет проведенных консультирований.</w:t>
      </w:r>
    </w:p>
    <w:p w:rsidR="00016C37" w:rsidRPr="00016C37" w:rsidRDefault="00016C37" w:rsidP="00016C37">
      <w:pPr>
        <w:pStyle w:val="ConsPlusNormal"/>
        <w:ind w:firstLine="709"/>
        <w:contextualSpacing/>
        <w:jc w:val="both"/>
        <w:rPr>
          <w:sz w:val="28"/>
        </w:rPr>
      </w:pPr>
    </w:p>
    <w:p w:rsidR="00016C37" w:rsidRPr="00016C37" w:rsidRDefault="00016C37" w:rsidP="00016C37">
      <w:pPr>
        <w:pStyle w:val="ConsPlusNormal"/>
        <w:ind w:firstLine="0"/>
        <w:contextualSpacing/>
        <w:jc w:val="center"/>
        <w:rPr>
          <w:sz w:val="28"/>
        </w:rPr>
      </w:pPr>
      <w:r w:rsidRPr="00016C37">
        <w:rPr>
          <w:sz w:val="28"/>
        </w:rPr>
        <w:t>3.4. Профилактический визит</w:t>
      </w:r>
    </w:p>
    <w:p w:rsidR="00016C37" w:rsidRPr="00016C37" w:rsidRDefault="00016C37" w:rsidP="00016C37">
      <w:pPr>
        <w:pStyle w:val="ConsPlusNormal"/>
        <w:ind w:firstLine="709"/>
        <w:contextualSpacing/>
        <w:jc w:val="both"/>
        <w:rPr>
          <w:b/>
          <w:sz w:val="28"/>
        </w:rPr>
      </w:pPr>
    </w:p>
    <w:p w:rsidR="00016C37" w:rsidRPr="00016C37" w:rsidRDefault="00016C37" w:rsidP="00016C37">
      <w:pPr>
        <w:spacing w:after="0" w:line="240" w:lineRule="auto"/>
        <w:ind w:firstLine="709"/>
        <w:contextualSpacing/>
        <w:jc w:val="both"/>
        <w:rPr>
          <w:rFonts w:ascii="Times New Roman" w:hAnsi="Times New Roman" w:cs="Times New Roman"/>
          <w:sz w:val="28"/>
        </w:rPr>
      </w:pPr>
      <w:r w:rsidRPr="00016C37">
        <w:rPr>
          <w:rFonts w:ascii="Times New Roman" w:hAnsi="Times New Roman" w:cs="Times New Roman"/>
          <w:sz w:val="28"/>
        </w:rPr>
        <w:t xml:space="preserve">3.4.1. Профилактический визит проводится </w:t>
      </w:r>
      <w:r w:rsidRPr="00016C37">
        <w:rPr>
          <w:rFonts w:ascii="Times New Roman" w:eastAsiaTheme="minorHAnsi" w:hAnsi="Times New Roman" w:cs="Times New Roman"/>
          <w:iCs/>
          <w:sz w:val="28"/>
          <w:szCs w:val="28"/>
          <w:lang w:eastAsia="en-US"/>
        </w:rPr>
        <w:t>инспектором</w:t>
      </w:r>
      <w:r w:rsidRPr="00016C37">
        <w:rPr>
          <w:rFonts w:ascii="Times New Roman" w:hAnsi="Times New Roman" w:cs="Times New Roman"/>
          <w:sz w:val="28"/>
        </w:rPr>
        <w:t xml:space="preserve"> в форме профилактической беседы по месту осуществления деятельности контролируемого лица либо путем использования </w:t>
      </w:r>
      <w:proofErr w:type="spellStart"/>
      <w:r w:rsidRPr="00016C37">
        <w:rPr>
          <w:rFonts w:ascii="Times New Roman" w:hAnsi="Times New Roman" w:cs="Times New Roman"/>
          <w:sz w:val="28"/>
        </w:rPr>
        <w:t>видео-конференц-связи</w:t>
      </w:r>
      <w:proofErr w:type="spellEnd"/>
      <w:r w:rsidRPr="00016C37">
        <w:rPr>
          <w:rFonts w:ascii="Times New Roman" w:hAnsi="Times New Roman" w:cs="Times New Roman"/>
          <w:sz w:val="28"/>
        </w:rPr>
        <w:t>.</w:t>
      </w:r>
    </w:p>
    <w:p w:rsidR="00016C37" w:rsidRPr="00016C37" w:rsidRDefault="00016C37" w:rsidP="00016C37">
      <w:pPr>
        <w:pStyle w:val="ConsPlusNormal"/>
        <w:ind w:firstLine="709"/>
        <w:contextualSpacing/>
        <w:jc w:val="both"/>
        <w:rPr>
          <w:sz w:val="28"/>
        </w:rPr>
      </w:pPr>
      <w:r w:rsidRPr="00016C37">
        <w:rPr>
          <w:sz w:val="28"/>
        </w:rPr>
        <w:t xml:space="preserve">Продолжительность профилактического визита составляет не более двух часов в течение рабочего дня. </w:t>
      </w:r>
    </w:p>
    <w:p w:rsidR="00016C37" w:rsidRPr="00016C37" w:rsidRDefault="00016C37" w:rsidP="00EF2BAB">
      <w:pPr>
        <w:spacing w:after="0" w:line="240" w:lineRule="auto"/>
        <w:ind w:firstLine="709"/>
        <w:contextualSpacing/>
        <w:jc w:val="both"/>
        <w:rPr>
          <w:rFonts w:ascii="Times New Roman" w:hAnsi="Times New Roman" w:cs="Times New Roman"/>
          <w:sz w:val="28"/>
        </w:rPr>
      </w:pPr>
      <w:r w:rsidRPr="00016C37">
        <w:rPr>
          <w:rFonts w:ascii="Times New Roman" w:hAnsi="Times New Roman" w:cs="Times New Roman"/>
          <w:sz w:val="28"/>
        </w:rPr>
        <w:t xml:space="preserve">3.4.2. </w:t>
      </w:r>
      <w:proofErr w:type="gramStart"/>
      <w:r w:rsidRPr="00016C37">
        <w:rPr>
          <w:rFonts w:ascii="Times New Roman" w:hAnsi="Times New Roman" w:cs="Times New Roman"/>
          <w:sz w:val="28"/>
        </w:rPr>
        <w:t>Инспектор проводит обязательный про</w:t>
      </w:r>
      <w:r w:rsidR="00EF2BAB">
        <w:rPr>
          <w:rFonts w:ascii="Times New Roman" w:hAnsi="Times New Roman" w:cs="Times New Roman"/>
          <w:sz w:val="28"/>
        </w:rPr>
        <w:t xml:space="preserve">филактический визит в отношении </w:t>
      </w:r>
      <w:r w:rsidRPr="00016C37">
        <w:rPr>
          <w:rFonts w:ascii="Times New Roman" w:hAnsi="Times New Roman" w:cs="Times New Roman"/>
          <w:sz w:val="28"/>
        </w:rPr>
        <w:t xml:space="preserve">контролируемых лиц, приступающих к осуществлению деятельности в сфере </w:t>
      </w:r>
      <w:r w:rsidRPr="00016C37">
        <w:rPr>
          <w:rFonts w:ascii="Times New Roman" w:hAnsi="Times New Roman" w:cs="Times New Roman"/>
          <w:spacing w:val="2"/>
          <w:sz w:val="28"/>
          <w:szCs w:val="28"/>
        </w:rPr>
        <w:t>автомобильного транспорта, городского наземного электрического транспорта и в дорожного хозяйства</w:t>
      </w:r>
      <w:r w:rsidRPr="00016C37">
        <w:rPr>
          <w:rFonts w:ascii="Times New Roman" w:hAnsi="Times New Roman" w:cs="Times New Roman"/>
          <w:sz w:val="28"/>
        </w:rPr>
        <w:t xml:space="preserve">, не позднее чем в течение одного года с момента начала такой деятельности (при наличии </w:t>
      </w:r>
      <w:r w:rsidR="00EF2BAB">
        <w:rPr>
          <w:rFonts w:ascii="Times New Roman" w:hAnsi="Times New Roman" w:cs="Times New Roman"/>
          <w:sz w:val="28"/>
        </w:rPr>
        <w:t>сведений о начале деятельности).</w:t>
      </w:r>
      <w:proofErr w:type="gramEnd"/>
    </w:p>
    <w:p w:rsidR="00016C37" w:rsidRPr="00016C37" w:rsidRDefault="00016C37" w:rsidP="00016C37">
      <w:pPr>
        <w:spacing w:after="0" w:line="240" w:lineRule="auto"/>
        <w:ind w:firstLine="709"/>
        <w:contextualSpacing/>
        <w:jc w:val="both"/>
        <w:rPr>
          <w:rFonts w:ascii="Times New Roman" w:hAnsi="Times New Roman" w:cs="Times New Roman"/>
          <w:sz w:val="28"/>
        </w:rPr>
      </w:pPr>
      <w:r w:rsidRPr="00016C37">
        <w:rPr>
          <w:rFonts w:ascii="Times New Roman" w:hAnsi="Times New Roman" w:cs="Times New Roman"/>
          <w:sz w:val="28"/>
        </w:rPr>
        <w:t>3.4.3. Профилактические визиты проводятся по согласованию с контролируемыми лицами.</w:t>
      </w:r>
    </w:p>
    <w:p w:rsidR="00016C37" w:rsidRPr="00016C37" w:rsidRDefault="00016C37" w:rsidP="00016C37">
      <w:pPr>
        <w:pStyle w:val="ConsPlusNormal"/>
        <w:ind w:firstLine="709"/>
        <w:contextualSpacing/>
        <w:jc w:val="both"/>
        <w:rPr>
          <w:sz w:val="28"/>
        </w:rPr>
      </w:pPr>
      <w:r w:rsidRPr="00016C37">
        <w:rPr>
          <w:sz w:val="28"/>
        </w:rPr>
        <w:t>3.4.4. Контрольный орган направляет контролируемому лицу уведомление о проведении профилактического визита не позднее, чем за пять рабочих дней до даты его проведения.</w:t>
      </w:r>
    </w:p>
    <w:p w:rsidR="00016C37" w:rsidRPr="00016C37" w:rsidRDefault="00016C37" w:rsidP="00016C37">
      <w:pPr>
        <w:pStyle w:val="ConsPlusNormal"/>
        <w:ind w:firstLine="709"/>
        <w:contextualSpacing/>
        <w:jc w:val="both"/>
        <w:rPr>
          <w:sz w:val="28"/>
        </w:rPr>
      </w:pPr>
      <w:r w:rsidRPr="00016C37">
        <w:rPr>
          <w:sz w:val="28"/>
        </w:rPr>
        <w:t>Контролируемое лицо вправе отказаться от проведения профилактического визита (включая обязательный профилактический визит), уведомив об этом Контрольный орган не позднее, чем за три рабочих дня до даты его проведения.</w:t>
      </w:r>
    </w:p>
    <w:p w:rsidR="00016C37" w:rsidRPr="00016C37" w:rsidRDefault="00016C37" w:rsidP="00016C37">
      <w:pPr>
        <w:spacing w:after="0" w:line="240" w:lineRule="auto"/>
        <w:ind w:firstLine="709"/>
        <w:contextualSpacing/>
        <w:jc w:val="both"/>
        <w:rPr>
          <w:rFonts w:ascii="Times New Roman" w:hAnsi="Times New Roman" w:cs="Times New Roman"/>
          <w:sz w:val="28"/>
        </w:rPr>
      </w:pPr>
      <w:r w:rsidRPr="00016C37">
        <w:rPr>
          <w:rFonts w:ascii="Times New Roman" w:hAnsi="Times New Roman" w:cs="Times New Roman"/>
          <w:sz w:val="28"/>
        </w:rPr>
        <w:t>3.4.5.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016C37" w:rsidRPr="00016C37" w:rsidRDefault="00016C37" w:rsidP="00016C37">
      <w:pPr>
        <w:pStyle w:val="ConsPlusNormal"/>
        <w:ind w:firstLine="709"/>
        <w:contextualSpacing/>
        <w:jc w:val="both"/>
        <w:rPr>
          <w:sz w:val="28"/>
        </w:rPr>
      </w:pPr>
      <w:r w:rsidRPr="00016C37">
        <w:rPr>
          <w:sz w:val="28"/>
        </w:rPr>
        <w:t>3.4.6. Контрольный орган осуществляет учет проведенных профилактических визитов.</w:t>
      </w:r>
    </w:p>
    <w:p w:rsidR="00016C37" w:rsidRPr="00016C37" w:rsidRDefault="00016C37" w:rsidP="00016C37">
      <w:pPr>
        <w:pStyle w:val="a7"/>
        <w:widowControl/>
        <w:tabs>
          <w:tab w:val="left" w:pos="1134"/>
        </w:tabs>
        <w:ind w:left="0"/>
        <w:jc w:val="center"/>
        <w:rPr>
          <w:rFonts w:ascii="Times New Roman" w:hAnsi="Times New Roman"/>
          <w:b/>
          <w:sz w:val="28"/>
        </w:rPr>
      </w:pPr>
    </w:p>
    <w:p w:rsidR="00895675" w:rsidRDefault="00895675" w:rsidP="00895675">
      <w:pPr>
        <w:pStyle w:val="a7"/>
        <w:widowControl/>
        <w:tabs>
          <w:tab w:val="left" w:pos="1134"/>
        </w:tabs>
        <w:ind w:left="0"/>
        <w:jc w:val="center"/>
        <w:rPr>
          <w:rFonts w:ascii="Times New Roman" w:hAnsi="Times New Roman"/>
          <w:sz w:val="28"/>
        </w:rPr>
      </w:pPr>
      <w:r w:rsidRPr="00022B98">
        <w:rPr>
          <w:rFonts w:ascii="Times New Roman" w:hAnsi="Times New Roman"/>
          <w:sz w:val="28"/>
          <w:lang w:val="en-US"/>
        </w:rPr>
        <w:t>IV</w:t>
      </w:r>
      <w:r w:rsidRPr="00022B98">
        <w:rPr>
          <w:rFonts w:ascii="Times New Roman" w:hAnsi="Times New Roman"/>
          <w:sz w:val="28"/>
        </w:rPr>
        <w:t xml:space="preserve">. КОНТРОЛЬНЫЕ МЕРОПРИЯТИЯ, </w:t>
      </w:r>
    </w:p>
    <w:p w:rsidR="00016C37" w:rsidRPr="00016C37" w:rsidRDefault="00895675" w:rsidP="00895675">
      <w:pPr>
        <w:pStyle w:val="a7"/>
        <w:widowControl/>
        <w:tabs>
          <w:tab w:val="left" w:pos="1134"/>
        </w:tabs>
        <w:ind w:left="0"/>
        <w:jc w:val="center"/>
        <w:rPr>
          <w:rFonts w:ascii="Times New Roman" w:hAnsi="Times New Roman"/>
          <w:b/>
          <w:sz w:val="28"/>
        </w:rPr>
      </w:pPr>
      <w:proofErr w:type="gramStart"/>
      <w:r w:rsidRPr="00022B98">
        <w:rPr>
          <w:rFonts w:ascii="Times New Roman" w:hAnsi="Times New Roman"/>
          <w:sz w:val="28"/>
        </w:rPr>
        <w:t>ПРОВОДИМЫЕ</w:t>
      </w:r>
      <w:proofErr w:type="gramEnd"/>
      <w:r w:rsidRPr="00022B98">
        <w:rPr>
          <w:rFonts w:ascii="Times New Roman" w:hAnsi="Times New Roman"/>
          <w:sz w:val="28"/>
        </w:rPr>
        <w:t xml:space="preserve"> В РАМКАХ МУНИЦИПАЛЬНОГО КОНТРОЛЯ</w:t>
      </w:r>
    </w:p>
    <w:p w:rsidR="00016C37" w:rsidRPr="00016C37" w:rsidRDefault="00016C37" w:rsidP="00016C37">
      <w:pPr>
        <w:pStyle w:val="a7"/>
        <w:widowControl/>
        <w:tabs>
          <w:tab w:val="left" w:pos="1134"/>
        </w:tabs>
        <w:ind w:left="709"/>
        <w:jc w:val="both"/>
        <w:rPr>
          <w:rFonts w:ascii="Times New Roman" w:hAnsi="Times New Roman"/>
          <w:sz w:val="28"/>
        </w:rPr>
      </w:pPr>
    </w:p>
    <w:p w:rsidR="00016C37" w:rsidRPr="00016C37" w:rsidRDefault="00016C37" w:rsidP="00016C37">
      <w:pPr>
        <w:tabs>
          <w:tab w:val="left" w:pos="1134"/>
        </w:tabs>
        <w:spacing w:after="0" w:line="240" w:lineRule="auto"/>
        <w:contextualSpacing/>
        <w:jc w:val="center"/>
        <w:rPr>
          <w:rFonts w:ascii="Times New Roman" w:hAnsi="Times New Roman" w:cs="Times New Roman"/>
          <w:sz w:val="28"/>
        </w:rPr>
      </w:pPr>
      <w:r w:rsidRPr="00016C37">
        <w:rPr>
          <w:rFonts w:ascii="Times New Roman" w:hAnsi="Times New Roman" w:cs="Times New Roman"/>
          <w:sz w:val="28"/>
        </w:rPr>
        <w:t>4.1. Контрольные мероприятия. Общие вопросы</w:t>
      </w:r>
    </w:p>
    <w:p w:rsidR="00016C37" w:rsidRPr="00016C37" w:rsidRDefault="00016C37" w:rsidP="00016C37">
      <w:pPr>
        <w:tabs>
          <w:tab w:val="left" w:pos="1134"/>
        </w:tabs>
        <w:spacing w:after="0" w:line="240" w:lineRule="auto"/>
        <w:ind w:firstLine="709"/>
        <w:contextualSpacing/>
        <w:jc w:val="both"/>
        <w:rPr>
          <w:rFonts w:ascii="Times New Roman" w:hAnsi="Times New Roman" w:cs="Times New Roman"/>
          <w:sz w:val="28"/>
        </w:rPr>
      </w:pPr>
    </w:p>
    <w:p w:rsidR="00016C37" w:rsidRPr="00016C37" w:rsidRDefault="00016C37" w:rsidP="00016C37">
      <w:pPr>
        <w:pStyle w:val="a7"/>
        <w:widowControl/>
        <w:tabs>
          <w:tab w:val="left" w:pos="1134"/>
        </w:tabs>
        <w:ind w:left="0" w:firstLine="709"/>
        <w:jc w:val="both"/>
        <w:rPr>
          <w:rFonts w:ascii="Times New Roman" w:hAnsi="Times New Roman"/>
          <w:sz w:val="28"/>
        </w:rPr>
      </w:pPr>
      <w:r w:rsidRPr="00016C37">
        <w:rPr>
          <w:rFonts w:ascii="Times New Roman" w:hAnsi="Times New Roman"/>
          <w:sz w:val="28"/>
        </w:rPr>
        <w:t>4.1.1. Муниципальный контроль осуществляется Контрольным органом посредством организации проведения следующих плановых и внеплановых контрольных мероприятий:</w:t>
      </w:r>
    </w:p>
    <w:p w:rsidR="00016C37" w:rsidRPr="00016C37" w:rsidRDefault="00016C37" w:rsidP="00016C37">
      <w:pPr>
        <w:pStyle w:val="ConsPlusNormal"/>
        <w:ind w:firstLine="709"/>
        <w:contextualSpacing/>
        <w:jc w:val="both"/>
        <w:rPr>
          <w:sz w:val="28"/>
        </w:rPr>
      </w:pPr>
      <w:r w:rsidRPr="00016C37">
        <w:rPr>
          <w:sz w:val="28"/>
        </w:rPr>
        <w:t>инспекционный визит, рейдовый осмотр, документарная проверка, выездная проверка – при  взаимодействии с контролируемыми лицами;</w:t>
      </w:r>
    </w:p>
    <w:p w:rsidR="00016C37" w:rsidRPr="00016C37" w:rsidRDefault="00016C37" w:rsidP="00016C37">
      <w:pPr>
        <w:pStyle w:val="ConsPlusNormal"/>
        <w:ind w:firstLine="709"/>
        <w:contextualSpacing/>
        <w:jc w:val="both"/>
        <w:rPr>
          <w:sz w:val="28"/>
        </w:rPr>
      </w:pPr>
      <w:r w:rsidRPr="00016C37">
        <w:rPr>
          <w:sz w:val="28"/>
        </w:rPr>
        <w:t>наблюдение за соблюдением обязательных требований, выездное обследование – без взаимодействия с контролируемыми лицами.</w:t>
      </w:r>
    </w:p>
    <w:p w:rsidR="00016C37" w:rsidRPr="00016C37" w:rsidRDefault="00016C37" w:rsidP="00016C37">
      <w:pPr>
        <w:pStyle w:val="a7"/>
        <w:widowControl/>
        <w:tabs>
          <w:tab w:val="left" w:pos="1134"/>
        </w:tabs>
        <w:ind w:left="0" w:firstLine="709"/>
        <w:jc w:val="both"/>
        <w:rPr>
          <w:rFonts w:ascii="Times New Roman" w:hAnsi="Times New Roman"/>
          <w:sz w:val="28"/>
        </w:rPr>
      </w:pPr>
      <w:r w:rsidRPr="00016C37">
        <w:rPr>
          <w:rFonts w:ascii="Times New Roman" w:hAnsi="Times New Roman"/>
          <w:sz w:val="28"/>
        </w:rPr>
        <w:lastRenderedPageBreak/>
        <w:t xml:space="preserve">4.1.2. При осуществлении </w:t>
      </w:r>
      <w:r w:rsidRPr="00016C37">
        <w:rPr>
          <w:rFonts w:ascii="Times New Roman" w:hAnsi="Times New Roman"/>
          <w:sz w:val="28"/>
          <w:szCs w:val="22"/>
        </w:rPr>
        <w:t xml:space="preserve">муниципального контроля </w:t>
      </w:r>
      <w:r w:rsidRPr="00016C37">
        <w:rPr>
          <w:rFonts w:ascii="Times New Roman" w:hAnsi="Times New Roman"/>
          <w:sz w:val="28"/>
        </w:rPr>
        <w:t xml:space="preserve">взаимодействием с контролируемыми лицами являются: </w:t>
      </w:r>
    </w:p>
    <w:p w:rsidR="00016C37" w:rsidRPr="00016C37" w:rsidRDefault="00016C37" w:rsidP="00016C37">
      <w:pPr>
        <w:pStyle w:val="a7"/>
        <w:widowControl/>
        <w:tabs>
          <w:tab w:val="left" w:pos="1134"/>
        </w:tabs>
        <w:ind w:left="0" w:firstLine="709"/>
        <w:jc w:val="both"/>
        <w:rPr>
          <w:rFonts w:ascii="Times New Roman" w:hAnsi="Times New Roman"/>
          <w:b/>
          <w:color w:val="FF0000"/>
          <w:sz w:val="28"/>
        </w:rPr>
      </w:pPr>
      <w:r w:rsidRPr="00016C37">
        <w:rPr>
          <w:rFonts w:ascii="Times New Roman" w:hAnsi="Times New Roman"/>
          <w:sz w:val="28"/>
        </w:rPr>
        <w:t xml:space="preserve">встречи, телефонные и иные переговоры (непосредственное </w:t>
      </w:r>
      <w:r w:rsidRPr="00016C37">
        <w:rPr>
          <w:rFonts w:ascii="Times New Roman" w:hAnsi="Times New Roman"/>
          <w:sz w:val="28"/>
          <w:szCs w:val="22"/>
        </w:rPr>
        <w:t>взаимодействие) между инспектором и контролируемым лицом или его</w:t>
      </w:r>
      <w:r w:rsidRPr="00016C37">
        <w:rPr>
          <w:rFonts w:ascii="Times New Roman" w:hAnsi="Times New Roman"/>
          <w:sz w:val="28"/>
        </w:rPr>
        <w:t xml:space="preserve"> представителем; </w:t>
      </w:r>
    </w:p>
    <w:p w:rsidR="00016C37" w:rsidRPr="00016C37" w:rsidRDefault="00016C37" w:rsidP="00016C37">
      <w:pPr>
        <w:pStyle w:val="a7"/>
        <w:widowControl/>
        <w:tabs>
          <w:tab w:val="left" w:pos="1134"/>
        </w:tabs>
        <w:ind w:left="0" w:firstLine="709"/>
        <w:jc w:val="both"/>
        <w:rPr>
          <w:rFonts w:ascii="Times New Roman" w:hAnsi="Times New Roman"/>
          <w:sz w:val="28"/>
        </w:rPr>
      </w:pPr>
      <w:r w:rsidRPr="00016C37">
        <w:rPr>
          <w:rFonts w:ascii="Times New Roman" w:hAnsi="Times New Roman"/>
          <w:sz w:val="28"/>
        </w:rPr>
        <w:t xml:space="preserve">запрос документов, иных материалов; </w:t>
      </w:r>
    </w:p>
    <w:p w:rsidR="00016C37" w:rsidRPr="00016C37" w:rsidRDefault="00016C37" w:rsidP="00016C37">
      <w:pPr>
        <w:pStyle w:val="a7"/>
        <w:widowControl/>
        <w:tabs>
          <w:tab w:val="left" w:pos="1134"/>
        </w:tabs>
        <w:ind w:left="0" w:firstLine="709"/>
        <w:jc w:val="both"/>
        <w:rPr>
          <w:rFonts w:ascii="Times New Roman" w:hAnsi="Times New Roman"/>
          <w:sz w:val="28"/>
        </w:rPr>
      </w:pPr>
      <w:r w:rsidRPr="00016C37">
        <w:rPr>
          <w:rFonts w:ascii="Times New Roman" w:hAnsi="Times New Roman"/>
          <w:sz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016C37" w:rsidRPr="00016C37" w:rsidRDefault="00016C37" w:rsidP="00016C37">
      <w:pPr>
        <w:autoSpaceDE w:val="0"/>
        <w:autoSpaceDN w:val="0"/>
        <w:adjustRightInd w:val="0"/>
        <w:spacing w:after="0" w:line="240" w:lineRule="auto"/>
        <w:ind w:firstLine="709"/>
        <w:contextualSpacing/>
        <w:jc w:val="both"/>
        <w:rPr>
          <w:rFonts w:ascii="Times New Roman" w:hAnsi="Times New Roman" w:cs="Times New Roman"/>
          <w:sz w:val="28"/>
        </w:rPr>
      </w:pPr>
      <w:r w:rsidRPr="00016C37">
        <w:rPr>
          <w:rFonts w:ascii="Times New Roman" w:hAnsi="Times New Roman" w:cs="Times New Roman"/>
          <w:sz w:val="28"/>
        </w:rPr>
        <w:t xml:space="preserve">4.1.3. Контрольные мероприятия, осуществляемые при </w:t>
      </w:r>
      <w:r w:rsidRPr="00016C37">
        <w:rPr>
          <w:rFonts w:ascii="Times New Roman" w:eastAsiaTheme="minorHAnsi" w:hAnsi="Times New Roman" w:cs="Times New Roman"/>
          <w:sz w:val="28"/>
          <w:szCs w:val="28"/>
          <w:lang w:eastAsia="en-US"/>
        </w:rPr>
        <w:t xml:space="preserve"> взаимодействии с контролируемым лицом, </w:t>
      </w:r>
      <w:r w:rsidRPr="00016C37">
        <w:rPr>
          <w:rFonts w:ascii="Times New Roman" w:hAnsi="Times New Roman" w:cs="Times New Roman"/>
          <w:sz w:val="28"/>
        </w:rPr>
        <w:t>проводятся Контрольным органом по следующим основаниям:</w:t>
      </w:r>
    </w:p>
    <w:p w:rsidR="00016C37" w:rsidRPr="00016C37" w:rsidRDefault="00016C37" w:rsidP="00016C37">
      <w:pPr>
        <w:tabs>
          <w:tab w:val="left" w:pos="1134"/>
        </w:tabs>
        <w:spacing w:after="0" w:line="240" w:lineRule="auto"/>
        <w:ind w:firstLine="709"/>
        <w:contextualSpacing/>
        <w:jc w:val="both"/>
        <w:rPr>
          <w:rFonts w:ascii="Times New Roman" w:hAnsi="Times New Roman" w:cs="Times New Roman"/>
          <w:sz w:val="28"/>
        </w:rPr>
      </w:pPr>
      <w:r w:rsidRPr="00016C37">
        <w:rPr>
          <w:rFonts w:ascii="Times New Roman" w:hAnsi="Times New Roman" w:cs="Times New Roman"/>
          <w:sz w:val="28"/>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016C37" w:rsidRPr="00016C37" w:rsidRDefault="00016C37" w:rsidP="00016C37">
      <w:pPr>
        <w:tabs>
          <w:tab w:val="left" w:pos="1134"/>
        </w:tabs>
        <w:spacing w:after="0" w:line="240" w:lineRule="auto"/>
        <w:ind w:firstLine="709"/>
        <w:contextualSpacing/>
        <w:jc w:val="both"/>
        <w:rPr>
          <w:rFonts w:ascii="Times New Roman" w:hAnsi="Times New Roman" w:cs="Times New Roman"/>
          <w:sz w:val="28"/>
        </w:rPr>
      </w:pPr>
      <w:r w:rsidRPr="00016C37">
        <w:rPr>
          <w:rFonts w:ascii="Times New Roman" w:hAnsi="Times New Roman" w:cs="Times New Roman"/>
          <w:sz w:val="28"/>
        </w:rPr>
        <w:t>2) наступление сроков проведения контрольных мероприятий, включенных в план проведения контрольных мероприятий;</w:t>
      </w:r>
    </w:p>
    <w:p w:rsidR="00016C37" w:rsidRPr="00016C37" w:rsidRDefault="00016C37" w:rsidP="00016C37">
      <w:pPr>
        <w:tabs>
          <w:tab w:val="left" w:pos="1134"/>
        </w:tabs>
        <w:spacing w:after="0" w:line="240" w:lineRule="auto"/>
        <w:ind w:firstLine="709"/>
        <w:contextualSpacing/>
        <w:jc w:val="both"/>
        <w:rPr>
          <w:rFonts w:ascii="Times New Roman" w:hAnsi="Times New Roman" w:cs="Times New Roman"/>
          <w:sz w:val="28"/>
        </w:rPr>
      </w:pPr>
      <w:r w:rsidRPr="00016C37">
        <w:rPr>
          <w:rFonts w:ascii="Times New Roman" w:hAnsi="Times New Roman" w:cs="Times New Roman"/>
          <w:sz w:val="28"/>
        </w:rPr>
        <w:t xml:space="preserve">3) </w:t>
      </w:r>
      <w:r w:rsidR="00895675" w:rsidRPr="007015C2">
        <w:rPr>
          <w:rFonts w:ascii="Times New Roman" w:hAnsi="Times New Roman" w:cs="Times New Roman"/>
          <w:sz w:val="28"/>
        </w:rPr>
        <w:t xml:space="preserve">поручение </w:t>
      </w:r>
      <w:r w:rsidR="00895675">
        <w:rPr>
          <w:rFonts w:ascii="Times New Roman" w:hAnsi="Times New Roman" w:cs="Times New Roman"/>
          <w:sz w:val="28"/>
        </w:rPr>
        <w:t>уполномоченных должностных лиц</w:t>
      </w:r>
      <w:r w:rsidR="00895675" w:rsidRPr="007015C2">
        <w:rPr>
          <w:rFonts w:ascii="Times New Roman" w:hAnsi="Times New Roman" w:cs="Times New Roman"/>
          <w:sz w:val="28"/>
        </w:rPr>
        <w:t xml:space="preserve"> о проведении контрольных мероприятий в отношении конкретных контролируемых лиц;</w:t>
      </w:r>
    </w:p>
    <w:p w:rsidR="00016C37" w:rsidRPr="00016C37" w:rsidRDefault="00016C37" w:rsidP="00016C37">
      <w:pPr>
        <w:tabs>
          <w:tab w:val="left" w:pos="1134"/>
        </w:tabs>
        <w:spacing w:after="0" w:line="240" w:lineRule="auto"/>
        <w:ind w:firstLine="709"/>
        <w:contextualSpacing/>
        <w:jc w:val="both"/>
        <w:rPr>
          <w:rFonts w:ascii="Times New Roman" w:hAnsi="Times New Roman" w:cs="Times New Roman"/>
          <w:sz w:val="28"/>
        </w:rPr>
      </w:pPr>
      <w:r w:rsidRPr="00016C37">
        <w:rPr>
          <w:rFonts w:ascii="Times New Roman" w:hAnsi="Times New Roman" w:cs="Times New Roman"/>
          <w:sz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016C37" w:rsidRPr="00016C37" w:rsidRDefault="00016C37" w:rsidP="00016C37">
      <w:pPr>
        <w:tabs>
          <w:tab w:val="left" w:pos="1134"/>
        </w:tabs>
        <w:spacing w:after="0" w:line="240" w:lineRule="auto"/>
        <w:ind w:firstLine="709"/>
        <w:contextualSpacing/>
        <w:jc w:val="both"/>
        <w:rPr>
          <w:rFonts w:ascii="Times New Roman" w:hAnsi="Times New Roman" w:cs="Times New Roman"/>
          <w:sz w:val="28"/>
        </w:rPr>
      </w:pPr>
      <w:r w:rsidRPr="00016C37">
        <w:rPr>
          <w:rFonts w:ascii="Times New Roman" w:hAnsi="Times New Roman" w:cs="Times New Roman"/>
          <w:sz w:val="28"/>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9" w:history="1">
        <w:r w:rsidRPr="00016C37">
          <w:rPr>
            <w:rStyle w:val="a8"/>
            <w:rFonts w:ascii="Times New Roman" w:hAnsi="Times New Roman" w:cs="Times New Roman"/>
            <w:color w:val="auto"/>
            <w:sz w:val="28"/>
            <w:u w:val="none"/>
          </w:rPr>
          <w:t>частью 1 статьи 95</w:t>
        </w:r>
      </w:hyperlink>
      <w:r w:rsidRPr="00016C37">
        <w:rPr>
          <w:rFonts w:ascii="Times New Roman" w:hAnsi="Times New Roman" w:cs="Times New Roman"/>
          <w:sz w:val="28"/>
        </w:rPr>
        <w:t xml:space="preserve"> Федерального закона.</w:t>
      </w:r>
    </w:p>
    <w:p w:rsidR="00016C37" w:rsidRPr="00016C37" w:rsidRDefault="00016C37" w:rsidP="00016C37">
      <w:pPr>
        <w:pStyle w:val="a7"/>
        <w:widowControl/>
        <w:tabs>
          <w:tab w:val="left" w:pos="1134"/>
        </w:tabs>
        <w:ind w:left="0" w:firstLine="709"/>
        <w:jc w:val="both"/>
        <w:rPr>
          <w:rFonts w:ascii="Times New Roman" w:hAnsi="Times New Roman"/>
          <w:sz w:val="28"/>
        </w:rPr>
      </w:pPr>
      <w:r w:rsidRPr="00016C37">
        <w:rPr>
          <w:rFonts w:ascii="Times New Roman" w:hAnsi="Times New Roman"/>
          <w:sz w:val="28"/>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p>
    <w:p w:rsidR="00016C37" w:rsidRPr="00016C37" w:rsidRDefault="00016C37" w:rsidP="00016C37">
      <w:pPr>
        <w:spacing w:after="0" w:line="240" w:lineRule="auto"/>
        <w:ind w:firstLine="709"/>
        <w:contextualSpacing/>
        <w:jc w:val="both"/>
        <w:rPr>
          <w:rFonts w:ascii="Times New Roman" w:hAnsi="Times New Roman" w:cs="Times New Roman"/>
          <w:sz w:val="28"/>
        </w:rPr>
      </w:pPr>
      <w:r w:rsidRPr="00016C37">
        <w:rPr>
          <w:rFonts w:ascii="Times New Roman" w:hAnsi="Times New Roman" w:cs="Times New Roman"/>
          <w:sz w:val="28"/>
        </w:rPr>
        <w:t>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w:t>
      </w:r>
    </w:p>
    <w:p w:rsidR="00016C37" w:rsidRPr="00016C37" w:rsidRDefault="00016C37" w:rsidP="00016C37">
      <w:pPr>
        <w:spacing w:after="0" w:line="240" w:lineRule="auto"/>
        <w:ind w:firstLine="709"/>
        <w:contextualSpacing/>
        <w:jc w:val="both"/>
        <w:rPr>
          <w:rFonts w:ascii="Times New Roman" w:hAnsi="Times New Roman" w:cs="Times New Roman"/>
          <w:sz w:val="28"/>
        </w:rPr>
      </w:pPr>
      <w:r w:rsidRPr="00016C37">
        <w:rPr>
          <w:rFonts w:ascii="Times New Roman" w:hAnsi="Times New Roman" w:cs="Times New Roman"/>
          <w:sz w:val="28"/>
        </w:rPr>
        <w:t>осмотр;</w:t>
      </w:r>
    </w:p>
    <w:p w:rsidR="00016C37" w:rsidRPr="00016C37" w:rsidRDefault="00016C37" w:rsidP="00016C37">
      <w:pPr>
        <w:spacing w:after="0" w:line="240" w:lineRule="auto"/>
        <w:ind w:firstLine="709"/>
        <w:contextualSpacing/>
        <w:jc w:val="both"/>
        <w:rPr>
          <w:rFonts w:ascii="Times New Roman" w:hAnsi="Times New Roman" w:cs="Times New Roman"/>
          <w:sz w:val="28"/>
        </w:rPr>
      </w:pPr>
      <w:r w:rsidRPr="00016C37">
        <w:rPr>
          <w:rFonts w:ascii="Times New Roman" w:hAnsi="Times New Roman" w:cs="Times New Roman"/>
          <w:sz w:val="28"/>
        </w:rPr>
        <w:t>опрос;</w:t>
      </w:r>
    </w:p>
    <w:p w:rsidR="00016C37" w:rsidRPr="00016C37" w:rsidRDefault="00016C37" w:rsidP="00016C37">
      <w:pPr>
        <w:spacing w:after="0" w:line="240" w:lineRule="auto"/>
        <w:ind w:firstLine="709"/>
        <w:contextualSpacing/>
        <w:jc w:val="both"/>
        <w:rPr>
          <w:rFonts w:ascii="Times New Roman" w:hAnsi="Times New Roman" w:cs="Times New Roman"/>
          <w:sz w:val="28"/>
        </w:rPr>
      </w:pPr>
      <w:r w:rsidRPr="00016C37">
        <w:rPr>
          <w:rFonts w:ascii="Times New Roman" w:hAnsi="Times New Roman" w:cs="Times New Roman"/>
          <w:sz w:val="28"/>
        </w:rPr>
        <w:t>получение письменных объяснений;</w:t>
      </w:r>
    </w:p>
    <w:p w:rsidR="00016C37" w:rsidRPr="00016C37" w:rsidRDefault="00016C37" w:rsidP="00016C37">
      <w:pPr>
        <w:spacing w:after="0" w:line="240" w:lineRule="auto"/>
        <w:ind w:firstLine="709"/>
        <w:contextualSpacing/>
        <w:jc w:val="both"/>
        <w:rPr>
          <w:rFonts w:ascii="Times New Roman" w:hAnsi="Times New Roman" w:cs="Times New Roman"/>
          <w:sz w:val="28"/>
        </w:rPr>
      </w:pPr>
      <w:r w:rsidRPr="00016C37">
        <w:rPr>
          <w:rFonts w:ascii="Times New Roman" w:hAnsi="Times New Roman" w:cs="Times New Roman"/>
          <w:sz w:val="28"/>
        </w:rPr>
        <w:t>истребование документов;</w:t>
      </w:r>
    </w:p>
    <w:p w:rsidR="00016C37" w:rsidRPr="00016C37" w:rsidRDefault="00016C37" w:rsidP="00016C37">
      <w:pPr>
        <w:spacing w:after="0" w:line="240" w:lineRule="auto"/>
        <w:ind w:firstLine="709"/>
        <w:contextualSpacing/>
        <w:jc w:val="both"/>
        <w:rPr>
          <w:rFonts w:ascii="Times New Roman" w:hAnsi="Times New Roman" w:cs="Times New Roman"/>
          <w:sz w:val="28"/>
        </w:rPr>
      </w:pPr>
      <w:r w:rsidRPr="00016C37">
        <w:rPr>
          <w:rFonts w:ascii="Times New Roman" w:hAnsi="Times New Roman" w:cs="Times New Roman"/>
          <w:sz w:val="28"/>
        </w:rPr>
        <w:t>экспертиза.</w:t>
      </w:r>
    </w:p>
    <w:p w:rsidR="00016C37" w:rsidRPr="00016C37" w:rsidRDefault="00016C37" w:rsidP="00016C37">
      <w:pPr>
        <w:tabs>
          <w:tab w:val="left" w:pos="1134"/>
        </w:tabs>
        <w:spacing w:after="0" w:line="240" w:lineRule="auto"/>
        <w:ind w:firstLine="709"/>
        <w:contextualSpacing/>
        <w:jc w:val="both"/>
        <w:rPr>
          <w:rFonts w:ascii="Times New Roman" w:hAnsi="Times New Roman" w:cs="Times New Roman"/>
          <w:sz w:val="28"/>
        </w:rPr>
      </w:pPr>
      <w:r w:rsidRPr="00016C37">
        <w:rPr>
          <w:rFonts w:ascii="Times New Roman" w:hAnsi="Times New Roman" w:cs="Times New Roman"/>
          <w:sz w:val="28"/>
        </w:rPr>
        <w:t xml:space="preserve">4.1.5. </w:t>
      </w:r>
      <w:proofErr w:type="gramStart"/>
      <w:r w:rsidRPr="00016C37">
        <w:rPr>
          <w:rFonts w:ascii="Times New Roman" w:hAnsi="Times New Roman" w:cs="Times New Roman"/>
          <w:sz w:val="28"/>
        </w:rPr>
        <w:t>Для проведения контрольного мероприятия</w:t>
      </w:r>
      <w:r w:rsidRPr="00016C37">
        <w:rPr>
          <w:rFonts w:ascii="Times New Roman" w:hAnsi="Times New Roman" w:cs="Times New Roman"/>
          <w:sz w:val="28"/>
          <w:szCs w:val="28"/>
        </w:rPr>
        <w:t>, предусматривающего взаимодействие с контролируемым лицом, а также документарной проверки,</w:t>
      </w:r>
      <w:r w:rsidRPr="00016C37">
        <w:rPr>
          <w:rFonts w:ascii="Times New Roman" w:hAnsi="Times New Roman" w:cs="Times New Roman"/>
          <w:sz w:val="28"/>
        </w:rPr>
        <w:t xml:space="preserve"> принимается решение Контрольного органа, </w:t>
      </w:r>
      <w:r w:rsidRPr="00016C37">
        <w:rPr>
          <w:rFonts w:ascii="Times New Roman" w:hAnsi="Times New Roman" w:cs="Times New Roman"/>
          <w:sz w:val="28"/>
        </w:rPr>
        <w:lastRenderedPageBreak/>
        <w:t xml:space="preserve">подписанное уполномоченным лицом Контрольного органа, в котором указываются сведения, предусмотренные частью 1 статьи 64 Федерального закона № 248-ФЗ. </w:t>
      </w:r>
      <w:proofErr w:type="gramEnd"/>
    </w:p>
    <w:p w:rsidR="00016C37" w:rsidRPr="00016C37" w:rsidRDefault="00016C37" w:rsidP="00016C37">
      <w:pPr>
        <w:pStyle w:val="HTML"/>
        <w:ind w:firstLine="709"/>
        <w:contextualSpacing/>
        <w:jc w:val="both"/>
        <w:rPr>
          <w:rFonts w:ascii="Times New Roman" w:hAnsi="Times New Roman" w:cs="Times New Roman"/>
          <w:sz w:val="28"/>
          <w:szCs w:val="28"/>
        </w:rPr>
      </w:pPr>
      <w:r w:rsidRPr="00016C37">
        <w:rPr>
          <w:rFonts w:ascii="Times New Roman" w:hAnsi="Times New Roman" w:cs="Times New Roman"/>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016C37" w:rsidRPr="00016C37" w:rsidRDefault="00016C37" w:rsidP="00016C37">
      <w:pPr>
        <w:tabs>
          <w:tab w:val="left" w:pos="1134"/>
        </w:tabs>
        <w:spacing w:after="0" w:line="240" w:lineRule="auto"/>
        <w:ind w:firstLine="709"/>
        <w:contextualSpacing/>
        <w:jc w:val="both"/>
        <w:rPr>
          <w:rFonts w:ascii="Times New Roman" w:hAnsi="Times New Roman" w:cs="Times New Roman"/>
          <w:sz w:val="28"/>
          <w:szCs w:val="20"/>
        </w:rPr>
      </w:pPr>
      <w:r w:rsidRPr="00016C37">
        <w:rPr>
          <w:rFonts w:ascii="Times New Roman" w:hAnsi="Times New Roman" w:cs="Times New Roman"/>
          <w:sz w:val="28"/>
        </w:rPr>
        <w:t>4.1.6. Контрольные мероприятия проводятся инспекторами, указанными в решении Контрольного органа о проведении контрольного мероприятия.</w:t>
      </w:r>
    </w:p>
    <w:p w:rsidR="00016C37" w:rsidRPr="00016C37" w:rsidRDefault="00016C37" w:rsidP="00016C37">
      <w:pPr>
        <w:pStyle w:val="a7"/>
        <w:widowControl/>
        <w:tabs>
          <w:tab w:val="left" w:pos="1134"/>
        </w:tabs>
        <w:ind w:left="0" w:firstLine="709"/>
        <w:jc w:val="both"/>
        <w:rPr>
          <w:rFonts w:ascii="Times New Roman" w:hAnsi="Times New Roman"/>
          <w:sz w:val="28"/>
        </w:rPr>
      </w:pPr>
      <w:r w:rsidRPr="00016C37">
        <w:rPr>
          <w:rFonts w:ascii="Times New Roman" w:hAnsi="Times New Roman"/>
          <w:sz w:val="28"/>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016C37" w:rsidRPr="00016C37" w:rsidRDefault="00016C37" w:rsidP="00016C37">
      <w:pPr>
        <w:pStyle w:val="HTML"/>
        <w:ind w:firstLine="709"/>
        <w:contextualSpacing/>
        <w:jc w:val="both"/>
        <w:rPr>
          <w:rFonts w:ascii="Times New Roman" w:hAnsi="Times New Roman" w:cs="Times New Roman"/>
          <w:sz w:val="28"/>
        </w:rPr>
      </w:pPr>
      <w:r w:rsidRPr="00016C37">
        <w:rPr>
          <w:rFonts w:ascii="Times New Roman" w:hAnsi="Times New Roman" w:cs="Times New Roman"/>
          <w:sz w:val="28"/>
        </w:rPr>
        <w:t>4.1.7. По окончании проведения контрольного мероприятия</w:t>
      </w:r>
      <w:r w:rsidRPr="00016C37">
        <w:rPr>
          <w:rFonts w:ascii="Times New Roman" w:hAnsi="Times New Roman" w:cs="Times New Roman"/>
          <w:sz w:val="28"/>
          <w:szCs w:val="28"/>
        </w:rPr>
        <w:t xml:space="preserve">, предусматривающего взаимодействие с контролируемым лицом, </w:t>
      </w:r>
      <w:r w:rsidRPr="00016C37">
        <w:rPr>
          <w:rFonts w:ascii="Times New Roman" w:hAnsi="Times New Roman" w:cs="Times New Roman"/>
          <w:sz w:val="28"/>
        </w:rPr>
        <w:t xml:space="preserve">инспектор составляет акт контрольного мероприятия (далее также – акт) по форме, утвержденной приказом Минэкономразвития России от 31.03.2021г. № 151 «О типовых формах документов, используемых контрольным (надзорным) органом». </w:t>
      </w:r>
    </w:p>
    <w:p w:rsidR="00016C37" w:rsidRPr="00016C37" w:rsidRDefault="00016C37" w:rsidP="00016C37">
      <w:pPr>
        <w:pStyle w:val="a7"/>
        <w:widowControl/>
        <w:tabs>
          <w:tab w:val="left" w:pos="1134"/>
        </w:tabs>
        <w:ind w:left="0" w:firstLine="709"/>
        <w:jc w:val="both"/>
        <w:rPr>
          <w:rFonts w:ascii="Times New Roman" w:hAnsi="Times New Roman"/>
          <w:sz w:val="28"/>
        </w:rPr>
      </w:pPr>
      <w:r w:rsidRPr="00016C37">
        <w:rPr>
          <w:rFonts w:ascii="Times New Roman" w:hAnsi="Times New Roman"/>
          <w:sz w:val="28"/>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016C37" w:rsidRPr="00016C37" w:rsidRDefault="00016C37" w:rsidP="00016C37">
      <w:pPr>
        <w:pStyle w:val="a7"/>
        <w:widowControl/>
        <w:tabs>
          <w:tab w:val="left" w:pos="1134"/>
        </w:tabs>
        <w:ind w:left="0" w:firstLine="709"/>
        <w:jc w:val="both"/>
        <w:rPr>
          <w:rFonts w:ascii="Times New Roman" w:hAnsi="Times New Roman"/>
          <w:sz w:val="28"/>
        </w:rPr>
      </w:pPr>
      <w:r w:rsidRPr="00016C37">
        <w:rPr>
          <w:rFonts w:ascii="Times New Roman" w:hAnsi="Times New Roman"/>
          <w:sz w:val="28"/>
        </w:rPr>
        <w:t>В случае устранения выявленного нарушения до окончания проведения контрольного мероприятия</w:t>
      </w:r>
      <w:r w:rsidRPr="00016C37">
        <w:rPr>
          <w:rFonts w:ascii="Times New Roman" w:hAnsi="Times New Roman"/>
          <w:sz w:val="28"/>
          <w:szCs w:val="28"/>
        </w:rPr>
        <w:t>, предусматривающего взаимодействие с контролируемым лицом,</w:t>
      </w:r>
      <w:r w:rsidRPr="00016C37">
        <w:rPr>
          <w:rFonts w:ascii="Times New Roman" w:hAnsi="Times New Roman"/>
          <w:sz w:val="28"/>
        </w:rPr>
        <w:t xml:space="preserve"> в акте указывается факт его устранения.</w:t>
      </w:r>
    </w:p>
    <w:p w:rsidR="00016C37" w:rsidRPr="00016C37" w:rsidRDefault="00016C37" w:rsidP="00016C37">
      <w:pPr>
        <w:pStyle w:val="ConsPlusNormal"/>
        <w:ind w:firstLine="709"/>
        <w:contextualSpacing/>
        <w:jc w:val="both"/>
        <w:rPr>
          <w:sz w:val="28"/>
        </w:rPr>
      </w:pPr>
      <w:r w:rsidRPr="00016C37">
        <w:rPr>
          <w:sz w:val="28"/>
        </w:rPr>
        <w:t>4.1.8. Документы, иные материалы, являющиеся доказательствами нарушения обязательных требований, приобщаются к акту.</w:t>
      </w:r>
    </w:p>
    <w:p w:rsidR="00016C37" w:rsidRPr="00016C37" w:rsidRDefault="00016C37" w:rsidP="00016C37">
      <w:pPr>
        <w:pStyle w:val="ConsPlusNormal"/>
        <w:ind w:firstLine="709"/>
        <w:contextualSpacing/>
        <w:jc w:val="both"/>
        <w:rPr>
          <w:sz w:val="28"/>
        </w:rPr>
      </w:pPr>
      <w:r w:rsidRPr="00016C37">
        <w:rPr>
          <w:sz w:val="28"/>
        </w:rPr>
        <w:t xml:space="preserve">Заполненные при проведении контрольного мероприятия проверочные листы должны быть приобщены к акту. </w:t>
      </w:r>
    </w:p>
    <w:p w:rsidR="00016C37" w:rsidRPr="00016C37" w:rsidRDefault="00016C37" w:rsidP="00016C37">
      <w:pPr>
        <w:pStyle w:val="ConsPlusNormal"/>
        <w:ind w:firstLine="709"/>
        <w:contextualSpacing/>
        <w:jc w:val="both"/>
        <w:rPr>
          <w:sz w:val="28"/>
        </w:rPr>
      </w:pPr>
      <w:r w:rsidRPr="00016C37">
        <w:rPr>
          <w:sz w:val="28"/>
        </w:rPr>
        <w:t xml:space="preserve">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016C37" w:rsidRPr="00016C37" w:rsidRDefault="00016C37" w:rsidP="00016C37">
      <w:pPr>
        <w:pStyle w:val="ConsPlusNormal"/>
        <w:ind w:firstLine="709"/>
        <w:contextualSpacing/>
        <w:jc w:val="both"/>
        <w:rPr>
          <w:sz w:val="28"/>
        </w:rPr>
      </w:pPr>
      <w:r w:rsidRPr="00016C37">
        <w:rPr>
          <w:sz w:val="28"/>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016C37" w:rsidRPr="00016C37" w:rsidRDefault="00016C37" w:rsidP="00016C37">
      <w:pPr>
        <w:pStyle w:val="HTML"/>
        <w:ind w:firstLine="709"/>
        <w:contextualSpacing/>
        <w:jc w:val="both"/>
        <w:rPr>
          <w:rFonts w:ascii="Times New Roman" w:hAnsi="Times New Roman" w:cs="Times New Roman"/>
          <w:sz w:val="28"/>
          <w:szCs w:val="28"/>
        </w:rPr>
      </w:pPr>
      <w:r w:rsidRPr="00016C37">
        <w:rPr>
          <w:rFonts w:ascii="Times New Roman" w:hAnsi="Times New Roman" w:cs="Times New Roman"/>
          <w:sz w:val="28"/>
          <w:szCs w:val="28"/>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016C37" w:rsidRPr="00016C37" w:rsidRDefault="00016C37" w:rsidP="00016C37">
      <w:pPr>
        <w:pStyle w:val="a7"/>
        <w:widowControl/>
        <w:tabs>
          <w:tab w:val="left" w:pos="1134"/>
        </w:tabs>
        <w:ind w:left="0" w:firstLine="709"/>
        <w:jc w:val="both"/>
        <w:rPr>
          <w:rFonts w:ascii="Times New Roman" w:hAnsi="Times New Roman"/>
          <w:sz w:val="28"/>
        </w:rPr>
      </w:pPr>
    </w:p>
    <w:p w:rsidR="00016C37" w:rsidRPr="00016C37" w:rsidRDefault="00016C37" w:rsidP="00016C37">
      <w:pPr>
        <w:pStyle w:val="ConsPlusNormal"/>
        <w:tabs>
          <w:tab w:val="left" w:pos="284"/>
        </w:tabs>
        <w:ind w:firstLine="0"/>
        <w:contextualSpacing/>
        <w:jc w:val="center"/>
        <w:rPr>
          <w:sz w:val="28"/>
        </w:rPr>
      </w:pPr>
      <w:r w:rsidRPr="00016C37">
        <w:rPr>
          <w:sz w:val="28"/>
        </w:rPr>
        <w:lastRenderedPageBreak/>
        <w:t xml:space="preserve">4.2. Меры, принимаемые Контрольным органом </w:t>
      </w:r>
    </w:p>
    <w:p w:rsidR="00016C37" w:rsidRPr="00016C37" w:rsidRDefault="00016C37" w:rsidP="00016C37">
      <w:pPr>
        <w:pStyle w:val="ConsPlusNormal"/>
        <w:tabs>
          <w:tab w:val="left" w:pos="284"/>
        </w:tabs>
        <w:ind w:firstLine="0"/>
        <w:contextualSpacing/>
        <w:jc w:val="center"/>
        <w:rPr>
          <w:sz w:val="28"/>
        </w:rPr>
      </w:pPr>
      <w:r w:rsidRPr="00016C37">
        <w:rPr>
          <w:sz w:val="28"/>
        </w:rPr>
        <w:t>по результатам контрольных мероприятий</w:t>
      </w:r>
    </w:p>
    <w:p w:rsidR="00016C37" w:rsidRPr="00016C37" w:rsidRDefault="00016C37" w:rsidP="00016C37">
      <w:pPr>
        <w:pStyle w:val="ConsPlusNormal"/>
        <w:ind w:firstLine="709"/>
        <w:contextualSpacing/>
        <w:jc w:val="center"/>
        <w:rPr>
          <w:b/>
          <w:color w:val="000000"/>
          <w:sz w:val="28"/>
          <w:highlight w:val="yellow"/>
        </w:rPr>
      </w:pPr>
    </w:p>
    <w:p w:rsidR="00016C37" w:rsidRPr="00016C37" w:rsidRDefault="00016C37" w:rsidP="00016C37">
      <w:pPr>
        <w:pStyle w:val="a7"/>
        <w:widowControl/>
        <w:tabs>
          <w:tab w:val="left" w:pos="1134"/>
        </w:tabs>
        <w:ind w:left="0" w:firstLine="709"/>
        <w:jc w:val="both"/>
        <w:rPr>
          <w:rFonts w:ascii="Times New Roman" w:hAnsi="Times New Roman"/>
          <w:sz w:val="28"/>
        </w:rPr>
      </w:pPr>
      <w:r w:rsidRPr="00016C37">
        <w:rPr>
          <w:rFonts w:ascii="Times New Roman" w:hAnsi="Times New Roman"/>
          <w:sz w:val="28"/>
        </w:rPr>
        <w:t>4.2.1. Контрольный орган в случае выявления при проведении контрольного мероприятия нарушений контролируемым лицом обязательных требований</w:t>
      </w:r>
      <w:r w:rsidRPr="00016C37">
        <w:rPr>
          <w:rFonts w:ascii="Times New Roman" w:eastAsiaTheme="minorHAnsi" w:hAnsi="Times New Roman"/>
          <w:bCs/>
          <w:sz w:val="28"/>
          <w:szCs w:val="28"/>
          <w:lang w:eastAsia="en-US"/>
        </w:rPr>
        <w:t xml:space="preserve"> в пределах полномочий, предусмотренных законодательством Российской Федерации, </w:t>
      </w:r>
      <w:r w:rsidRPr="00016C37">
        <w:rPr>
          <w:rFonts w:ascii="Times New Roman" w:hAnsi="Times New Roman"/>
          <w:sz w:val="28"/>
        </w:rPr>
        <w:t xml:space="preserve"> обязан:</w:t>
      </w:r>
    </w:p>
    <w:p w:rsidR="00016C37" w:rsidRPr="00016C37" w:rsidRDefault="00016C37" w:rsidP="00016C37">
      <w:pPr>
        <w:pStyle w:val="ConsPlusNormal"/>
        <w:ind w:firstLine="709"/>
        <w:contextualSpacing/>
        <w:jc w:val="both"/>
        <w:rPr>
          <w:color w:val="000000"/>
          <w:sz w:val="28"/>
        </w:rPr>
      </w:pPr>
      <w:proofErr w:type="gramStart"/>
      <w:r w:rsidRPr="00016C37">
        <w:rPr>
          <w:color w:val="000000"/>
          <w:sz w:val="28"/>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rsidRPr="00016C37">
        <w:rPr>
          <w:color w:val="000000"/>
          <w:sz w:val="28"/>
        </w:rPr>
        <w:t xml:space="preserve"> также других мероприятий, предусмотренных федеральным законом о виде контроля;</w:t>
      </w:r>
    </w:p>
    <w:p w:rsidR="00016C37" w:rsidRPr="00016C37" w:rsidRDefault="00016C37" w:rsidP="00016C37">
      <w:pPr>
        <w:spacing w:after="0" w:line="240" w:lineRule="auto"/>
        <w:ind w:firstLine="709"/>
        <w:contextualSpacing/>
        <w:jc w:val="both"/>
        <w:rPr>
          <w:rFonts w:ascii="Times New Roman" w:hAnsi="Times New Roman" w:cs="Times New Roman"/>
          <w:color w:val="000000"/>
          <w:sz w:val="28"/>
        </w:rPr>
      </w:pPr>
      <w:proofErr w:type="gramStart"/>
      <w:r w:rsidRPr="00016C37">
        <w:rPr>
          <w:rFonts w:ascii="Times New Roman" w:hAnsi="Times New Roman" w:cs="Times New Roman"/>
          <w:sz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w:t>
      </w:r>
      <w:proofErr w:type="gramEnd"/>
      <w:r w:rsidRPr="00016C37">
        <w:rPr>
          <w:rFonts w:ascii="Times New Roman" w:hAnsi="Times New Roman" w:cs="Times New Roman"/>
          <w:sz w:val="28"/>
        </w:rPr>
        <w:t xml:space="preserve"> </w:t>
      </w:r>
      <w:proofErr w:type="gramStart"/>
      <w:r w:rsidRPr="00016C37">
        <w:rPr>
          <w:rFonts w:ascii="Times New Roman" w:hAnsi="Times New Roman" w:cs="Times New Roman"/>
          <w:sz w:val="28"/>
        </w:rPr>
        <w:t>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w:t>
      </w:r>
      <w:proofErr w:type="gramEnd"/>
      <w:r w:rsidRPr="00016C37">
        <w:rPr>
          <w:rFonts w:ascii="Times New Roman" w:hAnsi="Times New Roman" w:cs="Times New Roman"/>
          <w:sz w:val="28"/>
        </w:rPr>
        <w:t xml:space="preserve"> (ущерб) причинен;</w:t>
      </w:r>
    </w:p>
    <w:p w:rsidR="00016C37" w:rsidRPr="00016C37" w:rsidRDefault="00016C37" w:rsidP="00016C37">
      <w:pPr>
        <w:pStyle w:val="ConsPlusNormal"/>
        <w:ind w:firstLine="709"/>
        <w:contextualSpacing/>
        <w:jc w:val="both"/>
        <w:rPr>
          <w:sz w:val="28"/>
        </w:rPr>
      </w:pPr>
      <w:r w:rsidRPr="00016C37">
        <w:rPr>
          <w:sz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016C37" w:rsidRPr="00016C37" w:rsidRDefault="00016C37" w:rsidP="00016C37">
      <w:pPr>
        <w:pStyle w:val="ConsPlusNormal"/>
        <w:ind w:firstLine="709"/>
        <w:contextualSpacing/>
        <w:jc w:val="both"/>
        <w:rPr>
          <w:sz w:val="28"/>
        </w:rPr>
      </w:pPr>
      <w:proofErr w:type="gramStart"/>
      <w:r w:rsidRPr="00016C37">
        <w:rPr>
          <w:sz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r w:rsidRPr="00016C37">
        <w:rPr>
          <w:sz w:val="28"/>
          <w:szCs w:val="28"/>
        </w:rPr>
        <w:t xml:space="preserve">,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w:t>
      </w:r>
      <w:r w:rsidRPr="00016C37">
        <w:rPr>
          <w:sz w:val="28"/>
          <w:szCs w:val="28"/>
        </w:rPr>
        <w:lastRenderedPageBreak/>
        <w:t>законодательством</w:t>
      </w:r>
      <w:r w:rsidRPr="00016C37">
        <w:rPr>
          <w:sz w:val="28"/>
        </w:rPr>
        <w:t>;</w:t>
      </w:r>
      <w:proofErr w:type="gramEnd"/>
    </w:p>
    <w:p w:rsidR="00016C37" w:rsidRPr="00016C37" w:rsidRDefault="00016C37" w:rsidP="00016C37">
      <w:pPr>
        <w:pStyle w:val="ConsPlusNormal"/>
        <w:ind w:firstLine="709"/>
        <w:contextualSpacing/>
        <w:jc w:val="both"/>
        <w:rPr>
          <w:sz w:val="28"/>
        </w:rPr>
      </w:pPr>
      <w:r w:rsidRPr="00016C37">
        <w:rPr>
          <w:sz w:val="28"/>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016C37" w:rsidRPr="00016C37" w:rsidRDefault="00016C37" w:rsidP="00016C37">
      <w:pPr>
        <w:pStyle w:val="ConsPlusNormal"/>
        <w:ind w:firstLine="709"/>
        <w:contextualSpacing/>
        <w:jc w:val="both"/>
        <w:rPr>
          <w:sz w:val="28"/>
        </w:rPr>
      </w:pPr>
      <w:r w:rsidRPr="00016C37">
        <w:rPr>
          <w:sz w:val="28"/>
        </w:rPr>
        <w:t>4.2.2. Предписание оформляется по форме, утвержденной Контрольным органом.</w:t>
      </w:r>
    </w:p>
    <w:p w:rsidR="00016C37" w:rsidRPr="00016C37" w:rsidRDefault="00016C37" w:rsidP="00016C37">
      <w:pPr>
        <w:pStyle w:val="a7"/>
        <w:widowControl/>
        <w:tabs>
          <w:tab w:val="left" w:pos="1134"/>
        </w:tabs>
        <w:ind w:left="0" w:firstLine="709"/>
        <w:jc w:val="both"/>
        <w:rPr>
          <w:rFonts w:ascii="Times New Roman" w:hAnsi="Times New Roman"/>
          <w:sz w:val="28"/>
        </w:rPr>
      </w:pPr>
      <w:r w:rsidRPr="00016C37">
        <w:rPr>
          <w:rFonts w:ascii="Times New Roman" w:hAnsi="Times New Roman"/>
          <w:sz w:val="28"/>
        </w:rPr>
        <w:t>4.2.3.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016C37" w:rsidRPr="00016C37" w:rsidRDefault="00016C37" w:rsidP="00016C37">
      <w:pPr>
        <w:pStyle w:val="HTML"/>
        <w:ind w:firstLine="709"/>
        <w:contextualSpacing/>
        <w:jc w:val="both"/>
        <w:rPr>
          <w:rFonts w:ascii="Times New Roman" w:hAnsi="Times New Roman" w:cs="Times New Roman"/>
          <w:sz w:val="28"/>
          <w:szCs w:val="28"/>
        </w:rPr>
      </w:pPr>
      <w:r w:rsidRPr="00016C37">
        <w:rPr>
          <w:rFonts w:ascii="Times New Roman" w:hAnsi="Times New Roman" w:cs="Times New Roman"/>
          <w:sz w:val="28"/>
        </w:rPr>
        <w:t>4.2.4.</w:t>
      </w:r>
      <w:r w:rsidRPr="00016C37">
        <w:rPr>
          <w:rFonts w:ascii="Times New Roman" w:hAnsi="Times New Roman" w:cs="Times New Roman"/>
          <w:sz w:val="28"/>
          <w:szCs w:val="28"/>
        </w:rPr>
        <w:t xml:space="preserve">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w:t>
      </w:r>
      <w:proofErr w:type="gramStart"/>
      <w:r w:rsidRPr="00016C37">
        <w:rPr>
          <w:rFonts w:ascii="Times New Roman" w:hAnsi="Times New Roman" w:cs="Times New Roman"/>
          <w:sz w:val="28"/>
          <w:szCs w:val="28"/>
        </w:rPr>
        <w:t xml:space="preserve">надзорный) </w:t>
      </w:r>
      <w:proofErr w:type="gramEnd"/>
      <w:r w:rsidRPr="00016C37">
        <w:rPr>
          <w:rFonts w:ascii="Times New Roman" w:hAnsi="Times New Roman" w:cs="Times New Roman"/>
          <w:sz w:val="28"/>
          <w:szCs w:val="28"/>
        </w:rPr>
        <w:t xml:space="preserve">орган оценивает исполнение решения на основании представленных документов и сведений, полученной информации. </w:t>
      </w:r>
    </w:p>
    <w:p w:rsidR="00016C37" w:rsidRPr="00016C37" w:rsidRDefault="00016C37" w:rsidP="00016C37">
      <w:pPr>
        <w:pStyle w:val="ConsPlusNormal"/>
        <w:ind w:firstLine="709"/>
        <w:contextualSpacing/>
        <w:jc w:val="both"/>
        <w:rPr>
          <w:sz w:val="28"/>
        </w:rPr>
      </w:pPr>
      <w:r w:rsidRPr="00016C37">
        <w:rPr>
          <w:sz w:val="28"/>
        </w:rPr>
        <w:t>4.2.5.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016C37" w:rsidRPr="00016C37" w:rsidRDefault="00016C37" w:rsidP="00016C37">
      <w:pPr>
        <w:pStyle w:val="ConsPlusNormal"/>
        <w:ind w:firstLine="709"/>
        <w:contextualSpacing/>
        <w:jc w:val="both"/>
        <w:rPr>
          <w:sz w:val="28"/>
          <w:szCs w:val="28"/>
        </w:rPr>
      </w:pPr>
      <w:r w:rsidRPr="00016C37">
        <w:rPr>
          <w:sz w:val="28"/>
        </w:rPr>
        <w:t xml:space="preserve">4.2.6. </w:t>
      </w:r>
      <w:r w:rsidRPr="00016C37">
        <w:rPr>
          <w:sz w:val="28"/>
          <w:szCs w:val="28"/>
        </w:rPr>
        <w:t>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инспекционного визита, рейдового осмотра или документарной проверки.</w:t>
      </w:r>
    </w:p>
    <w:p w:rsidR="00016C37" w:rsidRPr="00016C37" w:rsidRDefault="00016C37" w:rsidP="00016C37">
      <w:pPr>
        <w:pStyle w:val="HTML"/>
        <w:ind w:firstLine="709"/>
        <w:contextualSpacing/>
        <w:jc w:val="both"/>
        <w:rPr>
          <w:rFonts w:ascii="Times New Roman" w:hAnsi="Times New Roman" w:cs="Times New Roman"/>
          <w:sz w:val="28"/>
          <w:szCs w:val="28"/>
        </w:rPr>
      </w:pPr>
      <w:r w:rsidRPr="00016C37">
        <w:rPr>
          <w:rFonts w:ascii="Times New Roman" w:hAnsi="Times New Roman" w:cs="Times New Roman"/>
          <w:sz w:val="28"/>
          <w:szCs w:val="28"/>
        </w:rPr>
        <w:t>В случае</w:t>
      </w:r>
      <w:proofErr w:type="gramStart"/>
      <w:r w:rsidRPr="00016C37">
        <w:rPr>
          <w:rFonts w:ascii="Times New Roman" w:hAnsi="Times New Roman" w:cs="Times New Roman"/>
          <w:sz w:val="28"/>
          <w:szCs w:val="28"/>
        </w:rPr>
        <w:t>,</w:t>
      </w:r>
      <w:proofErr w:type="gramEnd"/>
      <w:r w:rsidRPr="00016C37">
        <w:rPr>
          <w:rFonts w:ascii="Times New Roman" w:hAnsi="Times New Roman" w:cs="Times New Roman"/>
          <w:sz w:val="28"/>
          <w:szCs w:val="28"/>
        </w:rPr>
        <w:t xml:space="preserve"> если проводится оценка исполнения решения, принятого по итогам выездной проверки, допускается проведение выездной проверки.</w:t>
      </w:r>
    </w:p>
    <w:p w:rsidR="00016C37" w:rsidRPr="00016C37" w:rsidRDefault="00016C37" w:rsidP="00016C37">
      <w:pPr>
        <w:pStyle w:val="HTML"/>
        <w:ind w:firstLine="709"/>
        <w:contextualSpacing/>
        <w:jc w:val="both"/>
        <w:rPr>
          <w:rFonts w:ascii="Times New Roman" w:hAnsi="Times New Roman" w:cs="Times New Roman"/>
          <w:sz w:val="28"/>
          <w:szCs w:val="28"/>
        </w:rPr>
      </w:pPr>
      <w:r w:rsidRPr="00016C37">
        <w:rPr>
          <w:rFonts w:ascii="Times New Roman" w:hAnsi="Times New Roman" w:cs="Times New Roman"/>
          <w:sz w:val="28"/>
          <w:szCs w:val="28"/>
        </w:rPr>
        <w:t>4.2.7. В случае</w:t>
      </w:r>
      <w:proofErr w:type="gramStart"/>
      <w:r w:rsidRPr="00016C37">
        <w:rPr>
          <w:rFonts w:ascii="Times New Roman" w:hAnsi="Times New Roman" w:cs="Times New Roman"/>
          <w:sz w:val="28"/>
          <w:szCs w:val="28"/>
        </w:rPr>
        <w:t>,</w:t>
      </w:r>
      <w:proofErr w:type="gramEnd"/>
      <w:r w:rsidRPr="00016C37">
        <w:rPr>
          <w:rFonts w:ascii="Times New Roman" w:hAnsi="Times New Roman" w:cs="Times New Roman"/>
          <w:sz w:val="28"/>
          <w:szCs w:val="28"/>
        </w:rPr>
        <w:t xml:space="preserve">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016C37" w:rsidRPr="00016C37" w:rsidRDefault="00016C37" w:rsidP="00016C37">
      <w:pPr>
        <w:pStyle w:val="HTML"/>
        <w:ind w:firstLine="709"/>
        <w:contextualSpacing/>
        <w:jc w:val="both"/>
        <w:rPr>
          <w:rFonts w:ascii="Times New Roman" w:hAnsi="Times New Roman" w:cs="Times New Roman"/>
          <w:sz w:val="28"/>
          <w:szCs w:val="28"/>
        </w:rPr>
      </w:pPr>
      <w:r w:rsidRPr="00016C37">
        <w:rPr>
          <w:rFonts w:ascii="Times New Roman" w:hAnsi="Times New Roman" w:cs="Times New Roman"/>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016C37" w:rsidRPr="00016C37" w:rsidRDefault="00016C37" w:rsidP="00016C37">
      <w:pPr>
        <w:pStyle w:val="HTML"/>
        <w:ind w:firstLine="709"/>
        <w:contextualSpacing/>
        <w:jc w:val="both"/>
        <w:rPr>
          <w:rFonts w:ascii="Times New Roman" w:hAnsi="Times New Roman" w:cs="Times New Roman"/>
          <w:sz w:val="28"/>
          <w:szCs w:val="28"/>
        </w:rPr>
      </w:pPr>
    </w:p>
    <w:p w:rsidR="00016C37" w:rsidRPr="00016C37" w:rsidRDefault="00016C37" w:rsidP="00016C37">
      <w:pPr>
        <w:pStyle w:val="a7"/>
        <w:widowControl/>
        <w:tabs>
          <w:tab w:val="left" w:pos="1134"/>
        </w:tabs>
        <w:ind w:left="0"/>
        <w:jc w:val="center"/>
        <w:rPr>
          <w:rFonts w:ascii="Times New Roman" w:hAnsi="Times New Roman"/>
          <w:sz w:val="28"/>
        </w:rPr>
      </w:pPr>
      <w:r w:rsidRPr="00016C37">
        <w:rPr>
          <w:rFonts w:ascii="Times New Roman" w:hAnsi="Times New Roman"/>
          <w:sz w:val="28"/>
        </w:rPr>
        <w:t>4.3. Плановые контрольные мероприятия</w:t>
      </w:r>
    </w:p>
    <w:p w:rsidR="00016C37" w:rsidRPr="00016C37" w:rsidRDefault="00016C37" w:rsidP="00016C37">
      <w:pPr>
        <w:pStyle w:val="a7"/>
        <w:widowControl/>
        <w:tabs>
          <w:tab w:val="left" w:pos="1134"/>
        </w:tabs>
        <w:ind w:left="709"/>
        <w:jc w:val="center"/>
        <w:rPr>
          <w:rFonts w:ascii="Times New Roman" w:hAnsi="Times New Roman"/>
          <w:b/>
          <w:sz w:val="28"/>
        </w:rPr>
      </w:pPr>
    </w:p>
    <w:p w:rsidR="00016C37" w:rsidRPr="00016C37" w:rsidRDefault="00016C37" w:rsidP="00016C37">
      <w:pPr>
        <w:pStyle w:val="a7"/>
        <w:widowControl/>
        <w:tabs>
          <w:tab w:val="left" w:pos="1134"/>
        </w:tabs>
        <w:ind w:left="0" w:firstLine="709"/>
        <w:jc w:val="both"/>
        <w:rPr>
          <w:rFonts w:ascii="Times New Roman" w:hAnsi="Times New Roman"/>
          <w:sz w:val="28"/>
        </w:rPr>
      </w:pPr>
      <w:r w:rsidRPr="00016C37">
        <w:rPr>
          <w:rFonts w:ascii="Times New Roman" w:hAnsi="Times New Roman"/>
          <w:sz w:val="28"/>
        </w:rPr>
        <w:lastRenderedPageBreak/>
        <w:t xml:space="preserve">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016C37" w:rsidRPr="00016C37" w:rsidRDefault="00016C37" w:rsidP="00016C37">
      <w:pPr>
        <w:pStyle w:val="a7"/>
        <w:widowControl/>
        <w:tabs>
          <w:tab w:val="left" w:pos="1134"/>
        </w:tabs>
        <w:ind w:left="0" w:firstLine="709"/>
        <w:jc w:val="both"/>
        <w:rPr>
          <w:rFonts w:ascii="Times New Roman" w:hAnsi="Times New Roman"/>
          <w:sz w:val="28"/>
        </w:rPr>
      </w:pPr>
      <w:r w:rsidRPr="00016C37">
        <w:rPr>
          <w:rFonts w:ascii="Times New Roman" w:hAnsi="Times New Roman"/>
          <w:sz w:val="28"/>
        </w:rPr>
        <w:t xml:space="preserve">4.3.2. </w:t>
      </w:r>
      <w:r w:rsidR="00EF2BAB" w:rsidRPr="00F63405">
        <w:rPr>
          <w:rFonts w:ascii="Times New Roman" w:hAnsi="Times New Roman"/>
          <w:sz w:val="28"/>
        </w:rPr>
        <w:t xml:space="preserve">Виды, периодичность проведения плановых контрольных мероприятий </w:t>
      </w:r>
      <w:r w:rsidR="00EF2BAB">
        <w:rPr>
          <w:rFonts w:ascii="Times New Roman" w:hAnsi="Times New Roman"/>
          <w:sz w:val="28"/>
        </w:rPr>
        <w:t>определяются Контрольным органом в соответствии с настоящим Положением.</w:t>
      </w:r>
    </w:p>
    <w:p w:rsidR="00016C37" w:rsidRPr="00016C37" w:rsidRDefault="00016C37" w:rsidP="00016C37">
      <w:pPr>
        <w:pStyle w:val="a7"/>
        <w:widowControl/>
        <w:tabs>
          <w:tab w:val="left" w:pos="1134"/>
        </w:tabs>
        <w:ind w:left="0" w:firstLine="709"/>
        <w:jc w:val="both"/>
        <w:rPr>
          <w:rFonts w:ascii="Times New Roman" w:hAnsi="Times New Roman"/>
          <w:sz w:val="28"/>
          <w:vertAlign w:val="superscript"/>
        </w:rPr>
      </w:pPr>
      <w:r w:rsidRPr="00016C37">
        <w:rPr>
          <w:rFonts w:ascii="Times New Roman" w:hAnsi="Times New Roman"/>
          <w:sz w:val="28"/>
        </w:rPr>
        <w:t>4.3.3. Контрольный орган может проводить следующие виды плановых контрольных мероприятий:</w:t>
      </w:r>
    </w:p>
    <w:p w:rsidR="00016C37" w:rsidRPr="00016C37" w:rsidRDefault="00016C37" w:rsidP="00016C37">
      <w:pPr>
        <w:pStyle w:val="a7"/>
        <w:widowControl/>
        <w:tabs>
          <w:tab w:val="left" w:pos="1134"/>
        </w:tabs>
        <w:ind w:left="0" w:firstLine="709"/>
        <w:jc w:val="both"/>
        <w:rPr>
          <w:rFonts w:ascii="Times New Roman" w:hAnsi="Times New Roman"/>
          <w:sz w:val="28"/>
        </w:rPr>
      </w:pPr>
      <w:r w:rsidRPr="00016C37">
        <w:rPr>
          <w:rFonts w:ascii="Times New Roman" w:hAnsi="Times New Roman"/>
          <w:sz w:val="28"/>
        </w:rPr>
        <w:t>инспекционный визит;</w:t>
      </w:r>
    </w:p>
    <w:p w:rsidR="00016C37" w:rsidRPr="00016C37" w:rsidRDefault="00016C37" w:rsidP="00016C37">
      <w:pPr>
        <w:pStyle w:val="a7"/>
        <w:widowControl/>
        <w:tabs>
          <w:tab w:val="left" w:pos="1134"/>
        </w:tabs>
        <w:ind w:left="0" w:firstLine="709"/>
        <w:jc w:val="both"/>
        <w:rPr>
          <w:rFonts w:ascii="Times New Roman" w:hAnsi="Times New Roman"/>
          <w:sz w:val="28"/>
        </w:rPr>
      </w:pPr>
      <w:r w:rsidRPr="00016C37">
        <w:rPr>
          <w:rFonts w:ascii="Times New Roman" w:hAnsi="Times New Roman"/>
          <w:sz w:val="28"/>
        </w:rPr>
        <w:t>рейдовый осмотр;</w:t>
      </w:r>
    </w:p>
    <w:p w:rsidR="00016C37" w:rsidRPr="00016C37" w:rsidRDefault="00016C37" w:rsidP="00016C37">
      <w:pPr>
        <w:pStyle w:val="a7"/>
        <w:widowControl/>
        <w:tabs>
          <w:tab w:val="left" w:pos="1134"/>
        </w:tabs>
        <w:ind w:left="0" w:firstLine="709"/>
        <w:jc w:val="both"/>
        <w:rPr>
          <w:rFonts w:ascii="Times New Roman" w:hAnsi="Times New Roman"/>
          <w:sz w:val="28"/>
        </w:rPr>
      </w:pPr>
      <w:r w:rsidRPr="00016C37">
        <w:rPr>
          <w:rFonts w:ascii="Times New Roman" w:hAnsi="Times New Roman"/>
          <w:sz w:val="28"/>
        </w:rPr>
        <w:t>документарная проверка;</w:t>
      </w:r>
    </w:p>
    <w:p w:rsidR="00016C37" w:rsidRPr="00016C37" w:rsidRDefault="00016C37" w:rsidP="00016C37">
      <w:pPr>
        <w:pStyle w:val="a7"/>
        <w:widowControl/>
        <w:tabs>
          <w:tab w:val="left" w:pos="1134"/>
        </w:tabs>
        <w:ind w:left="0" w:firstLine="709"/>
        <w:jc w:val="both"/>
        <w:rPr>
          <w:rFonts w:ascii="Times New Roman" w:hAnsi="Times New Roman"/>
          <w:sz w:val="28"/>
        </w:rPr>
      </w:pPr>
      <w:r w:rsidRPr="00016C37">
        <w:rPr>
          <w:rFonts w:ascii="Times New Roman" w:hAnsi="Times New Roman"/>
          <w:sz w:val="28"/>
        </w:rPr>
        <w:t>выездная проверка.</w:t>
      </w:r>
    </w:p>
    <w:p w:rsidR="00016C37" w:rsidRPr="00016C37" w:rsidRDefault="00016C37" w:rsidP="00016C37">
      <w:pPr>
        <w:pStyle w:val="a7"/>
        <w:widowControl/>
        <w:tabs>
          <w:tab w:val="left" w:pos="1134"/>
        </w:tabs>
        <w:ind w:left="0" w:firstLine="709"/>
        <w:jc w:val="both"/>
        <w:rPr>
          <w:rFonts w:ascii="Times New Roman" w:hAnsi="Times New Roman"/>
          <w:sz w:val="28"/>
          <w:szCs w:val="28"/>
        </w:rPr>
      </w:pPr>
    </w:p>
    <w:p w:rsidR="00016C37" w:rsidRPr="00016C37" w:rsidRDefault="00016C37" w:rsidP="00016C37">
      <w:pPr>
        <w:pStyle w:val="a7"/>
        <w:widowControl/>
        <w:tabs>
          <w:tab w:val="left" w:pos="1134"/>
        </w:tabs>
        <w:ind w:left="0"/>
        <w:jc w:val="center"/>
        <w:rPr>
          <w:rFonts w:ascii="Times New Roman" w:hAnsi="Times New Roman"/>
          <w:sz w:val="28"/>
        </w:rPr>
      </w:pPr>
      <w:r w:rsidRPr="00016C37">
        <w:rPr>
          <w:rFonts w:ascii="Times New Roman" w:hAnsi="Times New Roman"/>
          <w:sz w:val="28"/>
        </w:rPr>
        <w:t>4.4. Внеплановые контрольные мероприятия</w:t>
      </w:r>
    </w:p>
    <w:p w:rsidR="00016C37" w:rsidRPr="00016C37" w:rsidRDefault="00016C37" w:rsidP="00016C37">
      <w:pPr>
        <w:pStyle w:val="a7"/>
        <w:widowControl/>
        <w:tabs>
          <w:tab w:val="left" w:pos="1134"/>
        </w:tabs>
        <w:ind w:left="709"/>
        <w:jc w:val="center"/>
        <w:rPr>
          <w:rFonts w:ascii="Times New Roman" w:hAnsi="Times New Roman"/>
          <w:b/>
          <w:sz w:val="28"/>
        </w:rPr>
      </w:pPr>
    </w:p>
    <w:p w:rsidR="00016C37" w:rsidRPr="00016C37" w:rsidRDefault="00016C37" w:rsidP="00016C37">
      <w:pPr>
        <w:pStyle w:val="a7"/>
        <w:widowControl/>
        <w:tabs>
          <w:tab w:val="left" w:pos="1134"/>
        </w:tabs>
        <w:ind w:left="0" w:firstLine="709"/>
        <w:jc w:val="both"/>
        <w:rPr>
          <w:rFonts w:ascii="Times New Roman" w:hAnsi="Times New Roman"/>
          <w:sz w:val="28"/>
        </w:rPr>
      </w:pPr>
      <w:r w:rsidRPr="00016C37">
        <w:rPr>
          <w:rFonts w:ascii="Times New Roman" w:hAnsi="Times New Roman"/>
          <w:sz w:val="28"/>
        </w:rPr>
        <w:t>4.4.1. Внеплановые контрольные мероприятия проводятся в виде документарных и выездных проверок, инспекционного визита, рейдового осмотра, наблюдения за соблюдением обязательных требований, выездного обследования.</w:t>
      </w:r>
    </w:p>
    <w:p w:rsidR="00016C37" w:rsidRPr="00016C37" w:rsidRDefault="00016C37" w:rsidP="00016C37">
      <w:pPr>
        <w:pStyle w:val="a7"/>
        <w:widowControl/>
        <w:tabs>
          <w:tab w:val="left" w:pos="1134"/>
        </w:tabs>
        <w:ind w:left="0" w:firstLine="709"/>
        <w:jc w:val="both"/>
        <w:rPr>
          <w:rFonts w:ascii="Times New Roman" w:hAnsi="Times New Roman"/>
          <w:sz w:val="28"/>
        </w:rPr>
      </w:pPr>
      <w:r w:rsidRPr="00016C37">
        <w:rPr>
          <w:rFonts w:ascii="Times New Roman" w:hAnsi="Times New Roman"/>
          <w:sz w:val="28"/>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016C37" w:rsidRPr="00016C37" w:rsidRDefault="00016C37" w:rsidP="00016C37">
      <w:pPr>
        <w:pStyle w:val="ConsPlusNormal"/>
        <w:ind w:firstLine="709"/>
        <w:contextualSpacing/>
        <w:jc w:val="both"/>
        <w:rPr>
          <w:sz w:val="28"/>
        </w:rPr>
      </w:pPr>
      <w:r w:rsidRPr="00016C37">
        <w:rPr>
          <w:sz w:val="28"/>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016C37" w:rsidRPr="00016C37" w:rsidRDefault="00016C37" w:rsidP="00016C37">
      <w:pPr>
        <w:pStyle w:val="ConsPlusNormal"/>
        <w:ind w:firstLine="709"/>
        <w:contextualSpacing/>
        <w:jc w:val="both"/>
        <w:rPr>
          <w:sz w:val="28"/>
          <w:szCs w:val="28"/>
        </w:rPr>
      </w:pPr>
      <w:r w:rsidRPr="00016C37">
        <w:rPr>
          <w:sz w:val="28"/>
        </w:rPr>
        <w:t xml:space="preserve">4.4.4. </w:t>
      </w:r>
      <w:r w:rsidRPr="00016C37">
        <w:rPr>
          <w:sz w:val="28"/>
          <w:szCs w:val="28"/>
        </w:rPr>
        <w:t>В случае</w:t>
      </w:r>
      <w:proofErr w:type="gramStart"/>
      <w:r w:rsidRPr="00016C37">
        <w:rPr>
          <w:sz w:val="28"/>
          <w:szCs w:val="28"/>
        </w:rPr>
        <w:t>,</w:t>
      </w:r>
      <w:proofErr w:type="gramEnd"/>
      <w:r w:rsidRPr="00016C37">
        <w:rPr>
          <w:sz w:val="28"/>
          <w:szCs w:val="28"/>
        </w:rPr>
        <w:t xml:space="preserve">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016C37" w:rsidRPr="00016C37" w:rsidRDefault="00016C37" w:rsidP="00016C37">
      <w:pPr>
        <w:pStyle w:val="ConsPlusNormal"/>
        <w:ind w:firstLine="709"/>
        <w:contextualSpacing/>
        <w:jc w:val="both"/>
        <w:rPr>
          <w:b/>
          <w:color w:val="FF0000"/>
          <w:sz w:val="28"/>
          <w:u w:val="single"/>
        </w:rPr>
      </w:pPr>
    </w:p>
    <w:p w:rsidR="00016C37" w:rsidRPr="00016C37" w:rsidRDefault="00016C37" w:rsidP="00016C37">
      <w:pPr>
        <w:tabs>
          <w:tab w:val="left" w:pos="1134"/>
        </w:tabs>
        <w:spacing w:after="0" w:line="240" w:lineRule="auto"/>
        <w:contextualSpacing/>
        <w:jc w:val="center"/>
        <w:rPr>
          <w:rFonts w:ascii="Times New Roman" w:hAnsi="Times New Roman" w:cs="Times New Roman"/>
          <w:sz w:val="28"/>
        </w:rPr>
      </w:pPr>
      <w:r w:rsidRPr="00016C37">
        <w:rPr>
          <w:rFonts w:ascii="Times New Roman" w:hAnsi="Times New Roman" w:cs="Times New Roman"/>
          <w:sz w:val="28"/>
        </w:rPr>
        <w:t>4.5. Документарная проверка</w:t>
      </w:r>
    </w:p>
    <w:p w:rsidR="00016C37" w:rsidRPr="00016C37" w:rsidRDefault="00016C37" w:rsidP="00016C37">
      <w:pPr>
        <w:pStyle w:val="a7"/>
        <w:widowControl/>
        <w:tabs>
          <w:tab w:val="left" w:pos="1134"/>
        </w:tabs>
        <w:ind w:left="709"/>
        <w:jc w:val="center"/>
        <w:rPr>
          <w:rFonts w:ascii="Times New Roman" w:hAnsi="Times New Roman"/>
          <w:b/>
          <w:sz w:val="28"/>
        </w:rPr>
      </w:pPr>
    </w:p>
    <w:p w:rsidR="00016C37" w:rsidRPr="00016C37" w:rsidRDefault="00016C37" w:rsidP="00016C37">
      <w:pPr>
        <w:pStyle w:val="a7"/>
        <w:widowControl/>
        <w:tabs>
          <w:tab w:val="left" w:pos="1134"/>
        </w:tabs>
        <w:ind w:left="0" w:firstLine="709"/>
        <w:jc w:val="both"/>
        <w:rPr>
          <w:rFonts w:ascii="Times New Roman" w:hAnsi="Times New Roman"/>
          <w:sz w:val="28"/>
          <w:szCs w:val="28"/>
        </w:rPr>
      </w:pPr>
      <w:r w:rsidRPr="00016C37">
        <w:rPr>
          <w:rFonts w:ascii="Times New Roman" w:hAnsi="Times New Roman"/>
          <w:sz w:val="28"/>
        </w:rPr>
        <w:t xml:space="preserve">4.5.1. </w:t>
      </w:r>
      <w:proofErr w:type="gramStart"/>
      <w:r w:rsidRPr="00016C37">
        <w:rPr>
          <w:rFonts w:ascii="Times New Roman" w:hAnsi="Times New Roman"/>
          <w:sz w:val="28"/>
          <w:szCs w:val="28"/>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roofErr w:type="gramEnd"/>
    </w:p>
    <w:p w:rsidR="00016C37" w:rsidRPr="00016C37" w:rsidRDefault="00016C37" w:rsidP="00016C37">
      <w:pPr>
        <w:tabs>
          <w:tab w:val="left" w:pos="1134"/>
        </w:tabs>
        <w:spacing w:after="0" w:line="240" w:lineRule="auto"/>
        <w:ind w:firstLine="709"/>
        <w:contextualSpacing/>
        <w:jc w:val="both"/>
        <w:rPr>
          <w:rFonts w:ascii="Times New Roman" w:hAnsi="Times New Roman" w:cs="Times New Roman"/>
          <w:sz w:val="28"/>
          <w:szCs w:val="28"/>
        </w:rPr>
      </w:pPr>
      <w:r w:rsidRPr="00016C37">
        <w:rPr>
          <w:rFonts w:ascii="Times New Roman" w:hAnsi="Times New Roman" w:cs="Times New Roman"/>
          <w:sz w:val="28"/>
        </w:rPr>
        <w:t xml:space="preserve">4.5.2. </w:t>
      </w:r>
      <w:r w:rsidRPr="00016C37">
        <w:rPr>
          <w:rFonts w:ascii="Times New Roman" w:hAnsi="Times New Roman" w:cs="Times New Roman"/>
          <w:sz w:val="28"/>
          <w:szCs w:val="28"/>
        </w:rPr>
        <w:t>В случае</w:t>
      </w:r>
      <w:proofErr w:type="gramStart"/>
      <w:r w:rsidRPr="00016C37">
        <w:rPr>
          <w:rFonts w:ascii="Times New Roman" w:hAnsi="Times New Roman" w:cs="Times New Roman"/>
          <w:sz w:val="28"/>
          <w:szCs w:val="28"/>
        </w:rPr>
        <w:t>,</w:t>
      </w:r>
      <w:proofErr w:type="gramEnd"/>
      <w:r w:rsidRPr="00016C37">
        <w:rPr>
          <w:rFonts w:ascii="Times New Roman" w:hAnsi="Times New Roman" w:cs="Times New Roman"/>
          <w:sz w:val="28"/>
          <w:szCs w:val="28"/>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w:t>
      </w:r>
      <w:r w:rsidRPr="00016C37">
        <w:rPr>
          <w:rFonts w:ascii="Times New Roman" w:hAnsi="Times New Roman" w:cs="Times New Roman"/>
          <w:sz w:val="28"/>
          <w:szCs w:val="28"/>
        </w:rPr>
        <w:lastRenderedPageBreak/>
        <w:t xml:space="preserve">иные необходимые для рассмотрения в ходе документарной проверки документы. </w:t>
      </w:r>
    </w:p>
    <w:p w:rsidR="00016C37" w:rsidRPr="00016C37" w:rsidRDefault="00016C37" w:rsidP="00016C37">
      <w:pPr>
        <w:pStyle w:val="HTML"/>
        <w:ind w:firstLine="709"/>
        <w:contextualSpacing/>
        <w:jc w:val="both"/>
        <w:rPr>
          <w:rFonts w:ascii="Times New Roman" w:hAnsi="Times New Roman" w:cs="Times New Roman"/>
          <w:sz w:val="28"/>
          <w:szCs w:val="28"/>
        </w:rPr>
      </w:pPr>
      <w:r w:rsidRPr="00016C37">
        <w:rPr>
          <w:rFonts w:ascii="Times New Roman" w:hAnsi="Times New Roman" w:cs="Times New Roman"/>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016C37" w:rsidRPr="00016C37" w:rsidRDefault="00016C37" w:rsidP="00016C37">
      <w:pPr>
        <w:pStyle w:val="a7"/>
        <w:widowControl/>
        <w:tabs>
          <w:tab w:val="left" w:pos="1134"/>
        </w:tabs>
        <w:ind w:left="0" w:firstLine="709"/>
        <w:jc w:val="both"/>
        <w:rPr>
          <w:rFonts w:ascii="Times New Roman" w:hAnsi="Times New Roman"/>
          <w:sz w:val="28"/>
        </w:rPr>
      </w:pPr>
      <w:r w:rsidRPr="00016C37">
        <w:rPr>
          <w:rFonts w:ascii="Times New Roman" w:hAnsi="Times New Roman"/>
          <w:sz w:val="28"/>
        </w:rPr>
        <w:t xml:space="preserve">4.5.3. Срок проведения документарной проверки не может превышать десять рабочих дней. </w:t>
      </w:r>
    </w:p>
    <w:p w:rsidR="00016C37" w:rsidRPr="00016C37" w:rsidRDefault="00016C37" w:rsidP="00016C37">
      <w:pPr>
        <w:pStyle w:val="a7"/>
        <w:widowControl/>
        <w:tabs>
          <w:tab w:val="left" w:pos="1134"/>
        </w:tabs>
        <w:ind w:left="0" w:firstLine="709"/>
        <w:jc w:val="both"/>
        <w:rPr>
          <w:rFonts w:ascii="Times New Roman" w:hAnsi="Times New Roman"/>
          <w:sz w:val="28"/>
        </w:rPr>
      </w:pPr>
      <w:r w:rsidRPr="00016C37">
        <w:rPr>
          <w:rFonts w:ascii="Times New Roman" w:hAnsi="Times New Roman"/>
          <w:sz w:val="28"/>
        </w:rPr>
        <w:t>В указанный срок не включается период с момента:</w:t>
      </w:r>
    </w:p>
    <w:p w:rsidR="00016C37" w:rsidRPr="00016C37" w:rsidRDefault="00016C37" w:rsidP="00016C37">
      <w:pPr>
        <w:pStyle w:val="a7"/>
        <w:widowControl/>
        <w:tabs>
          <w:tab w:val="left" w:pos="1134"/>
        </w:tabs>
        <w:ind w:left="0" w:firstLine="709"/>
        <w:jc w:val="both"/>
        <w:rPr>
          <w:rFonts w:ascii="Times New Roman" w:hAnsi="Times New Roman"/>
          <w:sz w:val="28"/>
        </w:rPr>
      </w:pPr>
      <w:r w:rsidRPr="00016C37">
        <w:rPr>
          <w:rFonts w:ascii="Times New Roman" w:hAnsi="Times New Roman"/>
          <w:sz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016C37" w:rsidRPr="00016C37" w:rsidRDefault="00016C37" w:rsidP="00016C37">
      <w:pPr>
        <w:pStyle w:val="a7"/>
        <w:widowControl/>
        <w:tabs>
          <w:tab w:val="left" w:pos="1134"/>
        </w:tabs>
        <w:ind w:left="0" w:firstLine="709"/>
        <w:jc w:val="both"/>
        <w:rPr>
          <w:rFonts w:ascii="Times New Roman" w:hAnsi="Times New Roman"/>
          <w:sz w:val="28"/>
        </w:rPr>
      </w:pPr>
      <w:r w:rsidRPr="00016C37">
        <w:rPr>
          <w:rFonts w:ascii="Times New Roman" w:hAnsi="Times New Roman"/>
          <w:sz w:val="28"/>
        </w:rPr>
        <w:t>2) период с момента направления контролируемому лицу информации Контрольного органа:</w:t>
      </w:r>
    </w:p>
    <w:p w:rsidR="00016C37" w:rsidRPr="00016C37" w:rsidRDefault="00016C37" w:rsidP="00016C37">
      <w:pPr>
        <w:pStyle w:val="a7"/>
        <w:widowControl/>
        <w:tabs>
          <w:tab w:val="left" w:pos="1134"/>
        </w:tabs>
        <w:ind w:left="0" w:firstLine="709"/>
        <w:jc w:val="both"/>
        <w:rPr>
          <w:rFonts w:ascii="Times New Roman" w:hAnsi="Times New Roman"/>
          <w:sz w:val="28"/>
        </w:rPr>
      </w:pPr>
      <w:r w:rsidRPr="00016C37">
        <w:rPr>
          <w:rFonts w:ascii="Times New Roman" w:hAnsi="Times New Roman"/>
          <w:sz w:val="28"/>
        </w:rPr>
        <w:t>о выявлении ошибок и (или) противоречий в представленных контролируемым лицом документах;</w:t>
      </w:r>
    </w:p>
    <w:p w:rsidR="00016C37" w:rsidRPr="00016C37" w:rsidRDefault="00016C37" w:rsidP="00016C37">
      <w:pPr>
        <w:pStyle w:val="a7"/>
        <w:widowControl/>
        <w:tabs>
          <w:tab w:val="left" w:pos="1134"/>
        </w:tabs>
        <w:ind w:left="0" w:firstLine="709"/>
        <w:jc w:val="both"/>
        <w:rPr>
          <w:rFonts w:ascii="Times New Roman" w:hAnsi="Times New Roman"/>
          <w:sz w:val="28"/>
        </w:rPr>
      </w:pPr>
      <w:r w:rsidRPr="00016C37">
        <w:rPr>
          <w:rFonts w:ascii="Times New Roman" w:hAnsi="Times New Roman"/>
          <w:sz w:val="28"/>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016C37" w:rsidRPr="00016C37" w:rsidRDefault="00016C37" w:rsidP="00016C37">
      <w:pPr>
        <w:pStyle w:val="a7"/>
        <w:widowControl/>
        <w:tabs>
          <w:tab w:val="left" w:pos="1134"/>
        </w:tabs>
        <w:ind w:left="0" w:firstLine="709"/>
        <w:jc w:val="both"/>
        <w:rPr>
          <w:rFonts w:ascii="Times New Roman" w:hAnsi="Times New Roman"/>
          <w:sz w:val="28"/>
        </w:rPr>
      </w:pPr>
      <w:r w:rsidRPr="00016C37">
        <w:rPr>
          <w:rFonts w:ascii="Times New Roman" w:hAnsi="Times New Roman"/>
          <w:sz w:val="28"/>
        </w:rPr>
        <w:t>4.5.4. Перечень допустимых контрольных действий совершаемых в ходе документарной проверки:</w:t>
      </w:r>
    </w:p>
    <w:p w:rsidR="00016C37" w:rsidRPr="00016C37" w:rsidRDefault="00016C37" w:rsidP="00016C37">
      <w:pPr>
        <w:pStyle w:val="ConsPlusNormal"/>
        <w:ind w:firstLine="709"/>
        <w:contextualSpacing/>
        <w:jc w:val="both"/>
        <w:rPr>
          <w:sz w:val="28"/>
        </w:rPr>
      </w:pPr>
      <w:bookmarkStart w:id="3" w:name="_Hlk73716001"/>
      <w:r w:rsidRPr="00016C37">
        <w:rPr>
          <w:sz w:val="28"/>
        </w:rPr>
        <w:t>1) истребование документов;</w:t>
      </w:r>
    </w:p>
    <w:p w:rsidR="00016C37" w:rsidRPr="00016C37" w:rsidRDefault="00016C37" w:rsidP="00016C37">
      <w:pPr>
        <w:pStyle w:val="ConsPlusNormal"/>
        <w:ind w:firstLine="709"/>
        <w:contextualSpacing/>
        <w:jc w:val="both"/>
        <w:rPr>
          <w:sz w:val="28"/>
        </w:rPr>
      </w:pPr>
      <w:r w:rsidRPr="00016C37">
        <w:rPr>
          <w:sz w:val="28"/>
        </w:rPr>
        <w:t>2) получение письменных объяснений;</w:t>
      </w:r>
    </w:p>
    <w:p w:rsidR="00016C37" w:rsidRPr="00016C37" w:rsidRDefault="00016C37" w:rsidP="00016C37">
      <w:pPr>
        <w:pStyle w:val="ConsPlusNormal"/>
        <w:ind w:firstLine="709"/>
        <w:contextualSpacing/>
        <w:jc w:val="both"/>
        <w:rPr>
          <w:sz w:val="28"/>
        </w:rPr>
      </w:pPr>
      <w:r w:rsidRPr="00016C37">
        <w:rPr>
          <w:sz w:val="28"/>
        </w:rPr>
        <w:t>3) экспертиза.</w:t>
      </w:r>
      <w:bookmarkEnd w:id="3"/>
    </w:p>
    <w:p w:rsidR="00016C37" w:rsidRPr="00016C37" w:rsidRDefault="00016C37" w:rsidP="00016C37">
      <w:pPr>
        <w:pStyle w:val="ConsPlusNormal"/>
        <w:ind w:firstLine="709"/>
        <w:contextualSpacing/>
        <w:jc w:val="both"/>
        <w:rPr>
          <w:sz w:val="28"/>
          <w:szCs w:val="28"/>
        </w:rPr>
      </w:pPr>
      <w:r w:rsidRPr="00016C37">
        <w:rPr>
          <w:sz w:val="28"/>
        </w:rPr>
        <w:t xml:space="preserve">4.5.5. </w:t>
      </w:r>
      <w:r w:rsidRPr="00016C37">
        <w:rPr>
          <w:sz w:val="28"/>
          <w:szCs w:val="28"/>
        </w:rPr>
        <w:t>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w:t>
      </w:r>
      <w:r w:rsidRPr="00E135D0">
        <w:rPr>
          <w:sz w:val="28"/>
          <w:szCs w:val="28"/>
        </w:rPr>
        <w:t>,</w:t>
      </w:r>
      <w:r w:rsidRPr="00016C37">
        <w:rPr>
          <w:color w:val="FF0000"/>
          <w:sz w:val="28"/>
          <w:szCs w:val="28"/>
        </w:rPr>
        <w:t xml:space="preserve"> </w:t>
      </w:r>
      <w:r w:rsidRPr="00016C37">
        <w:rPr>
          <w:sz w:val="28"/>
          <w:szCs w:val="28"/>
        </w:rPr>
        <w:t>в том числе материалов фотосъемки, аудио- и видеозаписи, информационных баз, банков данных, а также носителей информации.</w:t>
      </w:r>
    </w:p>
    <w:p w:rsidR="00016C37" w:rsidRPr="00016C37" w:rsidRDefault="00016C37" w:rsidP="00016C37">
      <w:pPr>
        <w:pStyle w:val="HTML"/>
        <w:ind w:firstLine="709"/>
        <w:contextualSpacing/>
        <w:jc w:val="both"/>
        <w:rPr>
          <w:rFonts w:ascii="Times New Roman" w:hAnsi="Times New Roman" w:cs="Times New Roman"/>
          <w:sz w:val="28"/>
        </w:rPr>
      </w:pPr>
      <w:r w:rsidRPr="00016C37">
        <w:rPr>
          <w:rFonts w:ascii="Times New Roman" w:hAnsi="Times New Roman" w:cs="Times New Roman"/>
          <w:sz w:val="28"/>
        </w:rPr>
        <w:t xml:space="preserve">Контролируемое лицо в срок, указанный в требовании о представлении документов, направляет </w:t>
      </w:r>
      <w:proofErr w:type="spellStart"/>
      <w:r w:rsidRPr="00016C37">
        <w:rPr>
          <w:rFonts w:ascii="Times New Roman" w:hAnsi="Times New Roman" w:cs="Times New Roman"/>
          <w:sz w:val="28"/>
        </w:rPr>
        <w:t>истребуемые</w:t>
      </w:r>
      <w:proofErr w:type="spellEnd"/>
      <w:r w:rsidRPr="00016C37">
        <w:rPr>
          <w:rFonts w:ascii="Times New Roman" w:hAnsi="Times New Roman" w:cs="Times New Roman"/>
          <w:sz w:val="28"/>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016C37">
        <w:rPr>
          <w:rFonts w:ascii="Times New Roman" w:hAnsi="Times New Roman" w:cs="Times New Roman"/>
          <w:sz w:val="28"/>
        </w:rPr>
        <w:t>истребуемые</w:t>
      </w:r>
      <w:proofErr w:type="spellEnd"/>
      <w:r w:rsidRPr="00016C37">
        <w:rPr>
          <w:rFonts w:ascii="Times New Roman" w:hAnsi="Times New Roman" w:cs="Times New Roman"/>
          <w:sz w:val="28"/>
        </w:rPr>
        <w:t xml:space="preserve"> документы.</w:t>
      </w:r>
    </w:p>
    <w:p w:rsidR="00016C37" w:rsidRPr="00016C37" w:rsidRDefault="00016C37" w:rsidP="00016C37">
      <w:pPr>
        <w:pStyle w:val="HTML"/>
        <w:ind w:firstLine="709"/>
        <w:contextualSpacing/>
        <w:jc w:val="both"/>
        <w:rPr>
          <w:rFonts w:ascii="Times New Roman" w:hAnsi="Times New Roman" w:cs="Times New Roman"/>
          <w:b/>
          <w:color w:val="FF0000"/>
          <w:sz w:val="28"/>
        </w:rPr>
      </w:pPr>
      <w:r w:rsidRPr="00016C37">
        <w:rPr>
          <w:rFonts w:ascii="Times New Roman" w:hAnsi="Times New Roman" w:cs="Times New Roman"/>
          <w:sz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016C37" w:rsidRPr="00016C37" w:rsidRDefault="00016C37" w:rsidP="00016C37">
      <w:pPr>
        <w:pStyle w:val="ConsPlusNormal"/>
        <w:ind w:firstLine="709"/>
        <w:contextualSpacing/>
        <w:jc w:val="both"/>
        <w:rPr>
          <w:sz w:val="28"/>
          <w:szCs w:val="28"/>
        </w:rPr>
      </w:pPr>
      <w:r w:rsidRPr="00016C37">
        <w:rPr>
          <w:sz w:val="28"/>
        </w:rPr>
        <w:t xml:space="preserve">4.5.6. </w:t>
      </w:r>
      <w:r w:rsidRPr="00016C37">
        <w:rPr>
          <w:sz w:val="28"/>
          <w:szCs w:val="28"/>
        </w:rPr>
        <w:t xml:space="preserve">Письменные объяснения могут быть запрошены инспектором от </w:t>
      </w:r>
      <w:r w:rsidRPr="00016C37">
        <w:rPr>
          <w:sz w:val="28"/>
          <w:szCs w:val="28"/>
        </w:rPr>
        <w:lastRenderedPageBreak/>
        <w:t>контролируемого лица или его представителя, свидетелей.</w:t>
      </w:r>
    </w:p>
    <w:p w:rsidR="00016C37" w:rsidRPr="00016C37" w:rsidRDefault="00016C37" w:rsidP="00016C37">
      <w:pPr>
        <w:pStyle w:val="ConsPlusNormal"/>
        <w:ind w:firstLine="709"/>
        <w:contextualSpacing/>
        <w:jc w:val="both"/>
        <w:rPr>
          <w:sz w:val="28"/>
        </w:rPr>
      </w:pPr>
      <w:r w:rsidRPr="00016C37">
        <w:rPr>
          <w:sz w:val="28"/>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016C37" w:rsidRPr="00016C37" w:rsidRDefault="00016C37" w:rsidP="00016C37">
      <w:pPr>
        <w:pStyle w:val="HTML"/>
        <w:ind w:firstLine="709"/>
        <w:contextualSpacing/>
        <w:jc w:val="both"/>
        <w:rPr>
          <w:rFonts w:ascii="Times New Roman" w:hAnsi="Times New Roman" w:cs="Times New Roman"/>
          <w:sz w:val="28"/>
          <w:szCs w:val="28"/>
        </w:rPr>
      </w:pPr>
      <w:r w:rsidRPr="00016C37">
        <w:rPr>
          <w:rFonts w:ascii="Times New Roman" w:hAnsi="Times New Roman" w:cs="Times New Roman"/>
          <w:sz w:val="28"/>
          <w:szCs w:val="28"/>
        </w:rPr>
        <w:t>Письменные объяснения оформляются путем составления письменного документа в свободной форме.</w:t>
      </w:r>
    </w:p>
    <w:p w:rsidR="00016C37" w:rsidRPr="00016C37" w:rsidRDefault="00016C37" w:rsidP="00016C37">
      <w:pPr>
        <w:pStyle w:val="HTML"/>
        <w:ind w:firstLine="709"/>
        <w:contextualSpacing/>
        <w:jc w:val="both"/>
        <w:rPr>
          <w:rFonts w:ascii="Times New Roman" w:hAnsi="Times New Roman" w:cs="Times New Roman"/>
          <w:sz w:val="28"/>
          <w:szCs w:val="28"/>
        </w:rPr>
      </w:pPr>
      <w:r w:rsidRPr="00016C37">
        <w:rPr>
          <w:rFonts w:ascii="Times New Roman" w:hAnsi="Times New Roman" w:cs="Times New Roman"/>
          <w:sz w:val="28"/>
          <w:szCs w:val="28"/>
        </w:rPr>
        <w:t>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016C37" w:rsidRPr="00016C37" w:rsidRDefault="00016C37" w:rsidP="00016C37">
      <w:pPr>
        <w:pStyle w:val="ConsPlusNormal"/>
        <w:ind w:firstLine="709"/>
        <w:contextualSpacing/>
        <w:jc w:val="both"/>
        <w:rPr>
          <w:sz w:val="28"/>
          <w:szCs w:val="28"/>
        </w:rPr>
      </w:pPr>
      <w:r w:rsidRPr="00016C37">
        <w:rPr>
          <w:sz w:val="28"/>
        </w:rPr>
        <w:t xml:space="preserve">4.5.7. </w:t>
      </w:r>
      <w:r w:rsidRPr="00016C37">
        <w:rPr>
          <w:sz w:val="28"/>
          <w:szCs w:val="28"/>
        </w:rPr>
        <w:t>Экспертиза осуществляется экспертом или экспертной организацией по поручению Контрольного органа.</w:t>
      </w:r>
    </w:p>
    <w:p w:rsidR="00016C37" w:rsidRPr="00016C37" w:rsidRDefault="00016C37" w:rsidP="00016C37">
      <w:pPr>
        <w:pStyle w:val="HTML"/>
        <w:ind w:firstLine="709"/>
        <w:contextualSpacing/>
        <w:jc w:val="both"/>
        <w:rPr>
          <w:rFonts w:ascii="Times New Roman" w:hAnsi="Times New Roman" w:cs="Times New Roman"/>
          <w:sz w:val="28"/>
          <w:szCs w:val="28"/>
        </w:rPr>
      </w:pPr>
      <w:r w:rsidRPr="00016C37">
        <w:rPr>
          <w:rFonts w:ascii="Times New Roman" w:hAnsi="Times New Roman" w:cs="Times New Roman"/>
          <w:sz w:val="28"/>
          <w:szCs w:val="28"/>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016C37" w:rsidRPr="00016C37" w:rsidRDefault="00016C37" w:rsidP="00016C37">
      <w:pPr>
        <w:pStyle w:val="HTML"/>
        <w:ind w:firstLine="709"/>
        <w:contextualSpacing/>
        <w:jc w:val="both"/>
        <w:rPr>
          <w:rFonts w:ascii="Times New Roman" w:hAnsi="Times New Roman" w:cs="Times New Roman"/>
          <w:sz w:val="28"/>
          <w:szCs w:val="28"/>
        </w:rPr>
      </w:pPr>
      <w:r w:rsidRPr="00016C37">
        <w:rPr>
          <w:rFonts w:ascii="Times New Roman" w:hAnsi="Times New Roman" w:cs="Times New Roman"/>
          <w:sz w:val="28"/>
          <w:szCs w:val="28"/>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016C37" w:rsidRPr="00016C37" w:rsidRDefault="00016C37" w:rsidP="00016C37">
      <w:pPr>
        <w:pStyle w:val="ConsPlusNormal"/>
        <w:ind w:firstLine="709"/>
        <w:contextualSpacing/>
        <w:jc w:val="both"/>
        <w:rPr>
          <w:sz w:val="28"/>
        </w:rPr>
      </w:pPr>
      <w:r w:rsidRPr="00016C37">
        <w:rPr>
          <w:sz w:val="28"/>
        </w:rPr>
        <w:t>Результаты экспертизы оформляются экспертным заключением по форме, утвержденной Контрольным органом.</w:t>
      </w:r>
    </w:p>
    <w:p w:rsidR="00016C37" w:rsidRPr="00016C37" w:rsidRDefault="00016C37" w:rsidP="00016C37">
      <w:pPr>
        <w:pStyle w:val="ConsPlusNormal"/>
        <w:ind w:firstLine="709"/>
        <w:contextualSpacing/>
        <w:jc w:val="both"/>
        <w:rPr>
          <w:b/>
          <w:sz w:val="28"/>
        </w:rPr>
      </w:pPr>
      <w:r w:rsidRPr="00016C37">
        <w:rPr>
          <w:sz w:val="28"/>
        </w:rPr>
        <w:t>4.5.8. Оформление акта производится по месту нахождения Контрольного органа в день окончания проведения документарной проверки.</w:t>
      </w:r>
    </w:p>
    <w:p w:rsidR="00016C37" w:rsidRPr="00016C37" w:rsidRDefault="00016C37" w:rsidP="00016C37">
      <w:pPr>
        <w:pStyle w:val="ConsPlusNormal"/>
        <w:ind w:firstLine="709"/>
        <w:contextualSpacing/>
        <w:jc w:val="both"/>
        <w:rPr>
          <w:sz w:val="28"/>
        </w:rPr>
      </w:pPr>
      <w:r w:rsidRPr="00016C37">
        <w:rPr>
          <w:sz w:val="28"/>
        </w:rPr>
        <w:t>4.5.9.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rsidR="00016C37" w:rsidRPr="00016C37" w:rsidRDefault="00016C37" w:rsidP="00016C37">
      <w:pPr>
        <w:pStyle w:val="a7"/>
        <w:widowControl/>
        <w:tabs>
          <w:tab w:val="left" w:pos="1134"/>
        </w:tabs>
        <w:ind w:left="0" w:firstLine="709"/>
        <w:jc w:val="both"/>
        <w:rPr>
          <w:rFonts w:ascii="Times New Roman" w:hAnsi="Times New Roman"/>
          <w:sz w:val="28"/>
        </w:rPr>
      </w:pPr>
      <w:r w:rsidRPr="00016C37">
        <w:rPr>
          <w:rFonts w:ascii="Times New Roman" w:hAnsi="Times New Roman"/>
          <w:sz w:val="28"/>
        </w:rPr>
        <w:t>4.5.10. Внеплановая документарная проверка проводится без согласования с органами прокуратуры.</w:t>
      </w:r>
    </w:p>
    <w:p w:rsidR="00016C37" w:rsidRPr="00016C37" w:rsidRDefault="00016C37" w:rsidP="00016C37">
      <w:pPr>
        <w:pStyle w:val="a7"/>
        <w:widowControl/>
        <w:tabs>
          <w:tab w:val="left" w:pos="1134"/>
        </w:tabs>
        <w:ind w:left="709"/>
        <w:jc w:val="both"/>
        <w:rPr>
          <w:rFonts w:ascii="Times New Roman" w:hAnsi="Times New Roman"/>
          <w:sz w:val="28"/>
        </w:rPr>
      </w:pPr>
    </w:p>
    <w:p w:rsidR="00016C37" w:rsidRPr="00016C37" w:rsidRDefault="00016C37" w:rsidP="00016C37">
      <w:pPr>
        <w:pStyle w:val="a7"/>
        <w:widowControl/>
        <w:tabs>
          <w:tab w:val="left" w:pos="1134"/>
        </w:tabs>
        <w:ind w:left="0"/>
        <w:jc w:val="center"/>
        <w:rPr>
          <w:rFonts w:ascii="Times New Roman" w:hAnsi="Times New Roman"/>
          <w:sz w:val="28"/>
        </w:rPr>
      </w:pPr>
      <w:r w:rsidRPr="00016C37">
        <w:rPr>
          <w:rFonts w:ascii="Times New Roman" w:hAnsi="Times New Roman"/>
          <w:sz w:val="28"/>
        </w:rPr>
        <w:t>4.6. Выездная проверка</w:t>
      </w:r>
    </w:p>
    <w:p w:rsidR="00016C37" w:rsidRPr="00016C37" w:rsidRDefault="00016C37" w:rsidP="00016C37">
      <w:pPr>
        <w:pStyle w:val="a7"/>
        <w:widowControl/>
        <w:tabs>
          <w:tab w:val="left" w:pos="1134"/>
        </w:tabs>
        <w:ind w:left="0" w:firstLine="709"/>
        <w:jc w:val="both"/>
        <w:rPr>
          <w:rFonts w:ascii="Times New Roman" w:hAnsi="Times New Roman"/>
          <w:sz w:val="28"/>
        </w:rPr>
      </w:pPr>
    </w:p>
    <w:p w:rsidR="00016C37" w:rsidRPr="00016C37" w:rsidRDefault="00016C37" w:rsidP="00016C37">
      <w:pPr>
        <w:pStyle w:val="a7"/>
        <w:widowControl/>
        <w:tabs>
          <w:tab w:val="left" w:pos="1134"/>
        </w:tabs>
        <w:ind w:left="0" w:firstLine="709"/>
        <w:jc w:val="both"/>
        <w:rPr>
          <w:rFonts w:ascii="Times New Roman" w:hAnsi="Times New Roman"/>
          <w:sz w:val="28"/>
        </w:rPr>
      </w:pPr>
      <w:r w:rsidRPr="00016C37">
        <w:rPr>
          <w:rFonts w:ascii="Times New Roman" w:hAnsi="Times New Roman"/>
          <w:sz w:val="28"/>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016C37" w:rsidRPr="00016C37" w:rsidRDefault="00016C37" w:rsidP="00016C37">
      <w:pPr>
        <w:pStyle w:val="ConsPlusNormal"/>
        <w:ind w:firstLine="709"/>
        <w:contextualSpacing/>
        <w:jc w:val="both"/>
        <w:rPr>
          <w:sz w:val="28"/>
        </w:rPr>
      </w:pPr>
      <w:r w:rsidRPr="00016C37">
        <w:rPr>
          <w:sz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016C37" w:rsidRPr="00016C37" w:rsidRDefault="00016C37" w:rsidP="00016C37">
      <w:pPr>
        <w:pStyle w:val="a7"/>
        <w:widowControl/>
        <w:tabs>
          <w:tab w:val="left" w:pos="1134"/>
        </w:tabs>
        <w:ind w:left="0" w:firstLine="709"/>
        <w:jc w:val="both"/>
        <w:rPr>
          <w:rFonts w:ascii="Times New Roman" w:hAnsi="Times New Roman"/>
          <w:sz w:val="28"/>
          <w:szCs w:val="28"/>
        </w:rPr>
      </w:pPr>
      <w:r w:rsidRPr="00016C37">
        <w:rPr>
          <w:rFonts w:ascii="Times New Roman" w:hAnsi="Times New Roman"/>
          <w:sz w:val="28"/>
        </w:rPr>
        <w:t xml:space="preserve">4.6.2. </w:t>
      </w:r>
      <w:r w:rsidRPr="00016C37">
        <w:rPr>
          <w:rFonts w:ascii="Times New Roman" w:hAnsi="Times New Roman"/>
          <w:sz w:val="28"/>
          <w:szCs w:val="28"/>
        </w:rPr>
        <w:t>Выездная проверка проводится в случае, если не представляется возможным:</w:t>
      </w:r>
    </w:p>
    <w:p w:rsidR="00016C37" w:rsidRPr="00016C37" w:rsidRDefault="00016C37" w:rsidP="00016C37">
      <w:pPr>
        <w:pStyle w:val="HTML"/>
        <w:ind w:firstLine="709"/>
        <w:contextualSpacing/>
        <w:jc w:val="both"/>
        <w:rPr>
          <w:rFonts w:ascii="Times New Roman" w:hAnsi="Times New Roman" w:cs="Times New Roman"/>
          <w:sz w:val="28"/>
          <w:szCs w:val="28"/>
        </w:rPr>
      </w:pPr>
      <w:r w:rsidRPr="00016C37">
        <w:rPr>
          <w:rFonts w:ascii="Times New Roman" w:hAnsi="Times New Roman" w:cs="Times New Roman"/>
          <w:sz w:val="28"/>
          <w:szCs w:val="28"/>
        </w:rPr>
        <w:lastRenderedPageBreak/>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016C37" w:rsidRPr="00016C37" w:rsidRDefault="00016C37" w:rsidP="00016C37">
      <w:pPr>
        <w:pStyle w:val="HTML"/>
        <w:ind w:firstLine="709"/>
        <w:contextualSpacing/>
        <w:jc w:val="both"/>
        <w:rPr>
          <w:rFonts w:ascii="Times New Roman" w:hAnsi="Times New Roman" w:cs="Times New Roman"/>
          <w:sz w:val="28"/>
          <w:szCs w:val="28"/>
        </w:rPr>
      </w:pPr>
      <w:proofErr w:type="gramStart"/>
      <w:r w:rsidRPr="00016C37">
        <w:rPr>
          <w:rFonts w:ascii="Times New Roman" w:hAnsi="Times New Roman" w:cs="Times New Roman"/>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контрольных  мероприятий.</w:t>
      </w:r>
      <w:proofErr w:type="gramEnd"/>
    </w:p>
    <w:p w:rsidR="00016C37" w:rsidRPr="00016C37" w:rsidRDefault="00016C37" w:rsidP="00016C37">
      <w:pPr>
        <w:pStyle w:val="HTML"/>
        <w:ind w:firstLine="709"/>
        <w:contextualSpacing/>
        <w:jc w:val="both"/>
        <w:rPr>
          <w:rFonts w:ascii="Times New Roman" w:hAnsi="Times New Roman" w:cs="Times New Roman"/>
          <w:sz w:val="28"/>
          <w:szCs w:val="28"/>
        </w:rPr>
      </w:pPr>
      <w:r w:rsidRPr="00016C37">
        <w:rPr>
          <w:rFonts w:ascii="Times New Roman" w:hAnsi="Times New Roman" w:cs="Times New Roman"/>
          <w:sz w:val="28"/>
          <w:szCs w:val="28"/>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016C37" w:rsidRPr="00016C37" w:rsidRDefault="00016C37" w:rsidP="00016C37">
      <w:pPr>
        <w:tabs>
          <w:tab w:val="left" w:pos="1134"/>
        </w:tabs>
        <w:spacing w:after="0" w:line="240" w:lineRule="auto"/>
        <w:ind w:firstLine="709"/>
        <w:contextualSpacing/>
        <w:jc w:val="both"/>
        <w:rPr>
          <w:rFonts w:ascii="Times New Roman" w:hAnsi="Times New Roman" w:cs="Times New Roman"/>
          <w:sz w:val="28"/>
          <w:szCs w:val="20"/>
        </w:rPr>
      </w:pPr>
      <w:r w:rsidRPr="00016C37">
        <w:rPr>
          <w:rFonts w:ascii="Times New Roman" w:hAnsi="Times New Roman" w:cs="Times New Roman"/>
          <w:sz w:val="28"/>
        </w:rPr>
        <w:t>4.6.4.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016C37" w:rsidRPr="00016C37" w:rsidRDefault="00016C37" w:rsidP="00016C37">
      <w:pPr>
        <w:pStyle w:val="a7"/>
        <w:widowControl/>
        <w:tabs>
          <w:tab w:val="left" w:pos="1134"/>
        </w:tabs>
        <w:ind w:left="0" w:firstLine="709"/>
        <w:jc w:val="both"/>
        <w:rPr>
          <w:rFonts w:ascii="Times New Roman" w:hAnsi="Times New Roman"/>
          <w:sz w:val="28"/>
        </w:rPr>
      </w:pPr>
      <w:r w:rsidRPr="00016C37">
        <w:rPr>
          <w:rFonts w:ascii="Times New Roman" w:hAnsi="Times New Roman"/>
          <w:sz w:val="28"/>
        </w:rPr>
        <w:t>4.6.5. Инспектор при проведении выездной проверки предъявляет контролируемому лицу (его представителю) служебное удостоверение, или иной документ, уполномочивающий инспектора на проведение проверки, копию решения о проведении выездной проверки, а также сообщает учетный номер в едином реестре контрольных мероприятий.</w:t>
      </w:r>
    </w:p>
    <w:p w:rsidR="00016C37" w:rsidRPr="00016C37" w:rsidRDefault="00016C37" w:rsidP="00016C37">
      <w:pPr>
        <w:pStyle w:val="a7"/>
        <w:widowControl/>
        <w:tabs>
          <w:tab w:val="left" w:pos="1134"/>
        </w:tabs>
        <w:ind w:left="0" w:firstLine="709"/>
        <w:jc w:val="both"/>
        <w:rPr>
          <w:rFonts w:ascii="Times New Roman" w:hAnsi="Times New Roman"/>
          <w:sz w:val="28"/>
        </w:rPr>
      </w:pPr>
      <w:r w:rsidRPr="00442695">
        <w:rPr>
          <w:rFonts w:ascii="Times New Roman" w:eastAsia="Calibri" w:hAnsi="Times New Roman"/>
          <w:sz w:val="28"/>
          <w:szCs w:val="24"/>
          <w:lang w:eastAsia="en-US"/>
        </w:rPr>
        <w:t xml:space="preserve">4.6.6. </w:t>
      </w:r>
      <w:r w:rsidRPr="00442695">
        <w:rPr>
          <w:rFonts w:ascii="Times New Roman" w:hAnsi="Times New Roman"/>
          <w:sz w:val="28"/>
          <w:szCs w:val="28"/>
        </w:rPr>
        <w:t xml:space="preserve">Срок проведения выездной проверки не может превышать десять рабочих дней. </w:t>
      </w:r>
      <w:proofErr w:type="gramStart"/>
      <w:r w:rsidRPr="00442695">
        <w:rPr>
          <w:rFonts w:ascii="Times New Roman" w:hAnsi="Times New Roman"/>
          <w:sz w:val="28"/>
          <w:szCs w:val="28"/>
        </w:rPr>
        <w:t xml:space="preserve">В отношении одного субъекта малого предпринимательства общий срок взаимодействия в ходе проведения выездной проверки составляет пятьдесят часов для малого предприятия и пятнадцать часов для </w:t>
      </w:r>
      <w:proofErr w:type="spellStart"/>
      <w:r w:rsidRPr="00442695">
        <w:rPr>
          <w:rFonts w:ascii="Times New Roman" w:hAnsi="Times New Roman"/>
          <w:sz w:val="28"/>
          <w:szCs w:val="28"/>
        </w:rPr>
        <w:t>микропредприятия</w:t>
      </w:r>
      <w:proofErr w:type="spellEnd"/>
      <w:r w:rsidRPr="00442695">
        <w:rPr>
          <w:rFonts w:ascii="Times New Roman" w:hAnsi="Times New Roman"/>
          <w:sz w:val="28"/>
          <w:szCs w:val="28"/>
        </w:rPr>
        <w:t xml:space="preserve">, за исключением выездной проверки, основанием для проведения которой является пункт 6 части 1 статьи 57 Федерального закона № 248-ФЗ </w:t>
      </w:r>
      <w:r>
        <w:rPr>
          <w:rFonts w:ascii="Times New Roman" w:hAnsi="Times New Roman"/>
          <w:sz w:val="28"/>
          <w:szCs w:val="28"/>
        </w:rPr>
        <w:t xml:space="preserve"> и которая для </w:t>
      </w:r>
      <w:proofErr w:type="spellStart"/>
      <w:r>
        <w:rPr>
          <w:rFonts w:ascii="Times New Roman" w:hAnsi="Times New Roman"/>
          <w:sz w:val="28"/>
          <w:szCs w:val="28"/>
        </w:rPr>
        <w:t>микропредприятия</w:t>
      </w:r>
      <w:proofErr w:type="spellEnd"/>
      <w:r>
        <w:rPr>
          <w:rFonts w:ascii="Times New Roman" w:hAnsi="Times New Roman"/>
          <w:sz w:val="28"/>
          <w:szCs w:val="28"/>
        </w:rPr>
        <w:t xml:space="preserve"> не может продолжаться более сорока часов.</w:t>
      </w:r>
      <w:proofErr w:type="gramEnd"/>
    </w:p>
    <w:p w:rsidR="00016C37" w:rsidRPr="00016C37" w:rsidRDefault="00016C37" w:rsidP="00016C37">
      <w:pPr>
        <w:tabs>
          <w:tab w:val="left" w:pos="1134"/>
        </w:tabs>
        <w:spacing w:after="0" w:line="240" w:lineRule="auto"/>
        <w:ind w:firstLine="709"/>
        <w:contextualSpacing/>
        <w:jc w:val="both"/>
        <w:rPr>
          <w:rFonts w:ascii="Times New Roman" w:hAnsi="Times New Roman" w:cs="Times New Roman"/>
          <w:sz w:val="28"/>
        </w:rPr>
      </w:pPr>
      <w:r w:rsidRPr="00016C37">
        <w:rPr>
          <w:rFonts w:ascii="Times New Roman" w:hAnsi="Times New Roman" w:cs="Times New Roman"/>
          <w:sz w:val="28"/>
        </w:rPr>
        <w:t>4.6.7. Перечень допустимых контрольных действий в ходе выездной проверки:</w:t>
      </w:r>
    </w:p>
    <w:p w:rsidR="00016C37" w:rsidRPr="00016C37" w:rsidRDefault="00016C37" w:rsidP="00016C37">
      <w:pPr>
        <w:pStyle w:val="ConsPlusNormal"/>
        <w:ind w:firstLine="709"/>
        <w:contextualSpacing/>
        <w:jc w:val="both"/>
        <w:rPr>
          <w:sz w:val="28"/>
        </w:rPr>
      </w:pPr>
      <w:bookmarkStart w:id="4" w:name="_Hlk73715973"/>
      <w:r w:rsidRPr="00016C37">
        <w:rPr>
          <w:sz w:val="28"/>
        </w:rPr>
        <w:t>1) осмотр;</w:t>
      </w:r>
    </w:p>
    <w:p w:rsidR="00016C37" w:rsidRPr="00016C37" w:rsidRDefault="00016C37" w:rsidP="00016C37">
      <w:pPr>
        <w:pStyle w:val="ConsPlusNormal"/>
        <w:ind w:firstLine="709"/>
        <w:contextualSpacing/>
        <w:jc w:val="both"/>
        <w:rPr>
          <w:sz w:val="28"/>
        </w:rPr>
      </w:pPr>
      <w:r w:rsidRPr="00016C37">
        <w:rPr>
          <w:sz w:val="28"/>
        </w:rPr>
        <w:t>2) опрос;</w:t>
      </w:r>
    </w:p>
    <w:p w:rsidR="00016C37" w:rsidRPr="00016C37" w:rsidRDefault="00016C37" w:rsidP="00016C37">
      <w:pPr>
        <w:pStyle w:val="ConsPlusNormal"/>
        <w:ind w:firstLine="709"/>
        <w:contextualSpacing/>
        <w:jc w:val="both"/>
        <w:rPr>
          <w:sz w:val="28"/>
        </w:rPr>
      </w:pPr>
      <w:r w:rsidRPr="00016C37">
        <w:rPr>
          <w:sz w:val="28"/>
        </w:rPr>
        <w:t>3) истребование документов;</w:t>
      </w:r>
    </w:p>
    <w:p w:rsidR="00016C37" w:rsidRPr="00016C37" w:rsidRDefault="00016C37" w:rsidP="00016C37">
      <w:pPr>
        <w:pStyle w:val="ConsPlusNormal"/>
        <w:ind w:firstLine="709"/>
        <w:contextualSpacing/>
        <w:jc w:val="both"/>
        <w:rPr>
          <w:sz w:val="28"/>
        </w:rPr>
      </w:pPr>
      <w:r w:rsidRPr="00016C37">
        <w:rPr>
          <w:sz w:val="28"/>
        </w:rPr>
        <w:t>4) получение письменных объяснений;</w:t>
      </w:r>
    </w:p>
    <w:p w:rsidR="00016C37" w:rsidRPr="00016C37" w:rsidRDefault="00016C37" w:rsidP="00016C37">
      <w:pPr>
        <w:pStyle w:val="ConsPlusNormal"/>
        <w:ind w:firstLine="709"/>
        <w:contextualSpacing/>
        <w:jc w:val="both"/>
        <w:rPr>
          <w:sz w:val="28"/>
        </w:rPr>
      </w:pPr>
      <w:r w:rsidRPr="00016C37">
        <w:rPr>
          <w:sz w:val="28"/>
        </w:rPr>
        <w:t>5) экспертиза.</w:t>
      </w:r>
      <w:bookmarkEnd w:id="4"/>
    </w:p>
    <w:p w:rsidR="00016C37" w:rsidRPr="00016C37" w:rsidRDefault="00016C37" w:rsidP="00016C37">
      <w:pPr>
        <w:pStyle w:val="ConsPlusNormal"/>
        <w:ind w:firstLine="709"/>
        <w:contextualSpacing/>
        <w:jc w:val="both"/>
        <w:rPr>
          <w:sz w:val="28"/>
        </w:rPr>
      </w:pPr>
      <w:r w:rsidRPr="00016C37">
        <w:rPr>
          <w:sz w:val="28"/>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016C37" w:rsidRPr="00016C37" w:rsidRDefault="00016C37" w:rsidP="00016C37">
      <w:pPr>
        <w:pStyle w:val="ConsPlusNormal"/>
        <w:ind w:firstLine="709"/>
        <w:contextualSpacing/>
        <w:jc w:val="both"/>
        <w:rPr>
          <w:sz w:val="28"/>
        </w:rPr>
      </w:pPr>
      <w:r w:rsidRPr="00016C37">
        <w:rPr>
          <w:sz w:val="28"/>
        </w:rPr>
        <w:t>По результатам осмотра составляется протокол осмотра.</w:t>
      </w:r>
    </w:p>
    <w:p w:rsidR="00016C37" w:rsidRPr="00016C37" w:rsidRDefault="00016C37" w:rsidP="00016C37">
      <w:pPr>
        <w:pStyle w:val="ConsPlusNormal"/>
        <w:ind w:firstLine="709"/>
        <w:contextualSpacing/>
        <w:jc w:val="both"/>
        <w:rPr>
          <w:sz w:val="28"/>
          <w:szCs w:val="28"/>
        </w:rPr>
      </w:pPr>
      <w:r w:rsidRPr="00016C37">
        <w:rPr>
          <w:sz w:val="28"/>
        </w:rPr>
        <w:t xml:space="preserve">4.6.9. </w:t>
      </w:r>
      <w:r w:rsidRPr="00016C37">
        <w:rPr>
          <w:sz w:val="28"/>
          <w:szCs w:val="28"/>
        </w:rPr>
        <w:t xml:space="preserve">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w:t>
      </w:r>
      <w:r w:rsidRPr="00016C37">
        <w:rPr>
          <w:sz w:val="28"/>
          <w:szCs w:val="28"/>
        </w:rPr>
        <w:lastRenderedPageBreak/>
        <w:t>располагающих такой информацией.</w:t>
      </w:r>
    </w:p>
    <w:p w:rsidR="00016C37" w:rsidRPr="00016C37" w:rsidRDefault="00016C37" w:rsidP="00016C37">
      <w:pPr>
        <w:pStyle w:val="HTML"/>
        <w:ind w:firstLine="709"/>
        <w:contextualSpacing/>
        <w:jc w:val="both"/>
        <w:rPr>
          <w:rFonts w:ascii="Times New Roman" w:hAnsi="Times New Roman" w:cs="Times New Roman"/>
          <w:sz w:val="28"/>
          <w:szCs w:val="28"/>
        </w:rPr>
      </w:pPr>
      <w:r w:rsidRPr="00016C37">
        <w:rPr>
          <w:rFonts w:ascii="Times New Roman" w:hAnsi="Times New Roman" w:cs="Times New Roman"/>
          <w:sz w:val="28"/>
          <w:szCs w:val="28"/>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016C37" w:rsidRPr="00016C37" w:rsidRDefault="00016C37" w:rsidP="00016C37">
      <w:pPr>
        <w:pStyle w:val="ConsPlusNormal"/>
        <w:ind w:firstLine="709"/>
        <w:contextualSpacing/>
        <w:jc w:val="both"/>
        <w:rPr>
          <w:sz w:val="28"/>
        </w:rPr>
      </w:pPr>
      <w:r w:rsidRPr="00016C37">
        <w:rPr>
          <w:sz w:val="28"/>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016C37" w:rsidRPr="00016C37" w:rsidRDefault="00016C37" w:rsidP="00016C37">
      <w:pPr>
        <w:pStyle w:val="ConsPlusNormal"/>
        <w:ind w:firstLine="709"/>
        <w:contextualSpacing/>
        <w:jc w:val="both"/>
        <w:rPr>
          <w:sz w:val="28"/>
        </w:rPr>
      </w:pPr>
      <w:r w:rsidRPr="00016C37">
        <w:rPr>
          <w:sz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016C37" w:rsidRPr="00016C37" w:rsidRDefault="00016C37" w:rsidP="00016C37">
      <w:pPr>
        <w:pStyle w:val="ConsPlusNormal"/>
        <w:ind w:firstLine="709"/>
        <w:contextualSpacing/>
        <w:jc w:val="both"/>
        <w:rPr>
          <w:sz w:val="28"/>
        </w:rPr>
      </w:pPr>
      <w:r w:rsidRPr="00016C37">
        <w:rPr>
          <w:sz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016C37" w:rsidRPr="00016C37" w:rsidRDefault="00016C37" w:rsidP="00016C37">
      <w:pPr>
        <w:pStyle w:val="ConsPlusNormal"/>
        <w:ind w:firstLine="709"/>
        <w:contextualSpacing/>
        <w:jc w:val="both"/>
        <w:rPr>
          <w:color w:val="FF0000"/>
          <w:sz w:val="28"/>
        </w:rPr>
      </w:pPr>
      <w:r w:rsidRPr="00016C37">
        <w:rPr>
          <w:sz w:val="28"/>
        </w:rPr>
        <w:t xml:space="preserve">4.6.11. Представление контролируемым лицом </w:t>
      </w:r>
      <w:proofErr w:type="spellStart"/>
      <w:r w:rsidRPr="00016C37">
        <w:rPr>
          <w:sz w:val="28"/>
        </w:rPr>
        <w:t>истребуемых</w:t>
      </w:r>
      <w:proofErr w:type="spellEnd"/>
      <w:r w:rsidRPr="00016C37">
        <w:rPr>
          <w:sz w:val="28"/>
        </w:rPr>
        <w:t xml:space="preserve"> документов, письменных объяснений, проведение экспертизы осуществляется в соответствии с пунктами 4.5.5, 4.5.6 и 4.5.7 настоящего Положения.</w:t>
      </w:r>
    </w:p>
    <w:p w:rsidR="00016C37" w:rsidRPr="00016C37" w:rsidRDefault="00016C37" w:rsidP="00016C37">
      <w:pPr>
        <w:pStyle w:val="ConsPlusNormal"/>
        <w:ind w:firstLine="709"/>
        <w:contextualSpacing/>
        <w:jc w:val="both"/>
        <w:rPr>
          <w:sz w:val="28"/>
        </w:rPr>
      </w:pPr>
      <w:r w:rsidRPr="00016C37">
        <w:rPr>
          <w:sz w:val="28"/>
        </w:rPr>
        <w:t>4.6.12. По окончании проведения выездной проверки инспектор составляет акт выездной проверки.</w:t>
      </w:r>
    </w:p>
    <w:p w:rsidR="00016C37" w:rsidRPr="00016C37" w:rsidRDefault="00016C37" w:rsidP="00016C37">
      <w:pPr>
        <w:pStyle w:val="ConsPlusNormal"/>
        <w:ind w:firstLine="709"/>
        <w:contextualSpacing/>
        <w:jc w:val="both"/>
        <w:rPr>
          <w:sz w:val="28"/>
        </w:rPr>
      </w:pPr>
      <w:r w:rsidRPr="00016C37">
        <w:rPr>
          <w:sz w:val="28"/>
        </w:rPr>
        <w:t>Информация о проведении фотосъемки, аудио- и видеозаписи отражается в акте проверки.</w:t>
      </w:r>
    </w:p>
    <w:p w:rsidR="00016C37" w:rsidRPr="00016C37" w:rsidRDefault="00016C37" w:rsidP="00016C37">
      <w:pPr>
        <w:pStyle w:val="ConsPlusNormal"/>
        <w:ind w:firstLine="709"/>
        <w:contextualSpacing/>
        <w:jc w:val="both"/>
        <w:rPr>
          <w:sz w:val="28"/>
        </w:rPr>
      </w:pPr>
      <w:r w:rsidRPr="00016C37">
        <w:rPr>
          <w:sz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016C37" w:rsidRPr="00016C37" w:rsidRDefault="00016C37" w:rsidP="00016C37">
      <w:pPr>
        <w:pStyle w:val="a7"/>
        <w:widowControl/>
        <w:tabs>
          <w:tab w:val="left" w:pos="1134"/>
        </w:tabs>
        <w:ind w:left="0" w:firstLine="709"/>
        <w:jc w:val="both"/>
        <w:rPr>
          <w:rFonts w:ascii="Times New Roman" w:hAnsi="Times New Roman"/>
          <w:sz w:val="28"/>
        </w:rPr>
      </w:pPr>
      <w:r w:rsidRPr="00016C37">
        <w:rPr>
          <w:rFonts w:ascii="Times New Roman" w:hAnsi="Times New Roman"/>
          <w:sz w:val="28"/>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016C37">
        <w:rPr>
          <w:rFonts w:ascii="Times New Roman" w:hAnsi="Times New Roman"/>
          <w:sz w:val="28"/>
        </w:rPr>
        <w:t>деятельности</w:t>
      </w:r>
      <w:proofErr w:type="gramEnd"/>
      <w:r w:rsidRPr="00016C37">
        <w:rPr>
          <w:rFonts w:ascii="Times New Roman" w:hAnsi="Times New Roman"/>
          <w:sz w:val="28"/>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0" w:tooltip="Федеральный закон от 31.07.2020 N 248-ФЗ" w:history="1">
        <w:r w:rsidRPr="00016C37">
          <w:rPr>
            <w:rStyle w:val="a8"/>
            <w:rFonts w:ascii="Times New Roman" w:hAnsi="Times New Roman"/>
            <w:color w:val="auto"/>
            <w:sz w:val="28"/>
            <w:u w:val="none"/>
          </w:rPr>
          <w:t>частями 4</w:t>
        </w:r>
      </w:hyperlink>
      <w:r w:rsidRPr="00016C37">
        <w:rPr>
          <w:rFonts w:ascii="Times New Roman" w:hAnsi="Times New Roman"/>
          <w:sz w:val="28"/>
        </w:rPr>
        <w:t xml:space="preserve"> и </w:t>
      </w:r>
      <w:hyperlink r:id="rId11" w:tooltip="Федеральный закон от 31.07.2020 N 248-ФЗ" w:history="1">
        <w:r w:rsidRPr="00016C37">
          <w:rPr>
            <w:rStyle w:val="a8"/>
            <w:rFonts w:ascii="Times New Roman" w:hAnsi="Times New Roman"/>
            <w:color w:val="auto"/>
            <w:sz w:val="28"/>
            <w:u w:val="none"/>
          </w:rPr>
          <w:t>5 статьи 21</w:t>
        </w:r>
      </w:hyperlink>
      <w:r w:rsidRPr="00016C37">
        <w:rPr>
          <w:rFonts w:ascii="Times New Roman" w:hAnsi="Times New Roman"/>
          <w:sz w:val="28"/>
        </w:rPr>
        <w:t xml:space="preserve"> Федеральным законом № 248-ФЗ. </w:t>
      </w:r>
    </w:p>
    <w:p w:rsidR="00016C37" w:rsidRPr="00016C37" w:rsidRDefault="00016C37" w:rsidP="00016C37">
      <w:pPr>
        <w:pStyle w:val="a7"/>
        <w:widowControl/>
        <w:tabs>
          <w:tab w:val="left" w:pos="1134"/>
        </w:tabs>
        <w:ind w:left="0" w:firstLine="709"/>
        <w:jc w:val="both"/>
        <w:rPr>
          <w:rFonts w:ascii="Times New Roman" w:hAnsi="Times New Roman"/>
          <w:sz w:val="28"/>
        </w:rPr>
      </w:pPr>
      <w:r w:rsidRPr="00016C37">
        <w:rPr>
          <w:rFonts w:ascii="Times New Roman" w:hAnsi="Times New Roman"/>
          <w:sz w:val="28"/>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016C37" w:rsidRPr="00164C76" w:rsidRDefault="00016C37" w:rsidP="00016C37">
      <w:pPr>
        <w:pStyle w:val="a7"/>
        <w:widowControl/>
        <w:tabs>
          <w:tab w:val="left" w:pos="1134"/>
        </w:tabs>
        <w:ind w:left="0" w:firstLine="709"/>
        <w:jc w:val="both"/>
        <w:rPr>
          <w:rFonts w:ascii="Times New Roman" w:hAnsi="Times New Roman"/>
          <w:sz w:val="28"/>
        </w:rPr>
      </w:pPr>
      <w:r>
        <w:rPr>
          <w:rFonts w:ascii="Times New Roman" w:hAnsi="Times New Roman"/>
          <w:sz w:val="28"/>
          <w:szCs w:val="28"/>
        </w:rPr>
        <w:t>4.6.14.</w:t>
      </w:r>
      <w:r w:rsidRPr="00164C76">
        <w:rPr>
          <w:rFonts w:ascii="Times New Roman" w:hAnsi="Times New Roman"/>
          <w:sz w:val="28"/>
        </w:rPr>
        <w:t xml:space="preserve">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016C37" w:rsidRPr="00164C76" w:rsidRDefault="00016C37" w:rsidP="00016C37">
      <w:pPr>
        <w:spacing w:after="0" w:line="240" w:lineRule="auto"/>
        <w:ind w:firstLine="709"/>
        <w:contextualSpacing/>
        <w:jc w:val="both"/>
        <w:rPr>
          <w:rFonts w:ascii="Times New Roman" w:hAnsi="Times New Roman" w:cs="Times New Roman"/>
          <w:sz w:val="28"/>
        </w:rPr>
      </w:pPr>
      <w:r w:rsidRPr="00164C76">
        <w:rPr>
          <w:rFonts w:ascii="Times New Roman" w:hAnsi="Times New Roman" w:cs="Times New Roman"/>
          <w:sz w:val="28"/>
        </w:rPr>
        <w:t>1) временной нетрудоспособности;</w:t>
      </w:r>
    </w:p>
    <w:p w:rsidR="00016C37" w:rsidRPr="00164C76" w:rsidRDefault="00016C37" w:rsidP="00016C37">
      <w:pPr>
        <w:spacing w:after="0" w:line="240" w:lineRule="auto"/>
        <w:ind w:firstLine="709"/>
        <w:contextualSpacing/>
        <w:jc w:val="both"/>
        <w:rPr>
          <w:rFonts w:ascii="Times New Roman" w:hAnsi="Times New Roman" w:cs="Times New Roman"/>
          <w:sz w:val="28"/>
        </w:rPr>
      </w:pPr>
      <w:r w:rsidRPr="00164C76">
        <w:rPr>
          <w:rFonts w:ascii="Times New Roman" w:hAnsi="Times New Roman" w:cs="Times New Roman"/>
          <w:sz w:val="28"/>
        </w:rPr>
        <w:lastRenderedPageBreak/>
        <w:t>2) необходимости явки по вызову (извещениям, повесткам) судов, правоохранительных органов, военных комиссариатов;</w:t>
      </w:r>
    </w:p>
    <w:p w:rsidR="00016C37" w:rsidRPr="00164C76" w:rsidRDefault="00016C37" w:rsidP="00016C37">
      <w:pPr>
        <w:spacing w:after="0" w:line="240" w:lineRule="auto"/>
        <w:ind w:firstLine="709"/>
        <w:contextualSpacing/>
        <w:jc w:val="both"/>
        <w:rPr>
          <w:rFonts w:ascii="Times New Roman" w:hAnsi="Times New Roman" w:cs="Times New Roman"/>
          <w:sz w:val="28"/>
        </w:rPr>
      </w:pPr>
      <w:r w:rsidRPr="00164C76">
        <w:rPr>
          <w:rFonts w:ascii="Times New Roman" w:hAnsi="Times New Roman" w:cs="Times New Roman"/>
          <w:sz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016C37" w:rsidRPr="00164C76" w:rsidRDefault="00016C37" w:rsidP="00016C37">
      <w:pPr>
        <w:suppressAutoHyphens/>
        <w:spacing w:after="0" w:line="240" w:lineRule="auto"/>
        <w:ind w:firstLine="709"/>
        <w:contextualSpacing/>
        <w:jc w:val="both"/>
        <w:rPr>
          <w:rFonts w:ascii="Times New Roman" w:hAnsi="Times New Roman" w:cs="Times New Roman"/>
          <w:sz w:val="28"/>
          <w:szCs w:val="28"/>
        </w:rPr>
      </w:pPr>
      <w:r w:rsidRPr="00164C76">
        <w:rPr>
          <w:rFonts w:ascii="Times New Roman" w:hAnsi="Times New Roman" w:cs="Times New Roman"/>
          <w:sz w:val="28"/>
          <w:szCs w:val="28"/>
        </w:rPr>
        <w:t>4) нахождения в служебной командировке.</w:t>
      </w:r>
    </w:p>
    <w:p w:rsidR="00016C37" w:rsidRDefault="00016C37" w:rsidP="00016C37">
      <w:pPr>
        <w:autoSpaceDE w:val="0"/>
        <w:autoSpaceDN w:val="0"/>
        <w:adjustRightInd w:val="0"/>
        <w:spacing w:after="0"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Информация контролируемого лица о невозможности присутствия при проведении контрольного мероприятия (далее - информация) должна содержать:</w:t>
      </w:r>
    </w:p>
    <w:p w:rsidR="00016C37" w:rsidRDefault="00016C37" w:rsidP="00016C37">
      <w:pPr>
        <w:autoSpaceDE w:val="0"/>
        <w:autoSpaceDN w:val="0"/>
        <w:adjustRightInd w:val="0"/>
        <w:spacing w:after="0"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описание случая, предусмотренного настоящим пунктом;</w:t>
      </w:r>
    </w:p>
    <w:p w:rsidR="00016C37" w:rsidRDefault="00016C37" w:rsidP="00016C37">
      <w:pPr>
        <w:autoSpaceDE w:val="0"/>
        <w:autoSpaceDN w:val="0"/>
        <w:adjustRightInd w:val="0"/>
        <w:spacing w:after="0"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сведения о причинно-следственной связи между случаем, предусмотренным настоящим пунктом, и невозможностью либо задержкой присутствия при проведении контрольного мероприятия;</w:t>
      </w:r>
    </w:p>
    <w:p w:rsidR="00016C37" w:rsidRDefault="00016C37" w:rsidP="00016C37">
      <w:pPr>
        <w:autoSpaceDE w:val="0"/>
        <w:autoSpaceDN w:val="0"/>
        <w:adjustRightInd w:val="0"/>
        <w:spacing w:after="0"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указание на срок, необходимый для устранения обстоятельств, препятствующих присутствию при проведении контрольного мероприятия, в случае возможности определения срока.</w:t>
      </w:r>
    </w:p>
    <w:p w:rsidR="00016C37" w:rsidRDefault="00016C37" w:rsidP="00016C37">
      <w:pPr>
        <w:autoSpaceDE w:val="0"/>
        <w:autoSpaceDN w:val="0"/>
        <w:adjustRightInd w:val="0"/>
        <w:spacing w:after="0"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Информация направляется контролируемым лицом в адрес Контрольного органа с использованием почтовой связи или в форме электронного документа на официальный адрес электронной почты Контрольного органа. </w:t>
      </w:r>
    </w:p>
    <w:p w:rsidR="00016C37" w:rsidRPr="00016C37" w:rsidRDefault="00016C37" w:rsidP="00016C37">
      <w:pPr>
        <w:pStyle w:val="ConsPlusNormal"/>
        <w:ind w:firstLine="709"/>
        <w:contextualSpacing/>
        <w:jc w:val="both"/>
        <w:rPr>
          <w:sz w:val="28"/>
        </w:rPr>
      </w:pPr>
      <w:r w:rsidRPr="00164C76">
        <w:rPr>
          <w:sz w:val="28"/>
        </w:rPr>
        <w:t xml:space="preserve">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w:t>
      </w:r>
      <w:r>
        <w:rPr>
          <w:sz w:val="28"/>
          <w:szCs w:val="28"/>
        </w:rPr>
        <w:t>контролируемого лица.</w:t>
      </w:r>
    </w:p>
    <w:p w:rsidR="00016C37" w:rsidRPr="00016C37" w:rsidRDefault="00016C37" w:rsidP="00016C37">
      <w:pPr>
        <w:pStyle w:val="ConsPlusNormal"/>
        <w:ind w:firstLine="0"/>
        <w:contextualSpacing/>
        <w:jc w:val="center"/>
        <w:rPr>
          <w:sz w:val="28"/>
        </w:rPr>
      </w:pPr>
    </w:p>
    <w:p w:rsidR="00016C37" w:rsidRPr="00016C37" w:rsidRDefault="00016C37" w:rsidP="00016C37">
      <w:pPr>
        <w:pStyle w:val="ConsPlusNormal"/>
        <w:ind w:firstLine="0"/>
        <w:contextualSpacing/>
        <w:jc w:val="center"/>
        <w:rPr>
          <w:sz w:val="28"/>
        </w:rPr>
      </w:pPr>
      <w:r w:rsidRPr="00016C37">
        <w:rPr>
          <w:sz w:val="28"/>
        </w:rPr>
        <w:t>4.7. Инспекционный визит, рейдовый осмотр</w:t>
      </w:r>
    </w:p>
    <w:p w:rsidR="00016C37" w:rsidRPr="00016C37" w:rsidRDefault="00016C37" w:rsidP="00016C37">
      <w:pPr>
        <w:pStyle w:val="ConsPlusNormal"/>
        <w:ind w:firstLine="709"/>
        <w:contextualSpacing/>
        <w:jc w:val="center"/>
        <w:rPr>
          <w:b/>
          <w:sz w:val="28"/>
        </w:rPr>
      </w:pPr>
    </w:p>
    <w:p w:rsidR="00016C37" w:rsidRPr="00016C37" w:rsidRDefault="00016C37" w:rsidP="00016C37">
      <w:pPr>
        <w:pStyle w:val="HTML"/>
        <w:ind w:firstLine="709"/>
        <w:contextualSpacing/>
        <w:jc w:val="both"/>
        <w:rPr>
          <w:rFonts w:ascii="Times New Roman" w:hAnsi="Times New Roman" w:cs="Times New Roman"/>
          <w:sz w:val="28"/>
          <w:szCs w:val="28"/>
        </w:rPr>
      </w:pPr>
      <w:r w:rsidRPr="00016C37">
        <w:rPr>
          <w:rFonts w:ascii="Times New Roman" w:hAnsi="Times New Roman" w:cs="Times New Roman"/>
          <w:sz w:val="28"/>
          <w:szCs w:val="28"/>
        </w:rPr>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16C37" w:rsidRPr="00016C37" w:rsidRDefault="00016C37" w:rsidP="00016C37">
      <w:pPr>
        <w:pStyle w:val="HTML"/>
        <w:ind w:firstLine="709"/>
        <w:contextualSpacing/>
        <w:jc w:val="both"/>
        <w:rPr>
          <w:rFonts w:ascii="Times New Roman" w:hAnsi="Times New Roman" w:cs="Times New Roman"/>
          <w:sz w:val="28"/>
          <w:szCs w:val="28"/>
        </w:rPr>
      </w:pPr>
      <w:r w:rsidRPr="00016C37">
        <w:rPr>
          <w:rFonts w:ascii="Times New Roman" w:hAnsi="Times New Roman" w:cs="Times New Roman"/>
          <w:sz w:val="28"/>
          <w:szCs w:val="28"/>
        </w:rPr>
        <w:t>Инспекционный визит проводится без предварительного уведомления контролируемого лица и собственника производственного объекта.</w:t>
      </w:r>
    </w:p>
    <w:p w:rsidR="00016C37" w:rsidRPr="00016C37" w:rsidRDefault="00016C37" w:rsidP="00016C37">
      <w:pPr>
        <w:pStyle w:val="HTML"/>
        <w:ind w:firstLine="709"/>
        <w:contextualSpacing/>
        <w:jc w:val="both"/>
        <w:rPr>
          <w:rFonts w:ascii="Times New Roman" w:hAnsi="Times New Roman" w:cs="Times New Roman"/>
          <w:sz w:val="28"/>
          <w:szCs w:val="28"/>
        </w:rPr>
      </w:pPr>
      <w:r w:rsidRPr="00016C37">
        <w:rPr>
          <w:rFonts w:ascii="Times New Roman" w:hAnsi="Times New Roman" w:cs="Times New Roman"/>
          <w:sz w:val="28"/>
          <w:szCs w:val="28"/>
        </w:rPr>
        <w:t>Контролируемые лица или их представители обязаны обеспечить беспрепятственный доступ инспектора в здания, сооружения, помещения.</w:t>
      </w:r>
    </w:p>
    <w:p w:rsidR="00016C37" w:rsidRPr="00016C37" w:rsidRDefault="00016C37" w:rsidP="00016C37">
      <w:pPr>
        <w:pStyle w:val="HTML"/>
        <w:ind w:firstLine="709"/>
        <w:contextualSpacing/>
        <w:jc w:val="both"/>
        <w:rPr>
          <w:rFonts w:ascii="Times New Roman" w:hAnsi="Times New Roman" w:cs="Times New Roman"/>
          <w:sz w:val="28"/>
          <w:szCs w:val="28"/>
        </w:rPr>
      </w:pPr>
      <w:r w:rsidRPr="00016C37">
        <w:rPr>
          <w:rFonts w:ascii="Times New Roman" w:hAnsi="Times New Roman" w:cs="Times New Roman"/>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016C37" w:rsidRPr="00016C37" w:rsidRDefault="00016C37" w:rsidP="00016C37">
      <w:pPr>
        <w:pStyle w:val="a7"/>
        <w:widowControl/>
        <w:tabs>
          <w:tab w:val="left" w:pos="1134"/>
        </w:tabs>
        <w:ind w:left="0" w:firstLine="709"/>
        <w:jc w:val="both"/>
        <w:rPr>
          <w:rFonts w:ascii="Times New Roman" w:hAnsi="Times New Roman"/>
          <w:sz w:val="28"/>
        </w:rPr>
      </w:pPr>
      <w:r w:rsidRPr="00016C37">
        <w:rPr>
          <w:rFonts w:ascii="Times New Roman" w:hAnsi="Times New Roman"/>
          <w:sz w:val="28"/>
        </w:rPr>
        <w:t>4.7.2. Перечень допустимых контрольных действий в ходе инспекционного визита:</w:t>
      </w:r>
    </w:p>
    <w:p w:rsidR="00016C37" w:rsidRPr="00016C37" w:rsidRDefault="00016C37" w:rsidP="00016C37">
      <w:pPr>
        <w:pStyle w:val="ConsPlusNormal"/>
        <w:ind w:firstLine="709"/>
        <w:contextualSpacing/>
        <w:jc w:val="both"/>
        <w:rPr>
          <w:sz w:val="28"/>
        </w:rPr>
      </w:pPr>
      <w:bookmarkStart w:id="5" w:name="_Hlk73715943"/>
      <w:r w:rsidRPr="00016C37">
        <w:rPr>
          <w:sz w:val="28"/>
        </w:rPr>
        <w:t>а) осмотр;</w:t>
      </w:r>
    </w:p>
    <w:p w:rsidR="00016C37" w:rsidRPr="00016C37" w:rsidRDefault="00016C37" w:rsidP="00016C37">
      <w:pPr>
        <w:pStyle w:val="ConsPlusNormal"/>
        <w:ind w:firstLine="709"/>
        <w:contextualSpacing/>
        <w:jc w:val="both"/>
        <w:rPr>
          <w:sz w:val="28"/>
        </w:rPr>
      </w:pPr>
      <w:r w:rsidRPr="00016C37">
        <w:rPr>
          <w:sz w:val="28"/>
        </w:rPr>
        <w:t>б) опрос;</w:t>
      </w:r>
    </w:p>
    <w:p w:rsidR="00016C37" w:rsidRPr="00016C37" w:rsidRDefault="00016C37" w:rsidP="00016C37">
      <w:pPr>
        <w:pStyle w:val="ConsPlusNormal"/>
        <w:ind w:firstLine="709"/>
        <w:contextualSpacing/>
        <w:jc w:val="both"/>
        <w:rPr>
          <w:sz w:val="28"/>
        </w:rPr>
      </w:pPr>
      <w:r w:rsidRPr="00016C37">
        <w:rPr>
          <w:sz w:val="28"/>
        </w:rPr>
        <w:t>в) получение письменных объяснений;</w:t>
      </w:r>
    </w:p>
    <w:p w:rsidR="00016C37" w:rsidRPr="00016C37" w:rsidRDefault="00016C37" w:rsidP="00016C37">
      <w:pPr>
        <w:pStyle w:val="ConsPlusNormal"/>
        <w:ind w:firstLine="709"/>
        <w:contextualSpacing/>
        <w:jc w:val="both"/>
        <w:rPr>
          <w:sz w:val="28"/>
        </w:rPr>
      </w:pPr>
      <w:r w:rsidRPr="00016C37">
        <w:rPr>
          <w:sz w:val="28"/>
        </w:rPr>
        <w:t>г) истребование документов</w:t>
      </w:r>
      <w:bookmarkEnd w:id="5"/>
      <w:r w:rsidRPr="00016C37">
        <w:rPr>
          <w:sz w:val="28"/>
        </w:rPr>
        <w:t xml:space="preserve">, которые в соответствии с обязательными требованиями должны находиться в месте нахождения (осуществления </w:t>
      </w:r>
      <w:r w:rsidRPr="00016C37">
        <w:rPr>
          <w:sz w:val="28"/>
        </w:rPr>
        <w:lastRenderedPageBreak/>
        <w:t>деятельности) контролируемого лица (его филиалов, представительств, обособленных структурных подразделений) либо объекта контроля.</w:t>
      </w:r>
    </w:p>
    <w:p w:rsidR="00016C37" w:rsidRPr="00016C37" w:rsidRDefault="00016C37" w:rsidP="00016C37">
      <w:pPr>
        <w:pStyle w:val="ConsPlusNormal"/>
        <w:ind w:firstLine="709"/>
        <w:contextualSpacing/>
        <w:jc w:val="both"/>
        <w:rPr>
          <w:color w:val="FF0000"/>
          <w:sz w:val="28"/>
        </w:rPr>
      </w:pPr>
      <w:r w:rsidRPr="00016C37">
        <w:rPr>
          <w:sz w:val="28"/>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016C37" w:rsidRPr="00016C37" w:rsidRDefault="00016C37" w:rsidP="00016C37">
      <w:pPr>
        <w:pStyle w:val="HTML"/>
        <w:ind w:firstLine="709"/>
        <w:contextualSpacing/>
        <w:jc w:val="both"/>
        <w:rPr>
          <w:rFonts w:ascii="Times New Roman" w:hAnsi="Times New Roman" w:cs="Times New Roman"/>
          <w:sz w:val="28"/>
          <w:szCs w:val="28"/>
        </w:rPr>
      </w:pPr>
      <w:r w:rsidRPr="00016C37">
        <w:rPr>
          <w:rFonts w:ascii="Times New Roman" w:hAnsi="Times New Roman" w:cs="Times New Roman"/>
          <w:sz w:val="28"/>
          <w:szCs w:val="28"/>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016C37" w:rsidRPr="00016C37" w:rsidRDefault="00016C37" w:rsidP="00016C37">
      <w:pPr>
        <w:pStyle w:val="HTML"/>
        <w:ind w:firstLine="709"/>
        <w:contextualSpacing/>
        <w:jc w:val="both"/>
        <w:rPr>
          <w:rFonts w:ascii="Times New Roman" w:hAnsi="Times New Roman" w:cs="Times New Roman"/>
          <w:sz w:val="28"/>
          <w:szCs w:val="28"/>
        </w:rPr>
      </w:pPr>
      <w:r w:rsidRPr="00016C37">
        <w:rPr>
          <w:rFonts w:ascii="Times New Roman" w:hAnsi="Times New Roman" w:cs="Times New Roman"/>
          <w:sz w:val="28"/>
        </w:rPr>
        <w:t>4.7.4</w:t>
      </w:r>
      <w:r w:rsidRPr="00016C37">
        <w:rPr>
          <w:rFonts w:ascii="Times New Roman" w:hAnsi="Times New Roman" w:cs="Times New Roman"/>
          <w:sz w:val="28"/>
          <w:szCs w:val="28"/>
        </w:rPr>
        <w:t>.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016C37" w:rsidRPr="00016C37" w:rsidRDefault="00016C37" w:rsidP="00016C37">
      <w:pPr>
        <w:pStyle w:val="HTML"/>
        <w:ind w:firstLine="709"/>
        <w:contextualSpacing/>
        <w:jc w:val="both"/>
        <w:rPr>
          <w:rFonts w:ascii="Times New Roman" w:hAnsi="Times New Roman" w:cs="Times New Roman"/>
          <w:sz w:val="28"/>
          <w:szCs w:val="28"/>
        </w:rPr>
      </w:pPr>
      <w:r w:rsidRPr="00016C37">
        <w:rPr>
          <w:rFonts w:ascii="Times New Roman" w:hAnsi="Times New Roman" w:cs="Times New Roman"/>
          <w:sz w:val="28"/>
          <w:szCs w:val="28"/>
        </w:rPr>
        <w:t>Срок взаимодействия с одним контролируемым лицом в период проведения рейдового осмотра не может превышать один рабочий день.</w:t>
      </w:r>
    </w:p>
    <w:p w:rsidR="00016C37" w:rsidRPr="00016C37" w:rsidRDefault="00016C37" w:rsidP="00016C37">
      <w:pPr>
        <w:pStyle w:val="a7"/>
        <w:widowControl/>
        <w:tabs>
          <w:tab w:val="left" w:pos="1134"/>
        </w:tabs>
        <w:ind w:left="0" w:firstLine="709"/>
        <w:jc w:val="both"/>
        <w:rPr>
          <w:rFonts w:ascii="Times New Roman" w:hAnsi="Times New Roman"/>
          <w:sz w:val="28"/>
        </w:rPr>
      </w:pPr>
      <w:r w:rsidRPr="00016C37">
        <w:rPr>
          <w:rFonts w:ascii="Times New Roman" w:hAnsi="Times New Roman"/>
          <w:sz w:val="28"/>
        </w:rPr>
        <w:t>4.7.5. Перечень допустимых контрольных действий в ходе рейдового осмотра:</w:t>
      </w:r>
    </w:p>
    <w:p w:rsidR="00016C37" w:rsidRPr="00016C37" w:rsidRDefault="00016C37" w:rsidP="00016C37">
      <w:pPr>
        <w:pStyle w:val="ConsPlusNormal"/>
        <w:ind w:firstLine="709"/>
        <w:contextualSpacing/>
        <w:jc w:val="both"/>
        <w:rPr>
          <w:sz w:val="28"/>
        </w:rPr>
      </w:pPr>
      <w:bookmarkStart w:id="6" w:name="_Hlk73715920"/>
      <w:r w:rsidRPr="00016C37">
        <w:rPr>
          <w:sz w:val="28"/>
        </w:rPr>
        <w:t>а) осмотр;</w:t>
      </w:r>
    </w:p>
    <w:p w:rsidR="00016C37" w:rsidRPr="00016C37" w:rsidRDefault="00016C37" w:rsidP="00016C37">
      <w:pPr>
        <w:pStyle w:val="ConsPlusNormal"/>
        <w:ind w:firstLine="709"/>
        <w:contextualSpacing/>
        <w:jc w:val="both"/>
        <w:rPr>
          <w:sz w:val="28"/>
        </w:rPr>
      </w:pPr>
      <w:r w:rsidRPr="00016C37">
        <w:rPr>
          <w:sz w:val="28"/>
        </w:rPr>
        <w:t>б) опрос;</w:t>
      </w:r>
    </w:p>
    <w:p w:rsidR="00016C37" w:rsidRPr="00016C37" w:rsidRDefault="00016C37" w:rsidP="00016C37">
      <w:pPr>
        <w:pStyle w:val="ConsPlusNormal"/>
        <w:ind w:firstLine="709"/>
        <w:contextualSpacing/>
        <w:jc w:val="both"/>
        <w:rPr>
          <w:sz w:val="28"/>
        </w:rPr>
      </w:pPr>
      <w:r w:rsidRPr="00016C37">
        <w:rPr>
          <w:sz w:val="28"/>
        </w:rPr>
        <w:t>в) получение письменных объяснений;</w:t>
      </w:r>
    </w:p>
    <w:p w:rsidR="00016C37" w:rsidRPr="00016C37" w:rsidRDefault="00016C37" w:rsidP="00016C37">
      <w:pPr>
        <w:pStyle w:val="ConsPlusNormal"/>
        <w:ind w:firstLine="709"/>
        <w:contextualSpacing/>
        <w:jc w:val="both"/>
        <w:rPr>
          <w:sz w:val="28"/>
        </w:rPr>
      </w:pPr>
      <w:r w:rsidRPr="00016C37">
        <w:rPr>
          <w:sz w:val="28"/>
        </w:rPr>
        <w:t>г) истребование документов;</w:t>
      </w:r>
    </w:p>
    <w:p w:rsidR="00016C37" w:rsidRPr="00016C37" w:rsidRDefault="00016C37" w:rsidP="00016C37">
      <w:pPr>
        <w:pStyle w:val="ConsPlusNormal"/>
        <w:ind w:firstLine="709"/>
        <w:contextualSpacing/>
        <w:jc w:val="both"/>
        <w:rPr>
          <w:sz w:val="28"/>
          <w:shd w:val="clear" w:color="auto" w:fill="F1C100"/>
        </w:rPr>
      </w:pPr>
      <w:proofErr w:type="spellStart"/>
      <w:r w:rsidRPr="00016C37">
        <w:rPr>
          <w:sz w:val="28"/>
        </w:rPr>
        <w:t>д</w:t>
      </w:r>
      <w:proofErr w:type="spellEnd"/>
      <w:r w:rsidRPr="00016C37">
        <w:rPr>
          <w:sz w:val="28"/>
        </w:rPr>
        <w:t>) экспертиза</w:t>
      </w:r>
      <w:bookmarkEnd w:id="6"/>
      <w:r w:rsidRPr="00016C37">
        <w:rPr>
          <w:sz w:val="28"/>
        </w:rPr>
        <w:t>.</w:t>
      </w:r>
    </w:p>
    <w:p w:rsidR="00016C37" w:rsidRPr="00016C37" w:rsidRDefault="00016C37" w:rsidP="00016C37">
      <w:pPr>
        <w:pStyle w:val="HTML"/>
        <w:ind w:firstLine="709"/>
        <w:contextualSpacing/>
        <w:jc w:val="both"/>
        <w:rPr>
          <w:rFonts w:ascii="Times New Roman" w:hAnsi="Times New Roman" w:cs="Times New Roman"/>
          <w:sz w:val="28"/>
          <w:szCs w:val="28"/>
        </w:rPr>
      </w:pPr>
      <w:r w:rsidRPr="00016C37">
        <w:rPr>
          <w:rFonts w:ascii="Times New Roman" w:hAnsi="Times New Roman" w:cs="Times New Roman"/>
          <w:sz w:val="28"/>
          <w:szCs w:val="28"/>
        </w:rPr>
        <w:t>4.7.6.Контролируемые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016C37" w:rsidRPr="00016C37" w:rsidRDefault="00016C37" w:rsidP="00016C37">
      <w:pPr>
        <w:pStyle w:val="HTML"/>
        <w:ind w:firstLine="709"/>
        <w:contextualSpacing/>
        <w:jc w:val="both"/>
        <w:rPr>
          <w:rFonts w:ascii="Times New Roman" w:hAnsi="Times New Roman" w:cs="Times New Roman"/>
          <w:sz w:val="28"/>
          <w:szCs w:val="28"/>
        </w:rPr>
      </w:pPr>
      <w:r w:rsidRPr="00016C37">
        <w:rPr>
          <w:rFonts w:ascii="Times New Roman" w:hAnsi="Times New Roman" w:cs="Times New Roman"/>
          <w:sz w:val="28"/>
          <w:szCs w:val="28"/>
        </w:rPr>
        <w:t>4.7.7. В случае</w:t>
      </w:r>
      <w:proofErr w:type="gramStart"/>
      <w:r w:rsidRPr="00016C37">
        <w:rPr>
          <w:rFonts w:ascii="Times New Roman" w:hAnsi="Times New Roman" w:cs="Times New Roman"/>
          <w:sz w:val="28"/>
          <w:szCs w:val="28"/>
        </w:rPr>
        <w:t>,</w:t>
      </w:r>
      <w:proofErr w:type="gramEnd"/>
      <w:r w:rsidRPr="00016C37">
        <w:rPr>
          <w:rFonts w:ascii="Times New Roman" w:hAnsi="Times New Roman" w:cs="Times New Roman"/>
          <w:sz w:val="28"/>
          <w:szCs w:val="28"/>
        </w:rPr>
        <w:t xml:space="preserve">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rsidR="00016C37" w:rsidRPr="00016C37" w:rsidRDefault="00016C37" w:rsidP="00016C37">
      <w:pPr>
        <w:pStyle w:val="HTML"/>
        <w:ind w:firstLine="709"/>
        <w:contextualSpacing/>
        <w:jc w:val="both"/>
        <w:rPr>
          <w:rFonts w:ascii="Times New Roman" w:hAnsi="Times New Roman" w:cs="Times New Roman"/>
          <w:sz w:val="28"/>
          <w:szCs w:val="28"/>
        </w:rPr>
      </w:pPr>
      <w:r w:rsidRPr="00016C37">
        <w:rPr>
          <w:rFonts w:ascii="Times New Roman" w:hAnsi="Times New Roman" w:cs="Times New Roman"/>
          <w:sz w:val="28"/>
          <w:szCs w:val="28"/>
        </w:rPr>
        <w:t>4.7.8. Рейдовый осмотр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016C37" w:rsidRPr="00016C37" w:rsidRDefault="00016C37" w:rsidP="00016C37">
      <w:pPr>
        <w:pStyle w:val="ConsPlusNormal"/>
        <w:ind w:firstLine="709"/>
        <w:contextualSpacing/>
        <w:jc w:val="both"/>
        <w:rPr>
          <w:sz w:val="28"/>
        </w:rPr>
      </w:pPr>
      <w:r w:rsidRPr="00016C37">
        <w:rPr>
          <w:sz w:val="28"/>
        </w:rPr>
        <w:t>4.7.9. Контрольные действия, предусмотренные пунктами 4.7.2 и 4.7.5 настоящего Положения, осуществляются в соответствии с пунктами 4.5.5 - 4.5.7, 4.6.8 - 4.6.10 настоящего Положения.</w:t>
      </w:r>
    </w:p>
    <w:p w:rsidR="00016C37" w:rsidRPr="00016C37" w:rsidRDefault="00016C37" w:rsidP="00016C37">
      <w:pPr>
        <w:pStyle w:val="ConsPlusNormal"/>
        <w:ind w:firstLine="709"/>
        <w:contextualSpacing/>
        <w:jc w:val="both"/>
        <w:rPr>
          <w:sz w:val="28"/>
        </w:rPr>
      </w:pPr>
    </w:p>
    <w:p w:rsidR="00016C37" w:rsidRPr="00016C37" w:rsidRDefault="00016C37" w:rsidP="00016C37">
      <w:pPr>
        <w:pStyle w:val="ConsPlusNormal"/>
        <w:ind w:firstLine="709"/>
        <w:contextualSpacing/>
        <w:jc w:val="center"/>
        <w:rPr>
          <w:sz w:val="28"/>
        </w:rPr>
      </w:pPr>
      <w:r w:rsidRPr="00016C37">
        <w:rPr>
          <w:sz w:val="28"/>
        </w:rPr>
        <w:t>4.8. Наблюдение за соблюдением обязательных требований (мониторинг безопасности)</w:t>
      </w:r>
    </w:p>
    <w:p w:rsidR="00016C37" w:rsidRPr="00016C37" w:rsidRDefault="00016C37" w:rsidP="00016C37">
      <w:pPr>
        <w:pStyle w:val="ConsPlusNormal"/>
        <w:ind w:firstLine="709"/>
        <w:contextualSpacing/>
        <w:jc w:val="center"/>
        <w:rPr>
          <w:b/>
          <w:sz w:val="28"/>
        </w:rPr>
      </w:pPr>
    </w:p>
    <w:p w:rsidR="00016C37" w:rsidRPr="00016C37" w:rsidRDefault="00016C37" w:rsidP="00016C37">
      <w:pPr>
        <w:pStyle w:val="a7"/>
        <w:widowControl/>
        <w:tabs>
          <w:tab w:val="left" w:pos="1134"/>
        </w:tabs>
        <w:ind w:left="0" w:firstLine="709"/>
        <w:jc w:val="both"/>
        <w:rPr>
          <w:rFonts w:ascii="Times New Roman" w:hAnsi="Times New Roman"/>
          <w:sz w:val="28"/>
          <w:szCs w:val="28"/>
        </w:rPr>
      </w:pPr>
      <w:r w:rsidRPr="00016C37">
        <w:rPr>
          <w:rFonts w:ascii="Times New Roman" w:hAnsi="Times New Roman"/>
          <w:sz w:val="28"/>
        </w:rPr>
        <w:t xml:space="preserve">4.8.1. </w:t>
      </w:r>
      <w:proofErr w:type="gramStart"/>
      <w:r w:rsidRPr="00016C37">
        <w:rPr>
          <w:rFonts w:ascii="Times New Roman" w:hAnsi="Times New Roman"/>
          <w:sz w:val="28"/>
        </w:rPr>
        <w:t xml:space="preserve">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w:t>
      </w:r>
      <w:r w:rsidRPr="00016C37">
        <w:rPr>
          <w:rFonts w:ascii="Times New Roman" w:hAnsi="Times New Roman"/>
          <w:sz w:val="28"/>
        </w:rPr>
        <w:lastRenderedPageBreak/>
        <w:t>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w:t>
      </w:r>
      <w:r w:rsidRPr="00016C37">
        <w:rPr>
          <w:rFonts w:ascii="Times New Roman" w:hAnsi="Times New Roman"/>
          <w:sz w:val="28"/>
          <w:szCs w:val="28"/>
        </w:rPr>
        <w:t>, данных из сети «Интернет», иных общедоступных данных, а также данных полученных с</w:t>
      </w:r>
      <w:proofErr w:type="gramEnd"/>
      <w:r w:rsidRPr="00016C37">
        <w:rPr>
          <w:rFonts w:ascii="Times New Roman" w:hAnsi="Times New Roman"/>
          <w:sz w:val="28"/>
          <w:szCs w:val="28"/>
        </w:rPr>
        <w:t xml:space="preserve">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016C37" w:rsidRPr="00016C37" w:rsidRDefault="00016C37" w:rsidP="00016C37">
      <w:pPr>
        <w:pStyle w:val="HTML"/>
        <w:ind w:firstLine="709"/>
        <w:contextualSpacing/>
        <w:jc w:val="both"/>
        <w:rPr>
          <w:rFonts w:ascii="Times New Roman" w:hAnsi="Times New Roman" w:cs="Times New Roman"/>
          <w:sz w:val="28"/>
          <w:szCs w:val="28"/>
        </w:rPr>
      </w:pPr>
      <w:r w:rsidRPr="00016C37">
        <w:rPr>
          <w:rFonts w:ascii="Times New Roman" w:hAnsi="Times New Roman" w:cs="Times New Roman"/>
          <w:sz w:val="28"/>
          <w:szCs w:val="28"/>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016C37" w:rsidRPr="00016C37" w:rsidRDefault="00016C37" w:rsidP="00016C37">
      <w:pPr>
        <w:pStyle w:val="HTML"/>
        <w:ind w:firstLine="709"/>
        <w:contextualSpacing/>
        <w:jc w:val="both"/>
        <w:rPr>
          <w:rFonts w:ascii="Times New Roman" w:hAnsi="Times New Roman" w:cs="Times New Roman"/>
          <w:sz w:val="28"/>
          <w:szCs w:val="28"/>
        </w:rPr>
      </w:pPr>
      <w:r w:rsidRPr="00016C37">
        <w:rPr>
          <w:rFonts w:ascii="Times New Roman" w:hAnsi="Times New Roman" w:cs="Times New Roman"/>
          <w:sz w:val="28"/>
          <w:szCs w:val="28"/>
        </w:rPr>
        <w:t>1) решение о проведении внепланового контрольного (надзорного) мероприятия в соответствии со статьей 60 Федерального закона № 248-ФЗ;</w:t>
      </w:r>
    </w:p>
    <w:p w:rsidR="00016C37" w:rsidRPr="00016C37" w:rsidRDefault="00016C37" w:rsidP="00016C37">
      <w:pPr>
        <w:pStyle w:val="HTML"/>
        <w:ind w:firstLine="709"/>
        <w:contextualSpacing/>
        <w:jc w:val="both"/>
        <w:rPr>
          <w:rFonts w:ascii="Times New Roman" w:hAnsi="Times New Roman" w:cs="Times New Roman"/>
          <w:sz w:val="28"/>
          <w:szCs w:val="28"/>
        </w:rPr>
      </w:pPr>
      <w:r w:rsidRPr="00016C37">
        <w:rPr>
          <w:rFonts w:ascii="Times New Roman" w:hAnsi="Times New Roman" w:cs="Times New Roman"/>
          <w:sz w:val="28"/>
          <w:szCs w:val="28"/>
        </w:rPr>
        <w:t>2) решение об объявлении предостережения;</w:t>
      </w:r>
    </w:p>
    <w:p w:rsidR="00016C37" w:rsidRPr="00016C37" w:rsidRDefault="00016C37" w:rsidP="00016C37">
      <w:pPr>
        <w:pStyle w:val="HTML"/>
        <w:ind w:firstLine="709"/>
        <w:contextualSpacing/>
        <w:jc w:val="both"/>
        <w:rPr>
          <w:rFonts w:ascii="Times New Roman" w:hAnsi="Times New Roman" w:cs="Times New Roman"/>
          <w:sz w:val="28"/>
          <w:szCs w:val="28"/>
        </w:rPr>
      </w:pPr>
      <w:r w:rsidRPr="00016C37">
        <w:rPr>
          <w:rFonts w:ascii="Times New Roman" w:hAnsi="Times New Roman" w:cs="Times New Roman"/>
          <w:sz w:val="28"/>
          <w:szCs w:val="28"/>
        </w:rPr>
        <w:t>3) решение о выдаче предписания об устранении выявленных нарушений в порядке, предусмотренном пунктом 1 части 2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016C37" w:rsidRPr="00016C37" w:rsidRDefault="00016C37" w:rsidP="00016C37">
      <w:pPr>
        <w:pStyle w:val="HTML"/>
        <w:ind w:firstLine="709"/>
        <w:contextualSpacing/>
        <w:jc w:val="both"/>
        <w:rPr>
          <w:rFonts w:ascii="Times New Roman" w:hAnsi="Times New Roman" w:cs="Times New Roman"/>
          <w:sz w:val="28"/>
          <w:szCs w:val="28"/>
        </w:rPr>
      </w:pPr>
      <w:r w:rsidRPr="00016C37">
        <w:rPr>
          <w:rFonts w:ascii="Times New Roman" w:hAnsi="Times New Roman" w:cs="Times New Roman"/>
          <w:sz w:val="28"/>
          <w:szCs w:val="28"/>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016C37" w:rsidRPr="00016C37" w:rsidRDefault="00016C37" w:rsidP="00016C37">
      <w:pPr>
        <w:pStyle w:val="ConsPlusNormal"/>
        <w:ind w:firstLine="709"/>
        <w:contextualSpacing/>
        <w:jc w:val="both"/>
        <w:rPr>
          <w:sz w:val="28"/>
          <w:szCs w:val="28"/>
        </w:rPr>
      </w:pPr>
    </w:p>
    <w:p w:rsidR="00016C37" w:rsidRPr="00016C37" w:rsidRDefault="00016C37" w:rsidP="00016C37">
      <w:pPr>
        <w:pStyle w:val="ConsPlusNormal"/>
        <w:ind w:firstLine="0"/>
        <w:contextualSpacing/>
        <w:jc w:val="center"/>
        <w:rPr>
          <w:sz w:val="28"/>
        </w:rPr>
      </w:pPr>
      <w:r w:rsidRPr="00016C37">
        <w:rPr>
          <w:sz w:val="28"/>
        </w:rPr>
        <w:t>4.9. Выездное обследование</w:t>
      </w:r>
    </w:p>
    <w:p w:rsidR="00016C37" w:rsidRPr="00016C37" w:rsidRDefault="00016C37" w:rsidP="00016C37">
      <w:pPr>
        <w:pStyle w:val="ConsPlusNormal"/>
        <w:ind w:firstLine="709"/>
        <w:contextualSpacing/>
        <w:jc w:val="center"/>
        <w:rPr>
          <w:sz w:val="28"/>
        </w:rPr>
      </w:pPr>
    </w:p>
    <w:p w:rsidR="00016C37" w:rsidRPr="00016C37" w:rsidRDefault="00016C37" w:rsidP="00016C37">
      <w:pPr>
        <w:pStyle w:val="a7"/>
        <w:widowControl/>
        <w:tabs>
          <w:tab w:val="left" w:pos="1134"/>
        </w:tabs>
        <w:ind w:left="0" w:firstLine="709"/>
        <w:jc w:val="both"/>
        <w:rPr>
          <w:rFonts w:ascii="Times New Roman" w:hAnsi="Times New Roman"/>
          <w:sz w:val="28"/>
        </w:rPr>
      </w:pPr>
      <w:r w:rsidRPr="00016C37">
        <w:rPr>
          <w:rFonts w:ascii="Times New Roman" w:hAnsi="Times New Roman"/>
          <w:sz w:val="28"/>
        </w:rPr>
        <w:t>4.9.1. Выездное обследование проводится в целях оценки соблюдения контролируемыми лицами обязательных требований.</w:t>
      </w:r>
    </w:p>
    <w:p w:rsidR="00016C37" w:rsidRPr="00016C37" w:rsidRDefault="00016C37" w:rsidP="00016C37">
      <w:pPr>
        <w:pStyle w:val="a7"/>
        <w:widowControl/>
        <w:tabs>
          <w:tab w:val="left" w:pos="1134"/>
        </w:tabs>
        <w:ind w:left="0" w:firstLine="709"/>
        <w:jc w:val="both"/>
        <w:rPr>
          <w:rFonts w:ascii="Times New Roman" w:hAnsi="Times New Roman"/>
          <w:sz w:val="28"/>
        </w:rPr>
      </w:pPr>
      <w:r w:rsidRPr="00016C37">
        <w:rPr>
          <w:rFonts w:ascii="Times New Roman" w:hAnsi="Times New Roman"/>
          <w:sz w:val="28"/>
        </w:rPr>
        <w:t>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r w:rsidRPr="00016C37">
        <w:rPr>
          <w:rFonts w:ascii="Times New Roman" w:hAnsi="Times New Roman"/>
          <w:sz w:val="28"/>
          <w:szCs w:val="28"/>
        </w:rPr>
        <w:t>, при этом не допускается взаимодействие с контролируемым лицом</w:t>
      </w:r>
      <w:r w:rsidRPr="00016C37">
        <w:rPr>
          <w:rFonts w:ascii="Times New Roman" w:hAnsi="Times New Roman"/>
          <w:sz w:val="28"/>
        </w:rPr>
        <w:t xml:space="preserve">. </w:t>
      </w:r>
    </w:p>
    <w:p w:rsidR="00016C37" w:rsidRPr="00016C37" w:rsidRDefault="00016C37" w:rsidP="00016C37">
      <w:pPr>
        <w:pStyle w:val="HTML"/>
        <w:ind w:firstLine="709"/>
        <w:contextualSpacing/>
        <w:jc w:val="both"/>
        <w:rPr>
          <w:rFonts w:ascii="Times New Roman" w:hAnsi="Times New Roman" w:cs="Times New Roman"/>
          <w:sz w:val="28"/>
          <w:szCs w:val="28"/>
        </w:rPr>
      </w:pPr>
      <w:r w:rsidRPr="00016C37">
        <w:rPr>
          <w:rFonts w:ascii="Times New Roman" w:hAnsi="Times New Roman" w:cs="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016C37" w:rsidRPr="00016C37" w:rsidRDefault="00016C37" w:rsidP="00016C37">
      <w:pPr>
        <w:pStyle w:val="a7"/>
        <w:widowControl/>
        <w:tabs>
          <w:tab w:val="left" w:pos="1134"/>
        </w:tabs>
        <w:ind w:left="0" w:firstLine="709"/>
        <w:jc w:val="both"/>
        <w:rPr>
          <w:rFonts w:ascii="Times New Roman" w:hAnsi="Times New Roman"/>
          <w:sz w:val="28"/>
        </w:rPr>
      </w:pPr>
      <w:r w:rsidRPr="00016C37">
        <w:rPr>
          <w:rFonts w:ascii="Times New Roman" w:hAnsi="Times New Roman"/>
          <w:sz w:val="28"/>
        </w:rPr>
        <w:t xml:space="preserve">4.9.3. Выездное обследование проводится без информирования контролируемого лица. </w:t>
      </w:r>
    </w:p>
    <w:p w:rsidR="00016C37" w:rsidRPr="00016C37" w:rsidRDefault="00016C37" w:rsidP="00016C37">
      <w:pPr>
        <w:pStyle w:val="HTML"/>
        <w:ind w:firstLine="540"/>
        <w:contextualSpacing/>
        <w:jc w:val="both"/>
        <w:rPr>
          <w:rFonts w:ascii="Times New Roman" w:hAnsi="Times New Roman" w:cs="Times New Roman"/>
          <w:sz w:val="28"/>
          <w:szCs w:val="28"/>
        </w:rPr>
      </w:pPr>
      <w:r w:rsidRPr="00016C37">
        <w:rPr>
          <w:rFonts w:ascii="Times New Roman" w:hAnsi="Times New Roman" w:cs="Times New Roman"/>
          <w:sz w:val="28"/>
          <w:szCs w:val="28"/>
        </w:rPr>
        <w:t xml:space="preserve">Срок проведения выездного обследования одного объекта (нескольких объектов, расположенных в непосредственной близости друг от друга) не </w:t>
      </w:r>
      <w:r w:rsidRPr="00016C37">
        <w:rPr>
          <w:rFonts w:ascii="Times New Roman" w:hAnsi="Times New Roman" w:cs="Times New Roman"/>
          <w:sz w:val="28"/>
          <w:szCs w:val="28"/>
        </w:rPr>
        <w:lastRenderedPageBreak/>
        <w:t>может превышать один рабочий день, если иное не установлено федеральным законом о виде контроля.</w:t>
      </w:r>
    </w:p>
    <w:p w:rsidR="00016C37" w:rsidRPr="00016C37" w:rsidRDefault="00016C37" w:rsidP="00016C37">
      <w:pPr>
        <w:pStyle w:val="HTML"/>
        <w:ind w:firstLine="709"/>
        <w:contextualSpacing/>
        <w:jc w:val="both"/>
        <w:rPr>
          <w:rFonts w:ascii="Times New Roman" w:hAnsi="Times New Roman" w:cs="Times New Roman"/>
          <w:sz w:val="28"/>
          <w:szCs w:val="28"/>
        </w:rPr>
      </w:pPr>
      <w:r w:rsidRPr="00016C37">
        <w:rPr>
          <w:rFonts w:ascii="Times New Roman" w:hAnsi="Times New Roman" w:cs="Times New Roman"/>
          <w:sz w:val="28"/>
          <w:szCs w:val="28"/>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016C37" w:rsidRPr="00016C37" w:rsidRDefault="00016C37" w:rsidP="00016C37">
      <w:pPr>
        <w:pStyle w:val="a7"/>
        <w:widowControl/>
        <w:tabs>
          <w:tab w:val="left" w:pos="1134"/>
        </w:tabs>
        <w:ind w:left="0" w:firstLine="709"/>
        <w:jc w:val="both"/>
        <w:rPr>
          <w:rFonts w:ascii="Times New Roman" w:hAnsi="Times New Roman"/>
          <w:sz w:val="28"/>
          <w:szCs w:val="28"/>
        </w:rPr>
      </w:pPr>
    </w:p>
    <w:p w:rsidR="00016C37" w:rsidRDefault="00E135D0" w:rsidP="00016C37">
      <w:pPr>
        <w:autoSpaceDE w:val="0"/>
        <w:autoSpaceDN w:val="0"/>
        <w:adjustRightInd w:val="0"/>
        <w:spacing w:after="0" w:line="240" w:lineRule="auto"/>
        <w:contextualSpacing/>
        <w:jc w:val="center"/>
        <w:rPr>
          <w:rFonts w:ascii="Times New Roman" w:hAnsi="Times New Roman" w:cs="Times New Roman"/>
          <w:bCs/>
          <w:sz w:val="28"/>
          <w:szCs w:val="28"/>
        </w:rPr>
      </w:pPr>
      <w:r w:rsidRPr="00D81E1B">
        <w:rPr>
          <w:rFonts w:ascii="Times New Roman" w:hAnsi="Times New Roman" w:cs="Times New Roman"/>
          <w:bCs/>
          <w:sz w:val="28"/>
          <w:szCs w:val="28"/>
          <w:lang w:val="en-US"/>
        </w:rPr>
        <w:t>V</w:t>
      </w:r>
      <w:r w:rsidRPr="00D81E1B">
        <w:rPr>
          <w:rFonts w:ascii="Times New Roman" w:hAnsi="Times New Roman" w:cs="Times New Roman"/>
          <w:bCs/>
          <w:sz w:val="28"/>
          <w:szCs w:val="28"/>
        </w:rPr>
        <w:t>. ОБЖАЛОВАНИЕ РЕШЕНИЙ АДМИНИСТРАЦИИ, ДЕЙСТВИЙ (БЕЗДЕЙСТВИЯ)</w:t>
      </w:r>
      <w:r>
        <w:rPr>
          <w:rFonts w:ascii="Times New Roman" w:hAnsi="Times New Roman" w:cs="Times New Roman"/>
          <w:bCs/>
          <w:sz w:val="28"/>
          <w:szCs w:val="28"/>
        </w:rPr>
        <w:t xml:space="preserve"> </w:t>
      </w:r>
      <w:r w:rsidRPr="00D81E1B">
        <w:rPr>
          <w:rFonts w:ascii="Times New Roman" w:hAnsi="Times New Roman" w:cs="Times New Roman"/>
          <w:bCs/>
          <w:sz w:val="28"/>
          <w:szCs w:val="28"/>
        </w:rPr>
        <w:t>ДОЛЖНОСТНЫХ ЛИЦ, УПОЛНОМОЧЕННЫХ ОСУЩЕСТВЛЯТЬ</w:t>
      </w:r>
      <w:r>
        <w:rPr>
          <w:rFonts w:ascii="Times New Roman" w:hAnsi="Times New Roman" w:cs="Times New Roman"/>
          <w:bCs/>
          <w:sz w:val="28"/>
          <w:szCs w:val="28"/>
        </w:rPr>
        <w:t xml:space="preserve"> </w:t>
      </w:r>
      <w:r w:rsidRPr="00D81E1B">
        <w:rPr>
          <w:rFonts w:ascii="Times New Roman" w:hAnsi="Times New Roman" w:cs="Times New Roman"/>
          <w:bCs/>
          <w:sz w:val="28"/>
          <w:szCs w:val="28"/>
        </w:rPr>
        <w:t>МУНИЦИПАЛЬНЫЙ КОНТРОЛЬ</w:t>
      </w:r>
      <w:r>
        <w:rPr>
          <w:rFonts w:ascii="Times New Roman" w:hAnsi="Times New Roman" w:cs="Times New Roman"/>
          <w:bCs/>
          <w:sz w:val="28"/>
          <w:szCs w:val="28"/>
        </w:rPr>
        <w:t xml:space="preserve"> </w:t>
      </w:r>
    </w:p>
    <w:p w:rsidR="00E135D0" w:rsidRPr="00016C37" w:rsidRDefault="00E135D0" w:rsidP="00016C37">
      <w:pPr>
        <w:autoSpaceDE w:val="0"/>
        <w:autoSpaceDN w:val="0"/>
        <w:adjustRightInd w:val="0"/>
        <w:spacing w:after="0" w:line="240" w:lineRule="auto"/>
        <w:contextualSpacing/>
        <w:jc w:val="center"/>
        <w:rPr>
          <w:rFonts w:ascii="Times New Roman" w:hAnsi="Times New Roman" w:cs="Times New Roman"/>
          <w:b/>
          <w:bCs/>
          <w:sz w:val="28"/>
          <w:szCs w:val="28"/>
        </w:rPr>
      </w:pPr>
    </w:p>
    <w:p w:rsidR="00016C37" w:rsidRPr="00016C37" w:rsidRDefault="00016C37" w:rsidP="00016C37">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16C37">
        <w:rPr>
          <w:rFonts w:ascii="Times New Roman" w:hAnsi="Times New Roman" w:cs="Times New Roman"/>
          <w:sz w:val="28"/>
          <w:szCs w:val="28"/>
        </w:rPr>
        <w:t xml:space="preserve">5.1. Решения и действия (бездействие) должностных лиц, осуществляющих муниципальный контроль </w:t>
      </w:r>
      <w:r w:rsidRPr="00016C37">
        <w:rPr>
          <w:rFonts w:ascii="Times New Roman" w:hAnsi="Times New Roman" w:cs="Times New Roman"/>
          <w:spacing w:val="2"/>
          <w:sz w:val="28"/>
          <w:szCs w:val="28"/>
        </w:rPr>
        <w:t>на автомобильном транспорте, городском наземном электрическом транспорте и в дорожном хозяйстве</w:t>
      </w:r>
      <w:r w:rsidRPr="00016C37">
        <w:rPr>
          <w:rFonts w:ascii="Times New Roman" w:hAnsi="Times New Roman" w:cs="Times New Roman"/>
          <w:sz w:val="28"/>
          <w:szCs w:val="28"/>
        </w:rPr>
        <w:t>, могут быть обжалованы в судебном порядке.</w:t>
      </w:r>
    </w:p>
    <w:p w:rsidR="00016C37" w:rsidRPr="00016C37" w:rsidRDefault="00016C37" w:rsidP="00E135D0">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16C37">
        <w:rPr>
          <w:rFonts w:ascii="Times New Roman" w:hAnsi="Times New Roman" w:cs="Times New Roman"/>
          <w:sz w:val="28"/>
          <w:szCs w:val="28"/>
        </w:rPr>
        <w:t xml:space="preserve">5.2. </w:t>
      </w:r>
      <w:proofErr w:type="gramStart"/>
      <w:r w:rsidRPr="00016C37">
        <w:rPr>
          <w:rFonts w:ascii="Times New Roman" w:hAnsi="Times New Roman" w:cs="Times New Roman"/>
          <w:sz w:val="28"/>
          <w:szCs w:val="28"/>
        </w:rPr>
        <w:t xml:space="preserve">Досудебный порядок подачи жалоб, установленный главой 9 Федерального закона от 31.07.2020г. № 248-ФЗ «О государственном контроле (надзоре) и муниципальном контроле в Российской Федерации», при осуществлении муниципального контроля </w:t>
      </w:r>
      <w:r w:rsidRPr="00016C37">
        <w:rPr>
          <w:rFonts w:ascii="Times New Roman" w:hAnsi="Times New Roman" w:cs="Times New Roman"/>
          <w:spacing w:val="2"/>
          <w:sz w:val="28"/>
          <w:szCs w:val="28"/>
        </w:rPr>
        <w:t>на автомобильном транспорте, городском наземном электрическом транспорте и в дорожном хозяйстве</w:t>
      </w:r>
      <w:r w:rsidRPr="00016C37">
        <w:rPr>
          <w:rFonts w:ascii="Times New Roman" w:hAnsi="Times New Roman" w:cs="Times New Roman"/>
          <w:sz w:val="28"/>
          <w:szCs w:val="28"/>
        </w:rPr>
        <w:t xml:space="preserve">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w:t>
      </w:r>
      <w:proofErr w:type="gramEnd"/>
      <w:r w:rsidRPr="00016C37">
        <w:rPr>
          <w:rFonts w:ascii="Times New Roman" w:hAnsi="Times New Roman" w:cs="Times New Roman"/>
          <w:sz w:val="28"/>
          <w:szCs w:val="28"/>
        </w:rPr>
        <w:t xml:space="preserve"> </w:t>
      </w:r>
      <w:proofErr w:type="gramStart"/>
      <w:r w:rsidRPr="00016C37">
        <w:rPr>
          <w:rFonts w:ascii="Times New Roman" w:hAnsi="Times New Roman" w:cs="Times New Roman"/>
          <w:sz w:val="28"/>
          <w:szCs w:val="28"/>
        </w:rPr>
        <w:t xml:space="preserve">Правительством Российской Федерации, ч. 4 ст. 39 </w:t>
      </w:r>
      <w:r w:rsidRPr="00016C37">
        <w:rPr>
          <w:rFonts w:ascii="Times New Roman" w:hAnsi="Times New Roman" w:cs="Times New Roman"/>
          <w:sz w:val="28"/>
        </w:rPr>
        <w:t>Федерального закона № 248-ФЗ</w:t>
      </w:r>
      <w:r w:rsidRPr="00016C37">
        <w:rPr>
          <w:rFonts w:ascii="Times New Roman" w:hAnsi="Times New Roman" w:cs="Times New Roman"/>
          <w:sz w:val="28"/>
          <w:szCs w:val="28"/>
        </w:rPr>
        <w:t>).</w:t>
      </w:r>
      <w:proofErr w:type="gramEnd"/>
    </w:p>
    <w:p w:rsidR="00016C37" w:rsidRPr="00016C37" w:rsidRDefault="00016C37" w:rsidP="00016C37">
      <w:pPr>
        <w:pStyle w:val="a7"/>
        <w:widowControl/>
        <w:tabs>
          <w:tab w:val="left" w:pos="1134"/>
        </w:tabs>
        <w:ind w:left="0"/>
        <w:jc w:val="center"/>
        <w:rPr>
          <w:rFonts w:ascii="Times New Roman" w:hAnsi="Times New Roman"/>
          <w:b/>
          <w:sz w:val="28"/>
        </w:rPr>
      </w:pPr>
    </w:p>
    <w:p w:rsidR="00E135D0" w:rsidRDefault="00E135D0" w:rsidP="00E135D0">
      <w:pPr>
        <w:pStyle w:val="a7"/>
        <w:widowControl/>
        <w:tabs>
          <w:tab w:val="left" w:pos="1134"/>
        </w:tabs>
        <w:ind w:left="0"/>
        <w:jc w:val="center"/>
        <w:rPr>
          <w:rFonts w:ascii="Times New Roman" w:hAnsi="Times New Roman"/>
          <w:sz w:val="28"/>
        </w:rPr>
      </w:pPr>
      <w:r w:rsidRPr="00D81E1B">
        <w:rPr>
          <w:rFonts w:ascii="Times New Roman" w:hAnsi="Times New Roman"/>
          <w:sz w:val="28"/>
          <w:lang w:val="en-US"/>
        </w:rPr>
        <w:t>VI</w:t>
      </w:r>
      <w:r w:rsidRPr="00D81E1B">
        <w:rPr>
          <w:rFonts w:ascii="Times New Roman" w:hAnsi="Times New Roman"/>
          <w:sz w:val="28"/>
        </w:rPr>
        <w:t xml:space="preserve">. </w:t>
      </w:r>
      <w:r w:rsidRPr="00B81534">
        <w:rPr>
          <w:rFonts w:ascii="Times New Roman" w:hAnsi="Times New Roman"/>
          <w:sz w:val="28"/>
        </w:rPr>
        <w:t>КЛЮЧЕВЫЕ ПОКАЗАТЕЛИ МУНИЦИПАЛЬНОГО</w:t>
      </w:r>
      <w:r>
        <w:rPr>
          <w:rFonts w:ascii="Times New Roman" w:hAnsi="Times New Roman"/>
          <w:sz w:val="28"/>
        </w:rPr>
        <w:t xml:space="preserve"> </w:t>
      </w:r>
      <w:r w:rsidRPr="00B81534">
        <w:rPr>
          <w:rFonts w:ascii="Times New Roman" w:hAnsi="Times New Roman"/>
          <w:sz w:val="28"/>
        </w:rPr>
        <w:t xml:space="preserve">КОНТРОЛЯ </w:t>
      </w:r>
    </w:p>
    <w:p w:rsidR="00016C37" w:rsidRDefault="00E135D0" w:rsidP="00E135D0">
      <w:pPr>
        <w:pStyle w:val="a7"/>
        <w:widowControl/>
        <w:tabs>
          <w:tab w:val="left" w:pos="1134"/>
        </w:tabs>
        <w:ind w:left="0"/>
        <w:jc w:val="center"/>
        <w:rPr>
          <w:rFonts w:ascii="Times New Roman" w:hAnsi="Times New Roman"/>
          <w:sz w:val="28"/>
          <w:szCs w:val="28"/>
        </w:rPr>
      </w:pPr>
      <w:r w:rsidRPr="00B81534">
        <w:rPr>
          <w:rFonts w:ascii="Times New Roman" w:hAnsi="Times New Roman"/>
          <w:sz w:val="28"/>
        </w:rPr>
        <w:t>И ИХ ЦЕЛЕВЫЕ З</w:t>
      </w:r>
      <w:r>
        <w:rPr>
          <w:rFonts w:ascii="Times New Roman" w:hAnsi="Times New Roman"/>
          <w:sz w:val="28"/>
        </w:rPr>
        <w:t xml:space="preserve">НАЧЕНИЯ, </w:t>
      </w:r>
      <w:r>
        <w:rPr>
          <w:rFonts w:ascii="Times New Roman" w:hAnsi="Times New Roman"/>
          <w:sz w:val="28"/>
          <w:szCs w:val="28"/>
        </w:rPr>
        <w:t>И</w:t>
      </w:r>
      <w:r w:rsidRPr="00B81534">
        <w:rPr>
          <w:rFonts w:ascii="Times New Roman" w:hAnsi="Times New Roman"/>
          <w:sz w:val="28"/>
          <w:szCs w:val="28"/>
        </w:rPr>
        <w:t xml:space="preserve">НДИКАТИВНЫЕ ПОКАЗАТЕЛИ МУНИЦИПАЛЬНОГО </w:t>
      </w:r>
      <w:r>
        <w:rPr>
          <w:rFonts w:ascii="Times New Roman" w:hAnsi="Times New Roman"/>
          <w:sz w:val="28"/>
          <w:szCs w:val="28"/>
        </w:rPr>
        <w:t>КОНТРОЛЯ</w:t>
      </w:r>
    </w:p>
    <w:p w:rsidR="00E135D0" w:rsidRPr="00E135D0" w:rsidRDefault="00E135D0" w:rsidP="00E135D0">
      <w:pPr>
        <w:pStyle w:val="a7"/>
        <w:widowControl/>
        <w:tabs>
          <w:tab w:val="left" w:pos="1134"/>
        </w:tabs>
        <w:ind w:left="0"/>
        <w:jc w:val="center"/>
        <w:rPr>
          <w:rFonts w:ascii="Times New Roman" w:hAnsi="Times New Roman"/>
          <w:sz w:val="28"/>
        </w:rPr>
      </w:pPr>
    </w:p>
    <w:p w:rsidR="00E135D0" w:rsidRPr="00E135D0" w:rsidRDefault="00E135D0" w:rsidP="00E135D0">
      <w:pPr>
        <w:pStyle w:val="a7"/>
        <w:widowControl/>
        <w:tabs>
          <w:tab w:val="left" w:pos="709"/>
        </w:tabs>
        <w:ind w:left="0"/>
        <w:jc w:val="both"/>
        <w:rPr>
          <w:rFonts w:ascii="Times New Roman" w:hAnsi="Times New Roman"/>
          <w:sz w:val="28"/>
        </w:rPr>
      </w:pPr>
      <w:r w:rsidRPr="00E135D0">
        <w:rPr>
          <w:rFonts w:ascii="Times New Roman" w:hAnsi="Times New Roman"/>
          <w:sz w:val="28"/>
        </w:rPr>
        <w:tab/>
        <w:t xml:space="preserve">Ключевые показатели муниципального контроля </w:t>
      </w:r>
      <w:r w:rsidRPr="00E135D0">
        <w:rPr>
          <w:rFonts w:ascii="Times New Roman" w:hAnsi="Times New Roman"/>
          <w:spacing w:val="2"/>
          <w:sz w:val="28"/>
          <w:szCs w:val="28"/>
        </w:rPr>
        <w:t>на автомобильном транспорте, городском наземном электрическом транспорте и в дорожном хозяйстве</w:t>
      </w:r>
      <w:r w:rsidRPr="00E135D0">
        <w:rPr>
          <w:rFonts w:ascii="Times New Roman" w:hAnsi="Times New Roman"/>
          <w:sz w:val="28"/>
        </w:rPr>
        <w:t xml:space="preserve"> и их целевые значения, </w:t>
      </w:r>
      <w:r w:rsidRPr="00E135D0">
        <w:rPr>
          <w:rFonts w:ascii="Times New Roman" w:hAnsi="Times New Roman"/>
          <w:sz w:val="28"/>
          <w:szCs w:val="28"/>
        </w:rPr>
        <w:t xml:space="preserve">индикативные показатели муниципального контроля </w:t>
      </w:r>
      <w:r w:rsidRPr="00E135D0">
        <w:rPr>
          <w:rFonts w:ascii="Times New Roman" w:hAnsi="Times New Roman"/>
          <w:spacing w:val="2"/>
          <w:sz w:val="28"/>
          <w:szCs w:val="28"/>
        </w:rPr>
        <w:t>на автомобильном транспорте, городском наземном электрическом транспорте и в дорожном хозяйстве</w:t>
      </w:r>
      <w:r w:rsidRPr="00E135D0">
        <w:rPr>
          <w:rFonts w:ascii="Times New Roman" w:hAnsi="Times New Roman"/>
          <w:sz w:val="28"/>
          <w:szCs w:val="28"/>
        </w:rPr>
        <w:t xml:space="preserve"> утверждаются Представительным Собранием Сямженского муниципального округа.</w:t>
      </w:r>
    </w:p>
    <w:p w:rsidR="00E135D0" w:rsidRPr="00016C37" w:rsidRDefault="00E135D0" w:rsidP="00016C37">
      <w:pPr>
        <w:pStyle w:val="ConsPlusNormal"/>
        <w:ind w:firstLine="0"/>
        <w:contextualSpacing/>
        <w:jc w:val="both"/>
        <w:rPr>
          <w:sz w:val="28"/>
        </w:rPr>
      </w:pPr>
    </w:p>
    <w:p w:rsidR="002E1227" w:rsidRDefault="002E1227" w:rsidP="000820AD">
      <w:pPr>
        <w:spacing w:after="0" w:line="240" w:lineRule="auto"/>
        <w:contextualSpacing/>
        <w:jc w:val="right"/>
        <w:rPr>
          <w:rFonts w:ascii="Times New Roman" w:hAnsi="Times New Roman" w:cs="Times New Roman"/>
          <w:sz w:val="28"/>
          <w:szCs w:val="28"/>
        </w:rPr>
      </w:pPr>
    </w:p>
    <w:p w:rsidR="002E1227" w:rsidRDefault="002E1227" w:rsidP="000820AD">
      <w:pPr>
        <w:spacing w:after="0" w:line="240" w:lineRule="auto"/>
        <w:contextualSpacing/>
        <w:jc w:val="right"/>
        <w:rPr>
          <w:rFonts w:ascii="Times New Roman" w:hAnsi="Times New Roman" w:cs="Times New Roman"/>
          <w:sz w:val="28"/>
          <w:szCs w:val="28"/>
        </w:rPr>
      </w:pPr>
    </w:p>
    <w:p w:rsidR="002E1227" w:rsidRDefault="002E1227" w:rsidP="000820AD">
      <w:pPr>
        <w:spacing w:after="0" w:line="240" w:lineRule="auto"/>
        <w:contextualSpacing/>
        <w:jc w:val="right"/>
        <w:rPr>
          <w:rFonts w:ascii="Times New Roman" w:hAnsi="Times New Roman" w:cs="Times New Roman"/>
          <w:sz w:val="28"/>
          <w:szCs w:val="28"/>
        </w:rPr>
      </w:pPr>
    </w:p>
    <w:p w:rsidR="002E1227" w:rsidRDefault="002E1227" w:rsidP="000820AD">
      <w:pPr>
        <w:spacing w:after="0" w:line="240" w:lineRule="auto"/>
        <w:contextualSpacing/>
        <w:jc w:val="right"/>
        <w:rPr>
          <w:rFonts w:ascii="Times New Roman" w:hAnsi="Times New Roman" w:cs="Times New Roman"/>
          <w:sz w:val="28"/>
          <w:szCs w:val="28"/>
        </w:rPr>
      </w:pPr>
    </w:p>
    <w:p w:rsidR="002E1227" w:rsidRDefault="002E1227" w:rsidP="000820AD">
      <w:pPr>
        <w:spacing w:after="0" w:line="240" w:lineRule="auto"/>
        <w:contextualSpacing/>
        <w:jc w:val="right"/>
        <w:rPr>
          <w:rFonts w:ascii="Times New Roman" w:hAnsi="Times New Roman" w:cs="Times New Roman"/>
          <w:sz w:val="28"/>
          <w:szCs w:val="28"/>
        </w:rPr>
      </w:pPr>
    </w:p>
    <w:p w:rsidR="002E1227" w:rsidRDefault="002E1227" w:rsidP="000820AD">
      <w:pPr>
        <w:spacing w:after="0" w:line="240" w:lineRule="auto"/>
        <w:contextualSpacing/>
        <w:jc w:val="right"/>
        <w:rPr>
          <w:rFonts w:ascii="Times New Roman" w:hAnsi="Times New Roman" w:cs="Times New Roman"/>
          <w:sz w:val="28"/>
          <w:szCs w:val="28"/>
        </w:rPr>
      </w:pPr>
    </w:p>
    <w:p w:rsidR="002E1227" w:rsidRDefault="002E1227" w:rsidP="000820AD">
      <w:pPr>
        <w:spacing w:after="0" w:line="240" w:lineRule="auto"/>
        <w:contextualSpacing/>
        <w:jc w:val="right"/>
        <w:rPr>
          <w:rFonts w:ascii="Times New Roman" w:hAnsi="Times New Roman" w:cs="Times New Roman"/>
          <w:sz w:val="28"/>
          <w:szCs w:val="28"/>
        </w:rPr>
      </w:pPr>
    </w:p>
    <w:p w:rsidR="002E1227" w:rsidRDefault="002E1227" w:rsidP="000820AD">
      <w:pPr>
        <w:spacing w:after="0" w:line="240" w:lineRule="auto"/>
        <w:contextualSpacing/>
        <w:jc w:val="right"/>
        <w:rPr>
          <w:rFonts w:ascii="Times New Roman" w:hAnsi="Times New Roman" w:cs="Times New Roman"/>
          <w:sz w:val="28"/>
          <w:szCs w:val="28"/>
        </w:rPr>
      </w:pPr>
    </w:p>
    <w:p w:rsidR="002E1227" w:rsidRDefault="002E1227" w:rsidP="000820AD">
      <w:pPr>
        <w:spacing w:after="0" w:line="240" w:lineRule="auto"/>
        <w:contextualSpacing/>
        <w:jc w:val="right"/>
        <w:rPr>
          <w:rFonts w:ascii="Times New Roman" w:hAnsi="Times New Roman" w:cs="Times New Roman"/>
          <w:sz w:val="28"/>
          <w:szCs w:val="28"/>
        </w:rPr>
      </w:pPr>
    </w:p>
    <w:p w:rsidR="002E1227" w:rsidRDefault="002E1227" w:rsidP="000820AD">
      <w:pPr>
        <w:spacing w:after="0" w:line="240" w:lineRule="auto"/>
        <w:contextualSpacing/>
        <w:jc w:val="right"/>
        <w:rPr>
          <w:rFonts w:ascii="Times New Roman" w:hAnsi="Times New Roman" w:cs="Times New Roman"/>
          <w:sz w:val="28"/>
          <w:szCs w:val="28"/>
        </w:rPr>
      </w:pPr>
    </w:p>
    <w:p w:rsidR="000820AD" w:rsidRPr="00A13DF2" w:rsidRDefault="000820AD" w:rsidP="000820AD">
      <w:pPr>
        <w:spacing w:after="0" w:line="240" w:lineRule="auto"/>
        <w:contextualSpacing/>
        <w:jc w:val="right"/>
        <w:rPr>
          <w:rFonts w:ascii="Times New Roman" w:hAnsi="Times New Roman" w:cs="Times New Roman"/>
          <w:sz w:val="28"/>
          <w:szCs w:val="28"/>
        </w:rPr>
      </w:pPr>
      <w:r>
        <w:rPr>
          <w:rFonts w:ascii="Times New Roman" w:hAnsi="Times New Roman" w:cs="Times New Roman"/>
          <w:sz w:val="28"/>
          <w:szCs w:val="28"/>
        </w:rPr>
        <w:lastRenderedPageBreak/>
        <w:t>Приложение № 2</w:t>
      </w:r>
    </w:p>
    <w:p w:rsidR="000820AD" w:rsidRPr="00A13DF2" w:rsidRDefault="000820AD" w:rsidP="000820AD">
      <w:pPr>
        <w:spacing w:after="0" w:line="240" w:lineRule="auto"/>
        <w:contextualSpacing/>
        <w:jc w:val="right"/>
        <w:rPr>
          <w:rFonts w:ascii="Times New Roman" w:hAnsi="Times New Roman" w:cs="Times New Roman"/>
          <w:sz w:val="28"/>
          <w:szCs w:val="28"/>
        </w:rPr>
      </w:pPr>
      <w:r>
        <w:rPr>
          <w:rFonts w:ascii="Times New Roman" w:hAnsi="Times New Roman" w:cs="Times New Roman"/>
          <w:sz w:val="28"/>
          <w:szCs w:val="28"/>
        </w:rPr>
        <w:t xml:space="preserve">к решению </w:t>
      </w:r>
      <w:r w:rsidRPr="00A13DF2">
        <w:rPr>
          <w:rFonts w:ascii="Times New Roman" w:hAnsi="Times New Roman" w:cs="Times New Roman"/>
          <w:sz w:val="28"/>
          <w:szCs w:val="28"/>
        </w:rPr>
        <w:t xml:space="preserve">Представительного Собрания </w:t>
      </w:r>
    </w:p>
    <w:p w:rsidR="000820AD" w:rsidRPr="00A13DF2" w:rsidRDefault="000820AD" w:rsidP="000820AD">
      <w:pPr>
        <w:spacing w:after="0" w:line="240" w:lineRule="auto"/>
        <w:contextualSpacing/>
        <w:jc w:val="right"/>
        <w:rPr>
          <w:rFonts w:ascii="Times New Roman" w:hAnsi="Times New Roman" w:cs="Times New Roman"/>
          <w:sz w:val="28"/>
          <w:szCs w:val="28"/>
        </w:rPr>
      </w:pPr>
      <w:r w:rsidRPr="00A13DF2">
        <w:rPr>
          <w:rFonts w:ascii="Times New Roman" w:hAnsi="Times New Roman" w:cs="Times New Roman"/>
          <w:sz w:val="28"/>
          <w:szCs w:val="28"/>
        </w:rPr>
        <w:t>Сямженского муниципального округа</w:t>
      </w:r>
    </w:p>
    <w:p w:rsidR="000820AD" w:rsidRPr="00A13DF2" w:rsidRDefault="000820AD" w:rsidP="000820AD">
      <w:pPr>
        <w:spacing w:after="0" w:line="240" w:lineRule="auto"/>
        <w:contextualSpacing/>
        <w:jc w:val="right"/>
        <w:rPr>
          <w:rFonts w:ascii="Times New Roman" w:hAnsi="Times New Roman" w:cs="Times New Roman"/>
          <w:sz w:val="28"/>
          <w:szCs w:val="28"/>
        </w:rPr>
      </w:pPr>
      <w:r w:rsidRPr="00A13DF2">
        <w:rPr>
          <w:rFonts w:ascii="Times New Roman" w:hAnsi="Times New Roman" w:cs="Times New Roman"/>
          <w:sz w:val="28"/>
          <w:szCs w:val="28"/>
        </w:rPr>
        <w:t>Вологодской области</w:t>
      </w:r>
    </w:p>
    <w:p w:rsidR="000820AD" w:rsidRPr="00A13DF2" w:rsidRDefault="000820AD" w:rsidP="000820AD">
      <w:pPr>
        <w:spacing w:after="0" w:line="240" w:lineRule="auto"/>
        <w:contextualSpacing/>
        <w:jc w:val="right"/>
        <w:rPr>
          <w:rFonts w:ascii="Times New Roman" w:hAnsi="Times New Roman" w:cs="Times New Roman"/>
          <w:sz w:val="28"/>
          <w:szCs w:val="28"/>
        </w:rPr>
      </w:pPr>
      <w:r>
        <w:rPr>
          <w:rFonts w:ascii="Times New Roman" w:hAnsi="Times New Roman" w:cs="Times New Roman"/>
          <w:sz w:val="28"/>
          <w:szCs w:val="28"/>
        </w:rPr>
        <w:t>от 13.12.2022 №</w:t>
      </w:r>
      <w:r w:rsidR="002D62E3">
        <w:rPr>
          <w:rFonts w:ascii="Times New Roman" w:hAnsi="Times New Roman" w:cs="Times New Roman"/>
          <w:sz w:val="28"/>
          <w:szCs w:val="28"/>
        </w:rPr>
        <w:t xml:space="preserve"> 62</w:t>
      </w:r>
      <w:r>
        <w:rPr>
          <w:rFonts w:ascii="Times New Roman" w:hAnsi="Times New Roman" w:cs="Times New Roman"/>
          <w:sz w:val="28"/>
          <w:szCs w:val="28"/>
        </w:rPr>
        <w:t xml:space="preserve"> </w:t>
      </w:r>
    </w:p>
    <w:p w:rsidR="00016C37" w:rsidRPr="00016C37" w:rsidRDefault="00016C37" w:rsidP="00016C37">
      <w:pPr>
        <w:pStyle w:val="ConsPlusNormal"/>
        <w:contextualSpacing/>
        <w:jc w:val="center"/>
        <w:rPr>
          <w:shd w:val="clear" w:color="auto" w:fill="F1C100"/>
        </w:rPr>
      </w:pPr>
    </w:p>
    <w:p w:rsidR="00016C37" w:rsidRPr="00016C37" w:rsidRDefault="00016C37" w:rsidP="00016C37">
      <w:pPr>
        <w:pStyle w:val="ConsPlusNormal"/>
        <w:ind w:firstLine="0"/>
        <w:contextualSpacing/>
        <w:jc w:val="center"/>
        <w:rPr>
          <w:b/>
          <w:sz w:val="28"/>
        </w:rPr>
      </w:pPr>
    </w:p>
    <w:p w:rsidR="000820AD" w:rsidRDefault="000820AD" w:rsidP="000820AD">
      <w:pPr>
        <w:pStyle w:val="ConsPlusNormal"/>
        <w:ind w:firstLine="0"/>
        <w:contextualSpacing/>
        <w:jc w:val="center"/>
        <w:rPr>
          <w:spacing w:val="2"/>
          <w:sz w:val="28"/>
          <w:szCs w:val="28"/>
        </w:rPr>
      </w:pPr>
      <w:r w:rsidRPr="007015C2">
        <w:rPr>
          <w:sz w:val="28"/>
          <w:szCs w:val="28"/>
        </w:rPr>
        <w:t xml:space="preserve">Перечень индикаторов риска нарушения обязательных требований в сфере </w:t>
      </w:r>
      <w:r>
        <w:rPr>
          <w:sz w:val="28"/>
          <w:szCs w:val="28"/>
        </w:rPr>
        <w:t>муниципального</w:t>
      </w:r>
      <w:r w:rsidRPr="00016C37">
        <w:rPr>
          <w:sz w:val="28"/>
          <w:szCs w:val="28"/>
        </w:rPr>
        <w:t xml:space="preserve"> контрол</w:t>
      </w:r>
      <w:r>
        <w:rPr>
          <w:sz w:val="28"/>
          <w:szCs w:val="28"/>
        </w:rPr>
        <w:t>я</w:t>
      </w:r>
      <w:r w:rsidRPr="00016C37">
        <w:rPr>
          <w:sz w:val="28"/>
          <w:szCs w:val="28"/>
        </w:rPr>
        <w:t xml:space="preserve"> </w:t>
      </w:r>
      <w:r>
        <w:rPr>
          <w:spacing w:val="2"/>
          <w:sz w:val="28"/>
          <w:szCs w:val="28"/>
        </w:rPr>
        <w:t xml:space="preserve">на автомобильном транспорте, </w:t>
      </w:r>
      <w:r w:rsidRPr="00016C37">
        <w:rPr>
          <w:spacing w:val="2"/>
          <w:sz w:val="28"/>
          <w:szCs w:val="28"/>
        </w:rPr>
        <w:t xml:space="preserve">городском наземном электрическом транспорте и в дорожном хозяйстве </w:t>
      </w:r>
    </w:p>
    <w:p w:rsidR="00016C37" w:rsidRPr="000820AD" w:rsidRDefault="000820AD" w:rsidP="000820AD">
      <w:pPr>
        <w:pStyle w:val="ConsPlusNormal"/>
        <w:ind w:firstLine="0"/>
        <w:contextualSpacing/>
        <w:jc w:val="center"/>
        <w:rPr>
          <w:b/>
          <w:sz w:val="28"/>
        </w:rPr>
      </w:pPr>
      <w:r w:rsidRPr="00016C37">
        <w:rPr>
          <w:spacing w:val="2"/>
          <w:sz w:val="28"/>
          <w:szCs w:val="28"/>
        </w:rPr>
        <w:t xml:space="preserve">в </w:t>
      </w:r>
      <w:proofErr w:type="spellStart"/>
      <w:r w:rsidRPr="00016C37">
        <w:rPr>
          <w:spacing w:val="2"/>
          <w:sz w:val="28"/>
          <w:szCs w:val="28"/>
        </w:rPr>
        <w:t>Сямженском</w:t>
      </w:r>
      <w:proofErr w:type="spellEnd"/>
      <w:r w:rsidRPr="00016C37">
        <w:rPr>
          <w:spacing w:val="2"/>
          <w:sz w:val="28"/>
          <w:szCs w:val="28"/>
        </w:rPr>
        <w:t xml:space="preserve"> муниципальном </w:t>
      </w:r>
      <w:r>
        <w:rPr>
          <w:spacing w:val="2"/>
          <w:sz w:val="28"/>
          <w:szCs w:val="28"/>
        </w:rPr>
        <w:t>округе</w:t>
      </w:r>
    </w:p>
    <w:p w:rsidR="00016C37" w:rsidRPr="00016C37" w:rsidRDefault="00016C37" w:rsidP="00016C37">
      <w:pPr>
        <w:pStyle w:val="ConsPlusNormal"/>
        <w:contextualSpacing/>
        <w:jc w:val="center"/>
        <w:rPr>
          <w:shd w:val="clear" w:color="auto" w:fill="F1C100"/>
        </w:rPr>
      </w:pPr>
    </w:p>
    <w:p w:rsidR="00016C37" w:rsidRPr="00016C37" w:rsidRDefault="00016C37" w:rsidP="00016C37">
      <w:pPr>
        <w:pStyle w:val="1"/>
        <w:shd w:val="clear" w:color="auto" w:fill="FFFFFF"/>
        <w:spacing w:before="0" w:after="0"/>
        <w:ind w:firstLine="709"/>
        <w:contextualSpacing/>
        <w:jc w:val="both"/>
        <w:rPr>
          <w:color w:val="auto"/>
          <w:sz w:val="28"/>
          <w:szCs w:val="28"/>
        </w:rPr>
      </w:pPr>
      <w:r w:rsidRPr="00016C37">
        <w:rPr>
          <w:color w:val="auto"/>
          <w:sz w:val="28"/>
          <w:szCs w:val="28"/>
        </w:rPr>
        <w:t>К индикаторам риска нарушения обязательных требований относятся:</w:t>
      </w:r>
    </w:p>
    <w:p w:rsidR="00016C37" w:rsidRPr="00016C37" w:rsidRDefault="00016C37" w:rsidP="00016C37">
      <w:pPr>
        <w:pStyle w:val="1"/>
        <w:shd w:val="clear" w:color="auto" w:fill="FFFFFF"/>
        <w:spacing w:before="0" w:after="0"/>
        <w:ind w:firstLine="709"/>
        <w:contextualSpacing/>
        <w:jc w:val="both"/>
        <w:rPr>
          <w:color w:val="auto"/>
          <w:sz w:val="28"/>
          <w:szCs w:val="28"/>
        </w:rPr>
      </w:pPr>
      <w:r w:rsidRPr="00016C37">
        <w:rPr>
          <w:color w:val="auto"/>
          <w:sz w:val="28"/>
          <w:szCs w:val="28"/>
        </w:rPr>
        <w:t>- наличие специалиста, на которого возложены полномочия лица ответственного за обеспечение безопасности дорожного движения, или консультанта по вопросам безопасности перевозки опасных грузов автомобильным транспортом, и осуществляющего трудовую деятельность у двух и более контролируемых лиц;</w:t>
      </w:r>
    </w:p>
    <w:p w:rsidR="00016C37" w:rsidRPr="00016C37" w:rsidRDefault="00016C37" w:rsidP="00016C37">
      <w:pPr>
        <w:pStyle w:val="1"/>
        <w:shd w:val="clear" w:color="auto" w:fill="FFFFFF"/>
        <w:spacing w:before="0" w:after="0"/>
        <w:ind w:firstLine="709"/>
        <w:contextualSpacing/>
        <w:jc w:val="both"/>
        <w:rPr>
          <w:color w:val="auto"/>
          <w:sz w:val="28"/>
          <w:szCs w:val="28"/>
        </w:rPr>
      </w:pPr>
      <w:r w:rsidRPr="00016C37">
        <w:rPr>
          <w:color w:val="auto"/>
          <w:sz w:val="28"/>
          <w:szCs w:val="28"/>
        </w:rPr>
        <w:t>- наличие информации о фактическом местонахождении трех и более контролируемых лиц по одному адресу;</w:t>
      </w:r>
    </w:p>
    <w:p w:rsidR="00016C37" w:rsidRPr="00016C37" w:rsidRDefault="00016C37" w:rsidP="00016C37">
      <w:pPr>
        <w:pStyle w:val="1"/>
        <w:shd w:val="clear" w:color="auto" w:fill="FFFFFF"/>
        <w:spacing w:before="0" w:after="0"/>
        <w:ind w:firstLine="709"/>
        <w:contextualSpacing/>
        <w:jc w:val="both"/>
        <w:rPr>
          <w:color w:val="auto"/>
          <w:sz w:val="28"/>
          <w:szCs w:val="28"/>
        </w:rPr>
      </w:pPr>
      <w:r w:rsidRPr="00016C37">
        <w:rPr>
          <w:color w:val="auto"/>
          <w:sz w:val="28"/>
          <w:szCs w:val="28"/>
        </w:rPr>
        <w:t>- </w:t>
      </w:r>
      <w:r w:rsidR="000820AD" w:rsidRPr="00016C37">
        <w:rPr>
          <w:color w:val="auto"/>
          <w:sz w:val="28"/>
          <w:szCs w:val="28"/>
        </w:rPr>
        <w:t>непредставление</w:t>
      </w:r>
      <w:r w:rsidRPr="00016C37">
        <w:rPr>
          <w:color w:val="auto"/>
          <w:sz w:val="28"/>
          <w:szCs w:val="28"/>
        </w:rPr>
        <w:t xml:space="preserve"> уведомления от контролируемого лица о принятии мер по обеспечению соблюдения обязательных требований, указанных в предостережении о недопустимости нарушения обязательных требований;</w:t>
      </w:r>
    </w:p>
    <w:p w:rsidR="00016C37" w:rsidRPr="00016C37" w:rsidRDefault="00016C37" w:rsidP="00016C37">
      <w:pPr>
        <w:pStyle w:val="1"/>
        <w:shd w:val="clear" w:color="auto" w:fill="FFFFFF"/>
        <w:spacing w:before="0" w:after="0"/>
        <w:ind w:firstLine="709"/>
        <w:contextualSpacing/>
        <w:jc w:val="both"/>
        <w:rPr>
          <w:color w:val="auto"/>
          <w:sz w:val="28"/>
          <w:szCs w:val="28"/>
        </w:rPr>
      </w:pPr>
      <w:r w:rsidRPr="00016C37">
        <w:rPr>
          <w:color w:val="auto"/>
          <w:sz w:val="28"/>
          <w:szCs w:val="28"/>
        </w:rPr>
        <w:t>- наличие сведений об истечении сроков действия технических требований и условий, подлежащих обязательному исполнению, при строительстве и реконструкции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и объектов дорожного сервиса, а также при установке рекламных конструкций, информационных щитов и указателей;</w:t>
      </w:r>
    </w:p>
    <w:p w:rsidR="00016C37" w:rsidRPr="00016C37" w:rsidRDefault="00016C37" w:rsidP="00016C37">
      <w:pPr>
        <w:pStyle w:val="1"/>
        <w:shd w:val="clear" w:color="auto" w:fill="FFFFFF"/>
        <w:spacing w:before="0" w:after="0"/>
        <w:ind w:firstLine="709"/>
        <w:contextualSpacing/>
        <w:jc w:val="both"/>
        <w:rPr>
          <w:color w:val="auto"/>
          <w:sz w:val="28"/>
          <w:szCs w:val="28"/>
        </w:rPr>
      </w:pPr>
      <w:proofErr w:type="gramStart"/>
      <w:r w:rsidRPr="00016C37">
        <w:rPr>
          <w:color w:val="auto"/>
          <w:sz w:val="28"/>
          <w:szCs w:val="28"/>
        </w:rPr>
        <w:t>- наличие информации о вступлении в законную силу в течение трех календарных лет, предшествующих дате определения наличия индикатора риска, 15 и более решений (постановлений) о назначении административного наказания за правонарушения, предусмотренные 11.23, 11.31, 12.21.1 (части 2 - 11), 12.21.2, 12.21.3, 12.23, 12.25, 12.31.1, 14.1, 14.1.2, 14.43, 14.44-14.45, части 1 и 15 статьи 19.5, 19.7, 19.33 Кодекса Российской Федерации об административных правонарушениях</w:t>
      </w:r>
      <w:proofErr w:type="gramEnd"/>
      <w:r w:rsidRPr="00016C37">
        <w:rPr>
          <w:color w:val="auto"/>
          <w:sz w:val="28"/>
          <w:szCs w:val="28"/>
        </w:rPr>
        <w:t xml:space="preserve"> (за исключением административного наказания в виде предупреждения).</w:t>
      </w:r>
    </w:p>
    <w:p w:rsidR="00016C37" w:rsidRPr="00016C37" w:rsidRDefault="00016C37" w:rsidP="00016C37">
      <w:pPr>
        <w:pStyle w:val="ConsPlusNormal"/>
        <w:contextualSpacing/>
        <w:jc w:val="both"/>
        <w:rPr>
          <w:shd w:val="clear" w:color="auto" w:fill="F1C100"/>
        </w:rPr>
      </w:pPr>
    </w:p>
    <w:p w:rsidR="00016C37" w:rsidRPr="00016C37" w:rsidRDefault="00016C37" w:rsidP="00016C37">
      <w:pPr>
        <w:spacing w:after="0" w:line="240" w:lineRule="auto"/>
        <w:contextualSpacing/>
        <w:rPr>
          <w:rFonts w:ascii="Times New Roman" w:hAnsi="Times New Roman" w:cs="Times New Roman"/>
          <w:sz w:val="28"/>
        </w:rPr>
      </w:pPr>
    </w:p>
    <w:p w:rsidR="00016C37" w:rsidRPr="00016C37" w:rsidRDefault="00016C37" w:rsidP="00016C37">
      <w:pPr>
        <w:spacing w:after="0" w:line="240" w:lineRule="auto"/>
        <w:contextualSpacing/>
        <w:rPr>
          <w:rFonts w:ascii="Times New Roman" w:hAnsi="Times New Roman" w:cs="Times New Roman"/>
          <w:sz w:val="28"/>
        </w:rPr>
      </w:pPr>
    </w:p>
    <w:p w:rsidR="00016C37" w:rsidRDefault="00016C37" w:rsidP="00016C37">
      <w:pPr>
        <w:spacing w:after="0" w:line="240" w:lineRule="auto"/>
        <w:contextualSpacing/>
        <w:rPr>
          <w:rFonts w:ascii="Times New Roman" w:hAnsi="Times New Roman" w:cs="Times New Roman"/>
          <w:sz w:val="28"/>
        </w:rPr>
      </w:pPr>
    </w:p>
    <w:p w:rsidR="000820AD" w:rsidRDefault="000820AD" w:rsidP="00016C37">
      <w:pPr>
        <w:spacing w:after="0" w:line="240" w:lineRule="auto"/>
        <w:contextualSpacing/>
        <w:rPr>
          <w:rFonts w:ascii="Times New Roman" w:hAnsi="Times New Roman" w:cs="Times New Roman"/>
          <w:sz w:val="28"/>
        </w:rPr>
      </w:pPr>
    </w:p>
    <w:p w:rsidR="000820AD" w:rsidRDefault="000820AD" w:rsidP="00016C37">
      <w:pPr>
        <w:spacing w:after="0" w:line="240" w:lineRule="auto"/>
        <w:contextualSpacing/>
        <w:rPr>
          <w:rFonts w:ascii="Times New Roman" w:hAnsi="Times New Roman" w:cs="Times New Roman"/>
          <w:sz w:val="28"/>
        </w:rPr>
      </w:pPr>
    </w:p>
    <w:p w:rsidR="000820AD" w:rsidRDefault="000820AD" w:rsidP="00016C37">
      <w:pPr>
        <w:spacing w:after="0" w:line="240" w:lineRule="auto"/>
        <w:contextualSpacing/>
        <w:rPr>
          <w:rFonts w:ascii="Times New Roman" w:hAnsi="Times New Roman" w:cs="Times New Roman"/>
          <w:sz w:val="28"/>
        </w:rPr>
      </w:pPr>
    </w:p>
    <w:p w:rsidR="000820AD" w:rsidRPr="00A13DF2" w:rsidRDefault="000820AD" w:rsidP="000820AD">
      <w:pPr>
        <w:spacing w:after="0" w:line="240" w:lineRule="auto"/>
        <w:contextualSpacing/>
        <w:jc w:val="right"/>
        <w:rPr>
          <w:rFonts w:ascii="Times New Roman" w:hAnsi="Times New Roman" w:cs="Times New Roman"/>
          <w:sz w:val="28"/>
          <w:szCs w:val="28"/>
        </w:rPr>
      </w:pPr>
      <w:r>
        <w:rPr>
          <w:rFonts w:ascii="Times New Roman" w:hAnsi="Times New Roman" w:cs="Times New Roman"/>
          <w:sz w:val="28"/>
          <w:szCs w:val="28"/>
        </w:rPr>
        <w:lastRenderedPageBreak/>
        <w:t>Приложение № 3</w:t>
      </w:r>
    </w:p>
    <w:p w:rsidR="000820AD" w:rsidRPr="00A13DF2" w:rsidRDefault="000820AD" w:rsidP="000820AD">
      <w:pPr>
        <w:spacing w:after="0" w:line="240" w:lineRule="auto"/>
        <w:contextualSpacing/>
        <w:jc w:val="right"/>
        <w:rPr>
          <w:rFonts w:ascii="Times New Roman" w:hAnsi="Times New Roman" w:cs="Times New Roman"/>
          <w:sz w:val="28"/>
          <w:szCs w:val="28"/>
        </w:rPr>
      </w:pPr>
      <w:r>
        <w:rPr>
          <w:rFonts w:ascii="Times New Roman" w:hAnsi="Times New Roman" w:cs="Times New Roman"/>
          <w:sz w:val="28"/>
          <w:szCs w:val="28"/>
        </w:rPr>
        <w:t xml:space="preserve">к решению </w:t>
      </w:r>
      <w:r w:rsidRPr="00A13DF2">
        <w:rPr>
          <w:rFonts w:ascii="Times New Roman" w:hAnsi="Times New Roman" w:cs="Times New Roman"/>
          <w:sz w:val="28"/>
          <w:szCs w:val="28"/>
        </w:rPr>
        <w:t xml:space="preserve">Представительного Собрания </w:t>
      </w:r>
    </w:p>
    <w:p w:rsidR="000820AD" w:rsidRPr="00A13DF2" w:rsidRDefault="000820AD" w:rsidP="000820AD">
      <w:pPr>
        <w:spacing w:after="0" w:line="240" w:lineRule="auto"/>
        <w:contextualSpacing/>
        <w:jc w:val="right"/>
        <w:rPr>
          <w:rFonts w:ascii="Times New Roman" w:hAnsi="Times New Roman" w:cs="Times New Roman"/>
          <w:sz w:val="28"/>
          <w:szCs w:val="28"/>
        </w:rPr>
      </w:pPr>
      <w:r w:rsidRPr="00A13DF2">
        <w:rPr>
          <w:rFonts w:ascii="Times New Roman" w:hAnsi="Times New Roman" w:cs="Times New Roman"/>
          <w:sz w:val="28"/>
          <w:szCs w:val="28"/>
        </w:rPr>
        <w:t>Сямженского муниципального округа</w:t>
      </w:r>
    </w:p>
    <w:p w:rsidR="000820AD" w:rsidRPr="00A13DF2" w:rsidRDefault="000820AD" w:rsidP="000820AD">
      <w:pPr>
        <w:spacing w:after="0" w:line="240" w:lineRule="auto"/>
        <w:contextualSpacing/>
        <w:jc w:val="right"/>
        <w:rPr>
          <w:rFonts w:ascii="Times New Roman" w:hAnsi="Times New Roman" w:cs="Times New Roman"/>
          <w:sz w:val="28"/>
          <w:szCs w:val="28"/>
        </w:rPr>
      </w:pPr>
      <w:r w:rsidRPr="00A13DF2">
        <w:rPr>
          <w:rFonts w:ascii="Times New Roman" w:hAnsi="Times New Roman" w:cs="Times New Roman"/>
          <w:sz w:val="28"/>
          <w:szCs w:val="28"/>
        </w:rPr>
        <w:t>Вологодской области</w:t>
      </w:r>
    </w:p>
    <w:p w:rsidR="000820AD" w:rsidRPr="00A13DF2" w:rsidRDefault="000820AD" w:rsidP="000820AD">
      <w:pPr>
        <w:spacing w:after="0" w:line="240" w:lineRule="auto"/>
        <w:contextualSpacing/>
        <w:jc w:val="right"/>
        <w:rPr>
          <w:rFonts w:ascii="Times New Roman" w:hAnsi="Times New Roman" w:cs="Times New Roman"/>
          <w:sz w:val="28"/>
          <w:szCs w:val="28"/>
        </w:rPr>
      </w:pPr>
      <w:r>
        <w:rPr>
          <w:rFonts w:ascii="Times New Roman" w:hAnsi="Times New Roman" w:cs="Times New Roman"/>
          <w:sz w:val="28"/>
          <w:szCs w:val="28"/>
        </w:rPr>
        <w:t>от 13.12.2022 №</w:t>
      </w:r>
      <w:r w:rsidR="002D62E3">
        <w:rPr>
          <w:rFonts w:ascii="Times New Roman" w:hAnsi="Times New Roman" w:cs="Times New Roman"/>
          <w:sz w:val="28"/>
          <w:szCs w:val="28"/>
        </w:rPr>
        <w:t xml:space="preserve"> 62</w:t>
      </w:r>
      <w:r>
        <w:rPr>
          <w:rFonts w:ascii="Times New Roman" w:hAnsi="Times New Roman" w:cs="Times New Roman"/>
          <w:sz w:val="28"/>
          <w:szCs w:val="28"/>
        </w:rPr>
        <w:t xml:space="preserve"> </w:t>
      </w:r>
    </w:p>
    <w:p w:rsidR="001E447B" w:rsidRDefault="001E447B" w:rsidP="00016C37">
      <w:pPr>
        <w:pStyle w:val="ConsPlusNormal"/>
        <w:ind w:firstLine="0"/>
        <w:contextualSpacing/>
        <w:jc w:val="center"/>
        <w:rPr>
          <w:sz w:val="28"/>
          <w:szCs w:val="28"/>
        </w:rPr>
      </w:pPr>
    </w:p>
    <w:p w:rsidR="00016C37" w:rsidRPr="00016C37" w:rsidRDefault="001E447B" w:rsidP="00016C37">
      <w:pPr>
        <w:pStyle w:val="ConsPlusNormal"/>
        <w:ind w:firstLine="0"/>
        <w:contextualSpacing/>
        <w:jc w:val="center"/>
        <w:rPr>
          <w:color w:val="000000"/>
          <w:sz w:val="28"/>
          <w:szCs w:val="28"/>
        </w:rPr>
      </w:pPr>
      <w:r w:rsidRPr="007015C2">
        <w:rPr>
          <w:sz w:val="28"/>
          <w:szCs w:val="28"/>
        </w:rPr>
        <w:t xml:space="preserve">Перечень ключевых и индикативных показателей </w:t>
      </w:r>
      <w:r>
        <w:rPr>
          <w:sz w:val="28"/>
          <w:szCs w:val="28"/>
        </w:rPr>
        <w:t>муниципального</w:t>
      </w:r>
      <w:r w:rsidRPr="00016C37">
        <w:rPr>
          <w:sz w:val="28"/>
          <w:szCs w:val="28"/>
        </w:rPr>
        <w:t xml:space="preserve"> контрол</w:t>
      </w:r>
      <w:r>
        <w:rPr>
          <w:sz w:val="28"/>
          <w:szCs w:val="28"/>
        </w:rPr>
        <w:t>я</w:t>
      </w:r>
      <w:r w:rsidRPr="00016C37">
        <w:rPr>
          <w:sz w:val="28"/>
          <w:szCs w:val="28"/>
        </w:rPr>
        <w:t xml:space="preserve"> </w:t>
      </w:r>
      <w:r>
        <w:rPr>
          <w:spacing w:val="2"/>
          <w:sz w:val="28"/>
          <w:szCs w:val="28"/>
        </w:rPr>
        <w:t xml:space="preserve">на автомобильном транспорте, </w:t>
      </w:r>
      <w:r w:rsidRPr="00016C37">
        <w:rPr>
          <w:spacing w:val="2"/>
          <w:sz w:val="28"/>
          <w:szCs w:val="28"/>
        </w:rPr>
        <w:t xml:space="preserve">городском наземном электрическом транспорте и в дорожном хозяйстве в </w:t>
      </w:r>
      <w:proofErr w:type="spellStart"/>
      <w:r w:rsidRPr="00016C37">
        <w:rPr>
          <w:spacing w:val="2"/>
          <w:sz w:val="28"/>
          <w:szCs w:val="28"/>
        </w:rPr>
        <w:t>Сямженском</w:t>
      </w:r>
      <w:proofErr w:type="spellEnd"/>
      <w:r w:rsidRPr="00016C37">
        <w:rPr>
          <w:spacing w:val="2"/>
          <w:sz w:val="28"/>
          <w:szCs w:val="28"/>
        </w:rPr>
        <w:t xml:space="preserve"> муниципальном </w:t>
      </w:r>
      <w:r>
        <w:rPr>
          <w:spacing w:val="2"/>
          <w:sz w:val="28"/>
          <w:szCs w:val="28"/>
        </w:rPr>
        <w:t>округе</w:t>
      </w:r>
    </w:p>
    <w:p w:rsidR="00016C37" w:rsidRPr="00016C37" w:rsidRDefault="00016C37" w:rsidP="00016C37">
      <w:pPr>
        <w:pStyle w:val="ConsPlusNormal"/>
        <w:ind w:firstLine="0"/>
        <w:contextualSpacing/>
        <w:jc w:val="center"/>
        <w:rPr>
          <w:color w:val="000000"/>
          <w:sz w:val="28"/>
          <w:szCs w:val="28"/>
        </w:rPr>
      </w:pPr>
    </w:p>
    <w:p w:rsidR="000820AD" w:rsidRPr="001E447B" w:rsidRDefault="001E447B" w:rsidP="001E447B">
      <w:pPr>
        <w:pStyle w:val="a7"/>
        <w:widowControl/>
        <w:tabs>
          <w:tab w:val="left" w:pos="1134"/>
        </w:tabs>
        <w:ind w:left="0"/>
        <w:jc w:val="center"/>
        <w:rPr>
          <w:rFonts w:ascii="Times New Roman" w:hAnsi="Times New Roman"/>
          <w:sz w:val="28"/>
        </w:rPr>
      </w:pPr>
      <w:r w:rsidRPr="001E447B">
        <w:rPr>
          <w:rFonts w:ascii="Times New Roman" w:hAnsi="Times New Roman"/>
          <w:sz w:val="28"/>
        </w:rPr>
        <w:t xml:space="preserve">Ключевые показатели муниципального контроля </w:t>
      </w:r>
      <w:r w:rsidRPr="001E447B">
        <w:rPr>
          <w:rFonts w:ascii="Times New Roman" w:hAnsi="Times New Roman"/>
          <w:spacing w:val="2"/>
          <w:sz w:val="28"/>
          <w:szCs w:val="28"/>
        </w:rPr>
        <w:t>на автомобильном транспорте, городском наземном электрическом транспорте и в дорожном хозяйстве</w:t>
      </w:r>
      <w:r w:rsidRPr="001E447B">
        <w:rPr>
          <w:rFonts w:ascii="Times New Roman" w:hAnsi="Times New Roman"/>
          <w:sz w:val="28"/>
        </w:rPr>
        <w:t xml:space="preserve"> и их целевые значения</w:t>
      </w:r>
    </w:p>
    <w:p w:rsidR="000820AD" w:rsidRDefault="000820AD" w:rsidP="00016C37">
      <w:pPr>
        <w:pStyle w:val="ConsPlusNormal"/>
        <w:ind w:firstLine="0"/>
        <w:contextualSpacing/>
        <w:jc w:val="center"/>
        <w:rPr>
          <w:b/>
          <w:color w:val="000000"/>
          <w:sz w:val="28"/>
          <w:szCs w:val="28"/>
        </w:rPr>
      </w:pPr>
    </w:p>
    <w:tbl>
      <w:tblPr>
        <w:tblW w:w="924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19"/>
        <w:gridCol w:w="3121"/>
      </w:tblGrid>
      <w:tr w:rsidR="000820AD" w:rsidRPr="000820AD" w:rsidTr="000820AD">
        <w:trPr>
          <w:trHeight w:val="315"/>
        </w:trPr>
        <w:tc>
          <w:tcPr>
            <w:tcW w:w="6119" w:type="dxa"/>
            <w:tcBorders>
              <w:top w:val="single" w:sz="4" w:space="0" w:color="auto"/>
              <w:left w:val="single" w:sz="4" w:space="0" w:color="auto"/>
              <w:bottom w:val="single" w:sz="4" w:space="0" w:color="auto"/>
              <w:right w:val="single" w:sz="4" w:space="0" w:color="auto"/>
            </w:tcBorders>
            <w:hideMark/>
          </w:tcPr>
          <w:p w:rsidR="000820AD" w:rsidRPr="005D0258" w:rsidRDefault="000820AD" w:rsidP="000820AD">
            <w:pPr>
              <w:autoSpaceDE w:val="0"/>
              <w:autoSpaceDN w:val="0"/>
              <w:adjustRightInd w:val="0"/>
              <w:spacing w:after="0" w:line="240" w:lineRule="auto"/>
              <w:ind w:left="23" w:hanging="113"/>
              <w:contextualSpacing/>
              <w:jc w:val="center"/>
              <w:rPr>
                <w:rFonts w:ascii="Times New Roman" w:hAnsi="Times New Roman" w:cs="Times New Roman"/>
                <w:sz w:val="24"/>
                <w:szCs w:val="24"/>
              </w:rPr>
            </w:pPr>
            <w:r w:rsidRPr="005D0258">
              <w:rPr>
                <w:rFonts w:ascii="Times New Roman" w:hAnsi="Times New Roman" w:cs="Times New Roman"/>
                <w:sz w:val="24"/>
                <w:szCs w:val="24"/>
              </w:rPr>
              <w:t>Ключевые показатели</w:t>
            </w:r>
          </w:p>
        </w:tc>
        <w:tc>
          <w:tcPr>
            <w:tcW w:w="3121" w:type="dxa"/>
            <w:tcBorders>
              <w:top w:val="single" w:sz="4" w:space="0" w:color="auto"/>
              <w:left w:val="single" w:sz="4" w:space="0" w:color="auto"/>
              <w:bottom w:val="single" w:sz="4" w:space="0" w:color="auto"/>
              <w:right w:val="single" w:sz="4" w:space="0" w:color="auto"/>
            </w:tcBorders>
            <w:hideMark/>
          </w:tcPr>
          <w:p w:rsidR="000820AD" w:rsidRPr="005D0258" w:rsidRDefault="000820AD" w:rsidP="000820AD">
            <w:pPr>
              <w:autoSpaceDE w:val="0"/>
              <w:autoSpaceDN w:val="0"/>
              <w:adjustRightInd w:val="0"/>
              <w:spacing w:after="0" w:line="240" w:lineRule="auto"/>
              <w:ind w:left="23" w:hanging="113"/>
              <w:contextualSpacing/>
              <w:jc w:val="center"/>
              <w:rPr>
                <w:rFonts w:ascii="Times New Roman" w:hAnsi="Times New Roman" w:cs="Times New Roman"/>
                <w:sz w:val="24"/>
                <w:szCs w:val="24"/>
              </w:rPr>
            </w:pPr>
            <w:r w:rsidRPr="005D0258">
              <w:rPr>
                <w:rFonts w:ascii="Times New Roman" w:hAnsi="Times New Roman" w:cs="Times New Roman"/>
                <w:sz w:val="24"/>
                <w:szCs w:val="24"/>
              </w:rPr>
              <w:t>Целевые значения</w:t>
            </w:r>
          </w:p>
        </w:tc>
      </w:tr>
      <w:tr w:rsidR="000820AD" w:rsidRPr="000820AD" w:rsidTr="000820AD">
        <w:trPr>
          <w:trHeight w:val="150"/>
        </w:trPr>
        <w:tc>
          <w:tcPr>
            <w:tcW w:w="6119" w:type="dxa"/>
            <w:tcBorders>
              <w:top w:val="single" w:sz="4" w:space="0" w:color="auto"/>
              <w:left w:val="single" w:sz="4" w:space="0" w:color="auto"/>
              <w:bottom w:val="single" w:sz="4" w:space="0" w:color="auto"/>
              <w:right w:val="single" w:sz="4" w:space="0" w:color="auto"/>
            </w:tcBorders>
            <w:hideMark/>
          </w:tcPr>
          <w:p w:rsidR="000820AD" w:rsidRPr="000820AD" w:rsidRDefault="000820AD" w:rsidP="000820AD">
            <w:pPr>
              <w:autoSpaceDE w:val="0"/>
              <w:autoSpaceDN w:val="0"/>
              <w:adjustRightInd w:val="0"/>
              <w:spacing w:after="0" w:line="240" w:lineRule="auto"/>
              <w:ind w:firstLine="539"/>
              <w:contextualSpacing/>
              <w:jc w:val="both"/>
              <w:rPr>
                <w:rFonts w:ascii="Times New Roman" w:hAnsi="Times New Roman" w:cs="Times New Roman"/>
                <w:sz w:val="24"/>
                <w:szCs w:val="24"/>
              </w:rPr>
            </w:pPr>
            <w:r w:rsidRPr="000820AD">
              <w:rPr>
                <w:rFonts w:ascii="Times New Roman" w:hAnsi="Times New Roman" w:cs="Times New Roman"/>
                <w:color w:val="000000"/>
                <w:sz w:val="24"/>
                <w:szCs w:val="24"/>
              </w:rPr>
              <w:t>Процент устраненных нарушений из числа выявленных нарушений обязательных требований</w:t>
            </w:r>
            <w:r w:rsidRPr="000820AD">
              <w:rPr>
                <w:rFonts w:ascii="Times New Roman" w:hAnsi="Times New Roman" w:cs="Times New Roman"/>
                <w:sz w:val="24"/>
                <w:szCs w:val="24"/>
              </w:rPr>
              <w:t xml:space="preserve">, установленных действующим законодательством </w:t>
            </w:r>
          </w:p>
        </w:tc>
        <w:tc>
          <w:tcPr>
            <w:tcW w:w="3121" w:type="dxa"/>
            <w:tcBorders>
              <w:top w:val="single" w:sz="4" w:space="0" w:color="auto"/>
              <w:left w:val="single" w:sz="4" w:space="0" w:color="auto"/>
              <w:bottom w:val="single" w:sz="4" w:space="0" w:color="auto"/>
              <w:right w:val="single" w:sz="4" w:space="0" w:color="auto"/>
            </w:tcBorders>
            <w:hideMark/>
          </w:tcPr>
          <w:p w:rsidR="000820AD" w:rsidRPr="000820AD" w:rsidRDefault="000820AD" w:rsidP="000820AD">
            <w:pPr>
              <w:autoSpaceDE w:val="0"/>
              <w:autoSpaceDN w:val="0"/>
              <w:adjustRightInd w:val="0"/>
              <w:spacing w:after="0" w:line="240" w:lineRule="auto"/>
              <w:ind w:firstLine="33"/>
              <w:contextualSpacing/>
              <w:jc w:val="center"/>
              <w:rPr>
                <w:rFonts w:ascii="Times New Roman" w:hAnsi="Times New Roman" w:cs="Times New Roman"/>
                <w:sz w:val="24"/>
                <w:szCs w:val="24"/>
              </w:rPr>
            </w:pPr>
            <w:r w:rsidRPr="000820AD">
              <w:rPr>
                <w:rFonts w:ascii="Times New Roman" w:hAnsi="Times New Roman" w:cs="Times New Roman"/>
                <w:sz w:val="24"/>
                <w:szCs w:val="24"/>
              </w:rPr>
              <w:t>70%</w:t>
            </w:r>
          </w:p>
        </w:tc>
      </w:tr>
      <w:tr w:rsidR="000820AD" w:rsidRPr="000820AD" w:rsidTr="000820AD">
        <w:trPr>
          <w:trHeight w:val="157"/>
        </w:trPr>
        <w:tc>
          <w:tcPr>
            <w:tcW w:w="6119" w:type="dxa"/>
            <w:tcBorders>
              <w:top w:val="single" w:sz="4" w:space="0" w:color="auto"/>
              <w:left w:val="single" w:sz="4" w:space="0" w:color="auto"/>
              <w:bottom w:val="single" w:sz="4" w:space="0" w:color="auto"/>
              <w:right w:val="single" w:sz="4" w:space="0" w:color="auto"/>
            </w:tcBorders>
            <w:hideMark/>
          </w:tcPr>
          <w:p w:rsidR="000820AD" w:rsidRPr="000820AD" w:rsidRDefault="000820AD" w:rsidP="000820AD">
            <w:pPr>
              <w:autoSpaceDE w:val="0"/>
              <w:autoSpaceDN w:val="0"/>
              <w:adjustRightInd w:val="0"/>
              <w:spacing w:after="0" w:line="240" w:lineRule="auto"/>
              <w:ind w:firstLine="539"/>
              <w:contextualSpacing/>
              <w:jc w:val="both"/>
              <w:rPr>
                <w:rFonts w:ascii="Times New Roman" w:hAnsi="Times New Roman" w:cs="Times New Roman"/>
                <w:sz w:val="24"/>
                <w:szCs w:val="24"/>
              </w:rPr>
            </w:pPr>
            <w:r w:rsidRPr="000820AD">
              <w:rPr>
                <w:rFonts w:ascii="Times New Roman" w:hAnsi="Times New Roman" w:cs="Times New Roman"/>
                <w:color w:val="000000"/>
                <w:sz w:val="24"/>
                <w:szCs w:val="24"/>
              </w:rPr>
              <w:t>Процент выполнения плана проведения плановых контрольных мероприятий на очередной календарный год</w:t>
            </w:r>
          </w:p>
        </w:tc>
        <w:tc>
          <w:tcPr>
            <w:tcW w:w="3121" w:type="dxa"/>
            <w:tcBorders>
              <w:top w:val="single" w:sz="4" w:space="0" w:color="auto"/>
              <w:left w:val="single" w:sz="4" w:space="0" w:color="auto"/>
              <w:bottom w:val="single" w:sz="4" w:space="0" w:color="auto"/>
              <w:right w:val="single" w:sz="4" w:space="0" w:color="auto"/>
            </w:tcBorders>
            <w:hideMark/>
          </w:tcPr>
          <w:p w:rsidR="000820AD" w:rsidRPr="000820AD" w:rsidRDefault="000820AD" w:rsidP="000820AD">
            <w:pPr>
              <w:autoSpaceDE w:val="0"/>
              <w:autoSpaceDN w:val="0"/>
              <w:adjustRightInd w:val="0"/>
              <w:spacing w:after="0" w:line="240" w:lineRule="auto"/>
              <w:ind w:firstLine="33"/>
              <w:contextualSpacing/>
              <w:jc w:val="center"/>
              <w:rPr>
                <w:rFonts w:ascii="Times New Roman" w:hAnsi="Times New Roman" w:cs="Times New Roman"/>
                <w:sz w:val="24"/>
                <w:szCs w:val="24"/>
              </w:rPr>
            </w:pPr>
            <w:r w:rsidRPr="000820AD">
              <w:rPr>
                <w:rFonts w:ascii="Times New Roman" w:hAnsi="Times New Roman" w:cs="Times New Roman"/>
                <w:sz w:val="24"/>
                <w:szCs w:val="24"/>
              </w:rPr>
              <w:t>100%</w:t>
            </w:r>
          </w:p>
        </w:tc>
      </w:tr>
      <w:tr w:rsidR="000820AD" w:rsidRPr="000820AD" w:rsidTr="000820AD">
        <w:trPr>
          <w:trHeight w:val="127"/>
        </w:trPr>
        <w:tc>
          <w:tcPr>
            <w:tcW w:w="6119" w:type="dxa"/>
            <w:tcBorders>
              <w:top w:val="single" w:sz="4" w:space="0" w:color="auto"/>
              <w:left w:val="single" w:sz="4" w:space="0" w:color="auto"/>
              <w:bottom w:val="single" w:sz="4" w:space="0" w:color="auto"/>
              <w:right w:val="single" w:sz="4" w:space="0" w:color="auto"/>
            </w:tcBorders>
            <w:hideMark/>
          </w:tcPr>
          <w:p w:rsidR="000820AD" w:rsidRPr="000820AD" w:rsidRDefault="000820AD" w:rsidP="000820AD">
            <w:pPr>
              <w:autoSpaceDE w:val="0"/>
              <w:autoSpaceDN w:val="0"/>
              <w:adjustRightInd w:val="0"/>
              <w:spacing w:after="0" w:line="240" w:lineRule="auto"/>
              <w:ind w:firstLine="539"/>
              <w:contextualSpacing/>
              <w:jc w:val="both"/>
              <w:rPr>
                <w:rFonts w:ascii="Times New Roman" w:hAnsi="Times New Roman" w:cs="Times New Roman"/>
                <w:sz w:val="24"/>
                <w:szCs w:val="24"/>
              </w:rPr>
            </w:pPr>
            <w:r w:rsidRPr="000820AD">
              <w:rPr>
                <w:rFonts w:ascii="Times New Roman" w:hAnsi="Times New Roman" w:cs="Times New Roman"/>
                <w:color w:val="000000"/>
                <w:sz w:val="24"/>
                <w:szCs w:val="24"/>
              </w:rPr>
              <w:t>Процент обоснованных жалоб на действия (бездействие) контрольного органа и (или) его должностного лица при проведении контрольных мероприятий</w:t>
            </w:r>
            <w:r w:rsidRPr="000820AD">
              <w:rPr>
                <w:rFonts w:ascii="Times New Roman" w:hAnsi="Times New Roman" w:cs="Times New Roman"/>
                <w:sz w:val="24"/>
                <w:szCs w:val="24"/>
              </w:rPr>
              <w:t xml:space="preserve"> </w:t>
            </w:r>
          </w:p>
        </w:tc>
        <w:tc>
          <w:tcPr>
            <w:tcW w:w="3121" w:type="dxa"/>
            <w:tcBorders>
              <w:top w:val="single" w:sz="4" w:space="0" w:color="auto"/>
              <w:left w:val="single" w:sz="4" w:space="0" w:color="auto"/>
              <w:bottom w:val="single" w:sz="4" w:space="0" w:color="auto"/>
              <w:right w:val="single" w:sz="4" w:space="0" w:color="auto"/>
            </w:tcBorders>
            <w:hideMark/>
          </w:tcPr>
          <w:p w:rsidR="000820AD" w:rsidRPr="000820AD" w:rsidRDefault="000820AD" w:rsidP="000820AD">
            <w:pPr>
              <w:autoSpaceDE w:val="0"/>
              <w:autoSpaceDN w:val="0"/>
              <w:adjustRightInd w:val="0"/>
              <w:spacing w:after="0" w:line="240" w:lineRule="auto"/>
              <w:ind w:firstLine="33"/>
              <w:contextualSpacing/>
              <w:jc w:val="center"/>
              <w:rPr>
                <w:rFonts w:ascii="Times New Roman" w:hAnsi="Times New Roman" w:cs="Times New Roman"/>
                <w:sz w:val="24"/>
                <w:szCs w:val="24"/>
              </w:rPr>
            </w:pPr>
            <w:r w:rsidRPr="000820AD">
              <w:rPr>
                <w:rFonts w:ascii="Times New Roman" w:hAnsi="Times New Roman" w:cs="Times New Roman"/>
                <w:sz w:val="24"/>
                <w:szCs w:val="24"/>
              </w:rPr>
              <w:t>0%</w:t>
            </w:r>
          </w:p>
        </w:tc>
      </w:tr>
      <w:tr w:rsidR="000820AD" w:rsidRPr="000820AD" w:rsidTr="000820AD">
        <w:trPr>
          <w:trHeight w:val="165"/>
        </w:trPr>
        <w:tc>
          <w:tcPr>
            <w:tcW w:w="6119" w:type="dxa"/>
            <w:tcBorders>
              <w:top w:val="single" w:sz="4" w:space="0" w:color="auto"/>
              <w:left w:val="single" w:sz="4" w:space="0" w:color="auto"/>
              <w:bottom w:val="single" w:sz="4" w:space="0" w:color="auto"/>
              <w:right w:val="single" w:sz="4" w:space="0" w:color="auto"/>
            </w:tcBorders>
            <w:hideMark/>
          </w:tcPr>
          <w:p w:rsidR="000820AD" w:rsidRPr="000820AD" w:rsidRDefault="000820AD" w:rsidP="000820AD">
            <w:pPr>
              <w:autoSpaceDE w:val="0"/>
              <w:autoSpaceDN w:val="0"/>
              <w:adjustRightInd w:val="0"/>
              <w:spacing w:after="0" w:line="240" w:lineRule="auto"/>
              <w:ind w:firstLine="539"/>
              <w:contextualSpacing/>
              <w:jc w:val="both"/>
              <w:rPr>
                <w:rFonts w:ascii="Times New Roman" w:hAnsi="Times New Roman" w:cs="Times New Roman"/>
                <w:sz w:val="24"/>
                <w:szCs w:val="24"/>
              </w:rPr>
            </w:pPr>
            <w:r w:rsidRPr="000820AD">
              <w:rPr>
                <w:rFonts w:ascii="Times New Roman" w:hAnsi="Times New Roman" w:cs="Times New Roman"/>
                <w:sz w:val="24"/>
                <w:szCs w:val="24"/>
              </w:rPr>
              <w:t>Процент отмененных результатов контрольных (надзорных) мероприятий</w:t>
            </w:r>
          </w:p>
        </w:tc>
        <w:tc>
          <w:tcPr>
            <w:tcW w:w="3121" w:type="dxa"/>
            <w:tcBorders>
              <w:top w:val="single" w:sz="4" w:space="0" w:color="auto"/>
              <w:left w:val="single" w:sz="4" w:space="0" w:color="auto"/>
              <w:bottom w:val="single" w:sz="4" w:space="0" w:color="auto"/>
              <w:right w:val="single" w:sz="4" w:space="0" w:color="auto"/>
            </w:tcBorders>
            <w:hideMark/>
          </w:tcPr>
          <w:p w:rsidR="000820AD" w:rsidRPr="000820AD" w:rsidRDefault="000820AD" w:rsidP="000820AD">
            <w:pPr>
              <w:autoSpaceDE w:val="0"/>
              <w:autoSpaceDN w:val="0"/>
              <w:adjustRightInd w:val="0"/>
              <w:spacing w:after="0" w:line="240" w:lineRule="auto"/>
              <w:ind w:firstLine="33"/>
              <w:contextualSpacing/>
              <w:jc w:val="center"/>
              <w:rPr>
                <w:rFonts w:ascii="Times New Roman" w:hAnsi="Times New Roman" w:cs="Times New Roman"/>
                <w:sz w:val="24"/>
                <w:szCs w:val="24"/>
              </w:rPr>
            </w:pPr>
            <w:r w:rsidRPr="000820AD">
              <w:rPr>
                <w:rFonts w:ascii="Times New Roman" w:hAnsi="Times New Roman" w:cs="Times New Roman"/>
                <w:sz w:val="24"/>
                <w:szCs w:val="24"/>
              </w:rPr>
              <w:t>0%</w:t>
            </w:r>
          </w:p>
        </w:tc>
      </w:tr>
      <w:tr w:rsidR="000820AD" w:rsidRPr="000820AD" w:rsidTr="000820AD">
        <w:trPr>
          <w:trHeight w:val="142"/>
        </w:trPr>
        <w:tc>
          <w:tcPr>
            <w:tcW w:w="6119" w:type="dxa"/>
            <w:tcBorders>
              <w:top w:val="single" w:sz="4" w:space="0" w:color="auto"/>
              <w:left w:val="single" w:sz="4" w:space="0" w:color="auto"/>
              <w:bottom w:val="single" w:sz="4" w:space="0" w:color="auto"/>
              <w:right w:val="single" w:sz="4" w:space="0" w:color="auto"/>
            </w:tcBorders>
            <w:hideMark/>
          </w:tcPr>
          <w:p w:rsidR="000820AD" w:rsidRPr="000820AD" w:rsidRDefault="000820AD" w:rsidP="000820AD">
            <w:pPr>
              <w:autoSpaceDE w:val="0"/>
              <w:autoSpaceDN w:val="0"/>
              <w:adjustRightInd w:val="0"/>
              <w:spacing w:after="0" w:line="240" w:lineRule="auto"/>
              <w:ind w:firstLine="539"/>
              <w:contextualSpacing/>
              <w:jc w:val="both"/>
              <w:rPr>
                <w:rFonts w:ascii="Times New Roman" w:hAnsi="Times New Roman" w:cs="Times New Roman"/>
                <w:sz w:val="24"/>
                <w:szCs w:val="24"/>
              </w:rPr>
            </w:pPr>
            <w:r w:rsidRPr="000820AD">
              <w:rPr>
                <w:rFonts w:ascii="Times New Roman" w:hAnsi="Times New Roman" w:cs="Times New Roman"/>
                <w:color w:val="000000"/>
                <w:sz w:val="24"/>
                <w:szCs w:val="24"/>
              </w:rPr>
              <w:t>Процент контрольных мероприятий, по результатам которых были выявлены нарушения, но не приняты соответствующие меры административного воздействия</w:t>
            </w:r>
          </w:p>
        </w:tc>
        <w:tc>
          <w:tcPr>
            <w:tcW w:w="3121" w:type="dxa"/>
            <w:tcBorders>
              <w:top w:val="single" w:sz="4" w:space="0" w:color="auto"/>
              <w:left w:val="single" w:sz="4" w:space="0" w:color="auto"/>
              <w:bottom w:val="single" w:sz="4" w:space="0" w:color="auto"/>
              <w:right w:val="single" w:sz="4" w:space="0" w:color="auto"/>
            </w:tcBorders>
            <w:hideMark/>
          </w:tcPr>
          <w:p w:rsidR="000820AD" w:rsidRPr="000820AD" w:rsidRDefault="000820AD" w:rsidP="000820AD">
            <w:pPr>
              <w:autoSpaceDE w:val="0"/>
              <w:autoSpaceDN w:val="0"/>
              <w:adjustRightInd w:val="0"/>
              <w:spacing w:after="0" w:line="240" w:lineRule="auto"/>
              <w:ind w:firstLine="33"/>
              <w:contextualSpacing/>
              <w:jc w:val="center"/>
              <w:rPr>
                <w:rFonts w:ascii="Times New Roman" w:hAnsi="Times New Roman" w:cs="Times New Roman"/>
                <w:sz w:val="24"/>
                <w:szCs w:val="24"/>
              </w:rPr>
            </w:pPr>
            <w:r w:rsidRPr="000820AD">
              <w:rPr>
                <w:rFonts w:ascii="Times New Roman" w:hAnsi="Times New Roman" w:cs="Times New Roman"/>
                <w:sz w:val="24"/>
                <w:szCs w:val="24"/>
              </w:rPr>
              <w:t>5%</w:t>
            </w:r>
          </w:p>
        </w:tc>
      </w:tr>
      <w:tr w:rsidR="000820AD" w:rsidRPr="000820AD" w:rsidTr="000820AD">
        <w:trPr>
          <w:trHeight w:val="157"/>
        </w:trPr>
        <w:tc>
          <w:tcPr>
            <w:tcW w:w="6119" w:type="dxa"/>
            <w:tcBorders>
              <w:top w:val="single" w:sz="4" w:space="0" w:color="auto"/>
              <w:left w:val="single" w:sz="4" w:space="0" w:color="auto"/>
              <w:bottom w:val="single" w:sz="4" w:space="0" w:color="auto"/>
              <w:right w:val="single" w:sz="4" w:space="0" w:color="auto"/>
            </w:tcBorders>
            <w:hideMark/>
          </w:tcPr>
          <w:p w:rsidR="000820AD" w:rsidRPr="000820AD" w:rsidRDefault="000820AD" w:rsidP="000820AD">
            <w:pPr>
              <w:autoSpaceDE w:val="0"/>
              <w:autoSpaceDN w:val="0"/>
              <w:adjustRightInd w:val="0"/>
              <w:spacing w:after="0" w:line="240" w:lineRule="auto"/>
              <w:ind w:firstLine="539"/>
              <w:contextualSpacing/>
              <w:jc w:val="both"/>
              <w:rPr>
                <w:rFonts w:ascii="Times New Roman" w:hAnsi="Times New Roman" w:cs="Times New Roman"/>
                <w:sz w:val="24"/>
                <w:szCs w:val="24"/>
              </w:rPr>
            </w:pPr>
            <w:r w:rsidRPr="000820AD">
              <w:rPr>
                <w:rFonts w:ascii="Times New Roman" w:hAnsi="Times New Roman" w:cs="Times New Roman"/>
                <w:color w:val="000000"/>
                <w:sz w:val="24"/>
                <w:szCs w:val="24"/>
              </w:rPr>
              <w:t>Процент вынесенных судебных решений о назначении административного наказания по материалам контрольного органа</w:t>
            </w:r>
          </w:p>
        </w:tc>
        <w:tc>
          <w:tcPr>
            <w:tcW w:w="3121" w:type="dxa"/>
            <w:tcBorders>
              <w:top w:val="single" w:sz="4" w:space="0" w:color="auto"/>
              <w:left w:val="single" w:sz="4" w:space="0" w:color="auto"/>
              <w:bottom w:val="single" w:sz="4" w:space="0" w:color="auto"/>
              <w:right w:val="single" w:sz="4" w:space="0" w:color="auto"/>
            </w:tcBorders>
            <w:hideMark/>
          </w:tcPr>
          <w:p w:rsidR="000820AD" w:rsidRPr="000820AD" w:rsidRDefault="000820AD" w:rsidP="000820AD">
            <w:pPr>
              <w:autoSpaceDE w:val="0"/>
              <w:autoSpaceDN w:val="0"/>
              <w:adjustRightInd w:val="0"/>
              <w:spacing w:after="0" w:line="240" w:lineRule="auto"/>
              <w:ind w:firstLine="33"/>
              <w:contextualSpacing/>
              <w:jc w:val="center"/>
              <w:rPr>
                <w:rFonts w:ascii="Times New Roman" w:hAnsi="Times New Roman" w:cs="Times New Roman"/>
                <w:sz w:val="24"/>
                <w:szCs w:val="24"/>
              </w:rPr>
            </w:pPr>
            <w:r w:rsidRPr="000820AD">
              <w:rPr>
                <w:rFonts w:ascii="Times New Roman" w:hAnsi="Times New Roman" w:cs="Times New Roman"/>
                <w:sz w:val="24"/>
                <w:szCs w:val="24"/>
              </w:rPr>
              <w:t>95%</w:t>
            </w:r>
          </w:p>
        </w:tc>
      </w:tr>
      <w:tr w:rsidR="000820AD" w:rsidRPr="000820AD" w:rsidTr="000820AD">
        <w:trPr>
          <w:trHeight w:val="180"/>
        </w:trPr>
        <w:tc>
          <w:tcPr>
            <w:tcW w:w="6119" w:type="dxa"/>
            <w:tcBorders>
              <w:top w:val="single" w:sz="4" w:space="0" w:color="auto"/>
              <w:left w:val="single" w:sz="4" w:space="0" w:color="auto"/>
              <w:bottom w:val="single" w:sz="4" w:space="0" w:color="auto"/>
              <w:right w:val="single" w:sz="4" w:space="0" w:color="auto"/>
            </w:tcBorders>
            <w:hideMark/>
          </w:tcPr>
          <w:p w:rsidR="000820AD" w:rsidRPr="000820AD" w:rsidRDefault="000820AD" w:rsidP="000820AD">
            <w:pPr>
              <w:autoSpaceDE w:val="0"/>
              <w:autoSpaceDN w:val="0"/>
              <w:adjustRightInd w:val="0"/>
              <w:spacing w:after="0" w:line="240" w:lineRule="auto"/>
              <w:ind w:firstLine="539"/>
              <w:contextualSpacing/>
              <w:jc w:val="both"/>
              <w:rPr>
                <w:rFonts w:ascii="Times New Roman" w:hAnsi="Times New Roman" w:cs="Times New Roman"/>
                <w:sz w:val="24"/>
                <w:szCs w:val="24"/>
              </w:rPr>
            </w:pPr>
            <w:r w:rsidRPr="000820AD">
              <w:rPr>
                <w:rFonts w:ascii="Times New Roman" w:hAnsi="Times New Roman" w:cs="Times New Roman"/>
                <w:color w:val="000000"/>
                <w:sz w:val="24"/>
                <w:szCs w:val="24"/>
              </w:rPr>
              <w:t>Процент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 за исключением постановлений, отмененных на основании статей 2.7 и 2.9 Кодекса Российской Федерации об административных правонарушениях</w:t>
            </w:r>
          </w:p>
        </w:tc>
        <w:tc>
          <w:tcPr>
            <w:tcW w:w="3121" w:type="dxa"/>
            <w:tcBorders>
              <w:top w:val="single" w:sz="4" w:space="0" w:color="auto"/>
              <w:left w:val="single" w:sz="4" w:space="0" w:color="auto"/>
              <w:bottom w:val="single" w:sz="4" w:space="0" w:color="auto"/>
              <w:right w:val="single" w:sz="4" w:space="0" w:color="auto"/>
            </w:tcBorders>
            <w:hideMark/>
          </w:tcPr>
          <w:p w:rsidR="000820AD" w:rsidRPr="000820AD" w:rsidRDefault="000820AD" w:rsidP="000820AD">
            <w:pPr>
              <w:autoSpaceDE w:val="0"/>
              <w:autoSpaceDN w:val="0"/>
              <w:adjustRightInd w:val="0"/>
              <w:spacing w:after="0" w:line="240" w:lineRule="auto"/>
              <w:ind w:firstLine="33"/>
              <w:contextualSpacing/>
              <w:jc w:val="center"/>
              <w:rPr>
                <w:rFonts w:ascii="Times New Roman" w:hAnsi="Times New Roman" w:cs="Times New Roman"/>
                <w:sz w:val="24"/>
                <w:szCs w:val="24"/>
              </w:rPr>
            </w:pPr>
            <w:r w:rsidRPr="000820AD">
              <w:rPr>
                <w:rFonts w:ascii="Times New Roman" w:hAnsi="Times New Roman" w:cs="Times New Roman"/>
                <w:sz w:val="24"/>
                <w:szCs w:val="24"/>
              </w:rPr>
              <w:t>0%</w:t>
            </w:r>
          </w:p>
        </w:tc>
      </w:tr>
    </w:tbl>
    <w:p w:rsidR="00016C37" w:rsidRPr="00016C37" w:rsidRDefault="00016C37" w:rsidP="001E447B">
      <w:pPr>
        <w:pStyle w:val="ConsPlusNormal"/>
        <w:ind w:firstLine="0"/>
        <w:contextualSpacing/>
        <w:rPr>
          <w:color w:val="000000"/>
          <w:sz w:val="28"/>
          <w:szCs w:val="28"/>
          <w:shd w:val="clear" w:color="auto" w:fill="F1C100"/>
        </w:rPr>
      </w:pPr>
    </w:p>
    <w:p w:rsidR="00016C37" w:rsidRDefault="00016C37" w:rsidP="005D0258">
      <w:pPr>
        <w:spacing w:after="0" w:line="240" w:lineRule="auto"/>
        <w:contextualSpacing/>
        <w:jc w:val="center"/>
        <w:rPr>
          <w:rFonts w:ascii="Times New Roman" w:hAnsi="Times New Roman" w:cs="Times New Roman"/>
          <w:sz w:val="28"/>
        </w:rPr>
      </w:pPr>
      <w:r w:rsidRPr="00016C37">
        <w:rPr>
          <w:rFonts w:ascii="Times New Roman" w:hAnsi="Times New Roman" w:cs="Times New Roman"/>
          <w:sz w:val="28"/>
        </w:rPr>
        <w:t>Индикативные показатели муниципального контроля на автомобильном транспорте, городском наземном электр</w:t>
      </w:r>
      <w:r w:rsidR="00291378">
        <w:rPr>
          <w:rFonts w:ascii="Times New Roman" w:hAnsi="Times New Roman" w:cs="Times New Roman"/>
          <w:sz w:val="28"/>
        </w:rPr>
        <w:t xml:space="preserve">ическом транспорте и в дорожном </w:t>
      </w:r>
      <w:r w:rsidRPr="00016C37">
        <w:rPr>
          <w:rFonts w:ascii="Times New Roman" w:hAnsi="Times New Roman" w:cs="Times New Roman"/>
          <w:sz w:val="28"/>
        </w:rPr>
        <w:t xml:space="preserve">хозяйстве </w:t>
      </w:r>
    </w:p>
    <w:p w:rsidR="001E447B" w:rsidRDefault="001E447B" w:rsidP="005D0258">
      <w:pPr>
        <w:spacing w:after="0" w:line="240" w:lineRule="auto"/>
        <w:contextualSpacing/>
        <w:jc w:val="center"/>
        <w:rPr>
          <w:rFonts w:ascii="Times New Roman" w:hAnsi="Times New Roman" w:cs="Times New Roman"/>
          <w:sz w:val="28"/>
        </w:rPr>
      </w:pPr>
    </w:p>
    <w:p w:rsidR="00016C37" w:rsidRPr="00016C37" w:rsidRDefault="00016C37" w:rsidP="001E447B">
      <w:pPr>
        <w:spacing w:after="0" w:line="240" w:lineRule="auto"/>
        <w:ind w:firstLine="708"/>
        <w:contextualSpacing/>
        <w:jc w:val="both"/>
        <w:rPr>
          <w:rFonts w:ascii="Times New Roman" w:hAnsi="Times New Roman" w:cs="Times New Roman"/>
          <w:sz w:val="28"/>
        </w:rPr>
      </w:pPr>
      <w:r w:rsidRPr="00016C37">
        <w:rPr>
          <w:rFonts w:ascii="Times New Roman" w:hAnsi="Times New Roman" w:cs="Times New Roman"/>
          <w:sz w:val="28"/>
        </w:rPr>
        <w:t>1) количество плановых контрольных (надзорных) мероприятий, проведенных за отчетный период;</w:t>
      </w:r>
    </w:p>
    <w:p w:rsidR="00016C37" w:rsidRPr="00016C37" w:rsidRDefault="00016C37" w:rsidP="00016C37">
      <w:pPr>
        <w:spacing w:after="0" w:line="240" w:lineRule="auto"/>
        <w:ind w:firstLine="709"/>
        <w:contextualSpacing/>
        <w:jc w:val="both"/>
        <w:rPr>
          <w:rFonts w:ascii="Times New Roman" w:hAnsi="Times New Roman" w:cs="Times New Roman"/>
          <w:sz w:val="28"/>
        </w:rPr>
      </w:pPr>
      <w:r w:rsidRPr="00016C37">
        <w:rPr>
          <w:rFonts w:ascii="Times New Roman" w:hAnsi="Times New Roman" w:cs="Times New Roman"/>
          <w:sz w:val="28"/>
        </w:rPr>
        <w:lastRenderedPageBreak/>
        <w:t>2) количество внеплановых контрольных (надзорных) мероприятий, проведенных за отчетный период;</w:t>
      </w:r>
    </w:p>
    <w:p w:rsidR="00016C37" w:rsidRPr="00016C37" w:rsidRDefault="00016C37" w:rsidP="00016C37">
      <w:pPr>
        <w:spacing w:after="0" w:line="240" w:lineRule="auto"/>
        <w:ind w:firstLine="709"/>
        <w:contextualSpacing/>
        <w:jc w:val="both"/>
        <w:rPr>
          <w:rFonts w:ascii="Times New Roman" w:hAnsi="Times New Roman" w:cs="Times New Roman"/>
          <w:sz w:val="28"/>
        </w:rPr>
      </w:pPr>
      <w:r w:rsidRPr="00016C37">
        <w:rPr>
          <w:rFonts w:ascii="Times New Roman" w:hAnsi="Times New Roman" w:cs="Times New Roman"/>
          <w:sz w:val="28"/>
        </w:rPr>
        <w:t>3) количество внеплановых контрольных (надзорных) мероприятий, проведенных на основании выявления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за отчетный период;</w:t>
      </w:r>
    </w:p>
    <w:p w:rsidR="00016C37" w:rsidRPr="00016C37" w:rsidRDefault="00016C37" w:rsidP="00016C37">
      <w:pPr>
        <w:spacing w:after="0" w:line="240" w:lineRule="auto"/>
        <w:ind w:firstLine="709"/>
        <w:contextualSpacing/>
        <w:jc w:val="both"/>
        <w:rPr>
          <w:rFonts w:ascii="Times New Roman" w:hAnsi="Times New Roman" w:cs="Times New Roman"/>
          <w:sz w:val="28"/>
        </w:rPr>
      </w:pPr>
      <w:r w:rsidRPr="00016C37">
        <w:rPr>
          <w:rFonts w:ascii="Times New Roman" w:hAnsi="Times New Roman" w:cs="Times New Roman"/>
          <w:sz w:val="28"/>
        </w:rPr>
        <w:t>4) общее количество контрольных (надзорных) мероприятий с взаимодействием, проведенных за отчетный период;</w:t>
      </w:r>
    </w:p>
    <w:p w:rsidR="00016C37" w:rsidRPr="00016C37" w:rsidRDefault="00016C37" w:rsidP="00016C37">
      <w:pPr>
        <w:spacing w:after="0" w:line="240" w:lineRule="auto"/>
        <w:ind w:firstLine="709"/>
        <w:contextualSpacing/>
        <w:jc w:val="both"/>
        <w:rPr>
          <w:rFonts w:ascii="Times New Roman" w:hAnsi="Times New Roman" w:cs="Times New Roman"/>
          <w:sz w:val="28"/>
        </w:rPr>
      </w:pPr>
      <w:r w:rsidRPr="00016C37">
        <w:rPr>
          <w:rFonts w:ascii="Times New Roman" w:hAnsi="Times New Roman" w:cs="Times New Roman"/>
          <w:sz w:val="28"/>
        </w:rPr>
        <w:t>5) количество контрольных (надзорных) мероприятий с взаимодействием по каждому виду КНМ, проведенных за отчетный период;</w:t>
      </w:r>
    </w:p>
    <w:p w:rsidR="00016C37" w:rsidRPr="00016C37" w:rsidRDefault="00016C37" w:rsidP="00016C37">
      <w:pPr>
        <w:spacing w:after="0" w:line="240" w:lineRule="auto"/>
        <w:ind w:firstLine="709"/>
        <w:contextualSpacing/>
        <w:jc w:val="both"/>
        <w:rPr>
          <w:rFonts w:ascii="Times New Roman" w:hAnsi="Times New Roman" w:cs="Times New Roman"/>
          <w:sz w:val="28"/>
        </w:rPr>
      </w:pPr>
      <w:r w:rsidRPr="00016C37">
        <w:rPr>
          <w:rFonts w:ascii="Times New Roman" w:hAnsi="Times New Roman" w:cs="Times New Roman"/>
          <w:sz w:val="28"/>
        </w:rPr>
        <w:t>6) количество контрольных (надзорных) мероприятий, проведенных с использованием средств дистанционного взаимодействия, за отчетный период;</w:t>
      </w:r>
    </w:p>
    <w:p w:rsidR="00016C37" w:rsidRPr="00016C37" w:rsidRDefault="00016C37" w:rsidP="00016C37">
      <w:pPr>
        <w:spacing w:after="0" w:line="240" w:lineRule="auto"/>
        <w:ind w:firstLine="709"/>
        <w:contextualSpacing/>
        <w:jc w:val="both"/>
        <w:rPr>
          <w:rFonts w:ascii="Times New Roman" w:hAnsi="Times New Roman" w:cs="Times New Roman"/>
          <w:sz w:val="28"/>
        </w:rPr>
      </w:pPr>
      <w:r w:rsidRPr="00016C37">
        <w:rPr>
          <w:rFonts w:ascii="Times New Roman" w:hAnsi="Times New Roman" w:cs="Times New Roman"/>
          <w:sz w:val="28"/>
        </w:rPr>
        <w:t>7) количество обязательных профилактических визитов, проведенных за отчетный период;</w:t>
      </w:r>
    </w:p>
    <w:p w:rsidR="00016C37" w:rsidRPr="00016C37" w:rsidRDefault="00016C37" w:rsidP="00016C37">
      <w:pPr>
        <w:spacing w:after="0" w:line="240" w:lineRule="auto"/>
        <w:ind w:firstLine="709"/>
        <w:contextualSpacing/>
        <w:jc w:val="both"/>
        <w:rPr>
          <w:rFonts w:ascii="Times New Roman" w:hAnsi="Times New Roman" w:cs="Times New Roman"/>
          <w:sz w:val="28"/>
        </w:rPr>
      </w:pPr>
      <w:r w:rsidRPr="00016C37">
        <w:rPr>
          <w:rFonts w:ascii="Times New Roman" w:hAnsi="Times New Roman" w:cs="Times New Roman"/>
          <w:sz w:val="28"/>
        </w:rPr>
        <w:t>8) количество предостережений о недопустимости нарушения обязательных требований, объявленных за отчетный период;</w:t>
      </w:r>
    </w:p>
    <w:p w:rsidR="00016C37" w:rsidRPr="00016C37" w:rsidRDefault="00016C37" w:rsidP="00016C37">
      <w:pPr>
        <w:spacing w:after="0" w:line="240" w:lineRule="auto"/>
        <w:ind w:firstLine="709"/>
        <w:contextualSpacing/>
        <w:jc w:val="both"/>
        <w:rPr>
          <w:rFonts w:ascii="Times New Roman" w:hAnsi="Times New Roman" w:cs="Times New Roman"/>
          <w:sz w:val="28"/>
        </w:rPr>
      </w:pPr>
      <w:r w:rsidRPr="00016C37">
        <w:rPr>
          <w:rFonts w:ascii="Times New Roman" w:hAnsi="Times New Roman" w:cs="Times New Roman"/>
          <w:sz w:val="28"/>
        </w:rPr>
        <w:t>9) количество контрольных (надзорных) мероприятий, по результатам которых выявлены нарушения обязательных требований, за отчетный период;</w:t>
      </w:r>
    </w:p>
    <w:p w:rsidR="00016C37" w:rsidRPr="00016C37" w:rsidRDefault="00016C37" w:rsidP="00016C37">
      <w:pPr>
        <w:spacing w:after="0" w:line="240" w:lineRule="auto"/>
        <w:ind w:firstLine="709"/>
        <w:contextualSpacing/>
        <w:jc w:val="both"/>
        <w:rPr>
          <w:rFonts w:ascii="Times New Roman" w:hAnsi="Times New Roman" w:cs="Times New Roman"/>
          <w:sz w:val="28"/>
        </w:rPr>
      </w:pPr>
      <w:r w:rsidRPr="00016C37">
        <w:rPr>
          <w:rFonts w:ascii="Times New Roman" w:hAnsi="Times New Roman" w:cs="Times New Roman"/>
          <w:sz w:val="28"/>
        </w:rPr>
        <w:t>10) количество контрольных (надзорных) мероприятий, по итогам которых возбуждены дела об административных правонарушениях, за отчетный период;</w:t>
      </w:r>
    </w:p>
    <w:p w:rsidR="00016C37" w:rsidRPr="00016C37" w:rsidRDefault="00016C37" w:rsidP="00016C37">
      <w:pPr>
        <w:spacing w:after="0" w:line="240" w:lineRule="auto"/>
        <w:ind w:firstLine="709"/>
        <w:contextualSpacing/>
        <w:jc w:val="both"/>
        <w:rPr>
          <w:rFonts w:ascii="Times New Roman" w:hAnsi="Times New Roman" w:cs="Times New Roman"/>
          <w:sz w:val="28"/>
        </w:rPr>
      </w:pPr>
      <w:r w:rsidRPr="00016C37">
        <w:rPr>
          <w:rFonts w:ascii="Times New Roman" w:hAnsi="Times New Roman" w:cs="Times New Roman"/>
          <w:sz w:val="28"/>
        </w:rPr>
        <w:t>11) сумма административных штрафов, наложенных по результатам контрольных (надзорных) мероприятий, за отчетный период;</w:t>
      </w:r>
    </w:p>
    <w:p w:rsidR="00016C37" w:rsidRPr="00016C37" w:rsidRDefault="00016C37" w:rsidP="00016C37">
      <w:pPr>
        <w:spacing w:after="0" w:line="240" w:lineRule="auto"/>
        <w:ind w:firstLine="709"/>
        <w:contextualSpacing/>
        <w:jc w:val="both"/>
        <w:rPr>
          <w:rFonts w:ascii="Times New Roman" w:hAnsi="Times New Roman" w:cs="Times New Roman"/>
          <w:sz w:val="28"/>
        </w:rPr>
      </w:pPr>
      <w:r w:rsidRPr="00016C37">
        <w:rPr>
          <w:rFonts w:ascii="Times New Roman" w:hAnsi="Times New Roman" w:cs="Times New Roman"/>
          <w:sz w:val="28"/>
        </w:rPr>
        <w:t>12) количество направленных в органы прокуратуры заявлений о согласовании проведения контрольных (надзорных) мероприятий, за отчетный период;</w:t>
      </w:r>
    </w:p>
    <w:p w:rsidR="00016C37" w:rsidRPr="00016C37" w:rsidRDefault="00016C37" w:rsidP="00016C37">
      <w:pPr>
        <w:spacing w:after="0" w:line="240" w:lineRule="auto"/>
        <w:ind w:firstLine="709"/>
        <w:contextualSpacing/>
        <w:jc w:val="both"/>
        <w:rPr>
          <w:rFonts w:ascii="Times New Roman" w:hAnsi="Times New Roman" w:cs="Times New Roman"/>
          <w:sz w:val="28"/>
        </w:rPr>
      </w:pPr>
      <w:r w:rsidRPr="00016C37">
        <w:rPr>
          <w:rFonts w:ascii="Times New Roman" w:hAnsi="Times New Roman" w:cs="Times New Roman"/>
          <w:sz w:val="28"/>
        </w:rPr>
        <w:t>13) количество направленных в органы прокуратуры заявлений о согласовании проведения контрольных (надзорных) мероприятий, по которым органами прокуратуры отказано в согласовании, за отчетный период;</w:t>
      </w:r>
    </w:p>
    <w:p w:rsidR="00016C37" w:rsidRPr="00016C37" w:rsidRDefault="00016C37" w:rsidP="00016C37">
      <w:pPr>
        <w:spacing w:after="0" w:line="240" w:lineRule="auto"/>
        <w:ind w:firstLine="709"/>
        <w:contextualSpacing/>
        <w:jc w:val="both"/>
        <w:rPr>
          <w:rFonts w:ascii="Times New Roman" w:hAnsi="Times New Roman" w:cs="Times New Roman"/>
          <w:sz w:val="28"/>
        </w:rPr>
      </w:pPr>
      <w:r w:rsidRPr="00016C37">
        <w:rPr>
          <w:rFonts w:ascii="Times New Roman" w:hAnsi="Times New Roman" w:cs="Times New Roman"/>
          <w:sz w:val="28"/>
        </w:rPr>
        <w:t>14) общее количество учтенных объектов контроля на конец отчетного периода;</w:t>
      </w:r>
    </w:p>
    <w:p w:rsidR="00016C37" w:rsidRPr="00016C37" w:rsidRDefault="00016C37" w:rsidP="00016C37">
      <w:pPr>
        <w:spacing w:after="0" w:line="240" w:lineRule="auto"/>
        <w:ind w:firstLine="709"/>
        <w:contextualSpacing/>
        <w:jc w:val="both"/>
        <w:rPr>
          <w:rFonts w:ascii="Times New Roman" w:hAnsi="Times New Roman" w:cs="Times New Roman"/>
          <w:sz w:val="28"/>
        </w:rPr>
      </w:pPr>
      <w:r w:rsidRPr="00016C37">
        <w:rPr>
          <w:rFonts w:ascii="Times New Roman" w:hAnsi="Times New Roman" w:cs="Times New Roman"/>
          <w:sz w:val="28"/>
        </w:rPr>
        <w:t>15) количество учтенных объектов контроля, отнесенных к категориям риска, по каждой из категорий риска, на конец отчетного периода;</w:t>
      </w:r>
    </w:p>
    <w:p w:rsidR="00016C37" w:rsidRPr="00016C37" w:rsidRDefault="00016C37" w:rsidP="00016C37">
      <w:pPr>
        <w:spacing w:after="0" w:line="240" w:lineRule="auto"/>
        <w:ind w:firstLine="709"/>
        <w:contextualSpacing/>
        <w:jc w:val="both"/>
        <w:rPr>
          <w:rFonts w:ascii="Times New Roman" w:hAnsi="Times New Roman" w:cs="Times New Roman"/>
          <w:sz w:val="28"/>
        </w:rPr>
      </w:pPr>
      <w:r w:rsidRPr="00016C37">
        <w:rPr>
          <w:rFonts w:ascii="Times New Roman" w:hAnsi="Times New Roman" w:cs="Times New Roman"/>
          <w:sz w:val="28"/>
        </w:rPr>
        <w:t>16) количество учтенных контролируемых лиц на конец отчетного периода;</w:t>
      </w:r>
    </w:p>
    <w:p w:rsidR="00016C37" w:rsidRPr="00016C37" w:rsidRDefault="00016C37" w:rsidP="00016C37">
      <w:pPr>
        <w:spacing w:after="0" w:line="240" w:lineRule="auto"/>
        <w:ind w:firstLine="709"/>
        <w:contextualSpacing/>
        <w:jc w:val="both"/>
        <w:rPr>
          <w:rFonts w:ascii="Times New Roman" w:hAnsi="Times New Roman" w:cs="Times New Roman"/>
          <w:sz w:val="28"/>
        </w:rPr>
      </w:pPr>
      <w:r w:rsidRPr="00016C37">
        <w:rPr>
          <w:rFonts w:ascii="Times New Roman" w:hAnsi="Times New Roman" w:cs="Times New Roman"/>
          <w:sz w:val="28"/>
        </w:rPr>
        <w:t>17) количество учтенных контролируемых лиц, в отношении которых проведены контрольные (надзорные) мероприятия, за отчетный период;</w:t>
      </w:r>
    </w:p>
    <w:p w:rsidR="00016C37" w:rsidRPr="00016C37" w:rsidRDefault="00016C37" w:rsidP="00016C37">
      <w:pPr>
        <w:spacing w:after="0" w:line="240" w:lineRule="auto"/>
        <w:ind w:firstLine="709"/>
        <w:contextualSpacing/>
        <w:jc w:val="both"/>
        <w:rPr>
          <w:rFonts w:ascii="Times New Roman" w:hAnsi="Times New Roman" w:cs="Times New Roman"/>
          <w:sz w:val="28"/>
        </w:rPr>
      </w:pPr>
      <w:r w:rsidRPr="00016C37">
        <w:rPr>
          <w:rFonts w:ascii="Times New Roman" w:hAnsi="Times New Roman" w:cs="Times New Roman"/>
          <w:sz w:val="28"/>
        </w:rPr>
        <w:t>18) количество исковых заявлений об оспаривании решений, действий (бездействий) должностных лиц контрольных (надзорных) органов, направленных контролируемыми лицами в судебном порядке, за отчетный период;</w:t>
      </w:r>
    </w:p>
    <w:p w:rsidR="00016C37" w:rsidRPr="00016C37" w:rsidRDefault="00016C37" w:rsidP="00016C37">
      <w:pPr>
        <w:spacing w:after="0" w:line="240" w:lineRule="auto"/>
        <w:ind w:firstLine="709"/>
        <w:contextualSpacing/>
        <w:jc w:val="both"/>
        <w:rPr>
          <w:rFonts w:ascii="Times New Roman" w:hAnsi="Times New Roman" w:cs="Times New Roman"/>
          <w:sz w:val="28"/>
        </w:rPr>
      </w:pPr>
      <w:r w:rsidRPr="00016C37">
        <w:rPr>
          <w:rFonts w:ascii="Times New Roman" w:hAnsi="Times New Roman" w:cs="Times New Roman"/>
          <w:sz w:val="28"/>
        </w:rPr>
        <w:lastRenderedPageBreak/>
        <w:t>19) количество исковых заявлений об оспаривании решений, действий (бездействий) должностных лиц контрольных (надзорных) органов, направленных контролируемыми лицами в судебном порядке, по которым принято решение об удовлетворении заявленных требований, за отчетный период;</w:t>
      </w:r>
    </w:p>
    <w:p w:rsidR="00016C37" w:rsidRPr="00016C37" w:rsidRDefault="00016C37" w:rsidP="00016C37">
      <w:pPr>
        <w:spacing w:after="0" w:line="240" w:lineRule="auto"/>
        <w:ind w:firstLine="709"/>
        <w:contextualSpacing/>
        <w:jc w:val="both"/>
        <w:rPr>
          <w:rFonts w:ascii="Times New Roman" w:hAnsi="Times New Roman" w:cs="Times New Roman"/>
          <w:sz w:val="28"/>
        </w:rPr>
      </w:pPr>
      <w:r w:rsidRPr="00016C37">
        <w:rPr>
          <w:rFonts w:ascii="Times New Roman" w:hAnsi="Times New Roman" w:cs="Times New Roman"/>
          <w:sz w:val="28"/>
        </w:rPr>
        <w:t xml:space="preserve">20) количество контрольных (надзорных) мероприятий, проведенных с грубым нарушением требований к организации и осуществлению государственного контроля (надзора) и </w:t>
      </w:r>
      <w:proofErr w:type="gramStart"/>
      <w:r w:rsidRPr="00016C37">
        <w:rPr>
          <w:rFonts w:ascii="Times New Roman" w:hAnsi="Times New Roman" w:cs="Times New Roman"/>
          <w:sz w:val="28"/>
        </w:rPr>
        <w:t>результаты</w:t>
      </w:r>
      <w:proofErr w:type="gramEnd"/>
      <w:r w:rsidRPr="00016C37">
        <w:rPr>
          <w:rFonts w:ascii="Times New Roman" w:hAnsi="Times New Roman" w:cs="Times New Roman"/>
          <w:sz w:val="28"/>
        </w:rPr>
        <w:t xml:space="preserve"> которых были признаны недействительными и (или) отменены, за отчетный период.</w:t>
      </w:r>
    </w:p>
    <w:p w:rsidR="000E638C" w:rsidRPr="00016C37" w:rsidRDefault="000E638C" w:rsidP="00016C37">
      <w:pPr>
        <w:spacing w:after="0" w:line="240" w:lineRule="auto"/>
        <w:contextualSpacing/>
        <w:rPr>
          <w:rFonts w:ascii="Times New Roman" w:hAnsi="Times New Roman" w:cs="Times New Roman"/>
        </w:rPr>
      </w:pPr>
    </w:p>
    <w:sectPr w:rsidR="000E638C" w:rsidRPr="00016C37" w:rsidSect="00AF55D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XO Thames">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16C37"/>
    <w:rsid w:val="00016C37"/>
    <w:rsid w:val="000526D7"/>
    <w:rsid w:val="00056D85"/>
    <w:rsid w:val="000820AD"/>
    <w:rsid w:val="000833DB"/>
    <w:rsid w:val="000A4B13"/>
    <w:rsid w:val="000C4277"/>
    <w:rsid w:val="000D5782"/>
    <w:rsid w:val="000E638C"/>
    <w:rsid w:val="001A256D"/>
    <w:rsid w:val="001E447B"/>
    <w:rsid w:val="00291378"/>
    <w:rsid w:val="002D62E3"/>
    <w:rsid w:val="002E1227"/>
    <w:rsid w:val="00363EF9"/>
    <w:rsid w:val="00393D8E"/>
    <w:rsid w:val="003F24A2"/>
    <w:rsid w:val="004074CA"/>
    <w:rsid w:val="005D0258"/>
    <w:rsid w:val="005E0017"/>
    <w:rsid w:val="00600F67"/>
    <w:rsid w:val="006C0279"/>
    <w:rsid w:val="00860E77"/>
    <w:rsid w:val="00870C82"/>
    <w:rsid w:val="00895675"/>
    <w:rsid w:val="008C3469"/>
    <w:rsid w:val="0091784B"/>
    <w:rsid w:val="009F2C73"/>
    <w:rsid w:val="00AF55DF"/>
    <w:rsid w:val="00BB7384"/>
    <w:rsid w:val="00D233FD"/>
    <w:rsid w:val="00E135D0"/>
    <w:rsid w:val="00EF2B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55D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016C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016C37"/>
    <w:rPr>
      <w:rFonts w:ascii="Courier New" w:eastAsia="Times New Roman" w:hAnsi="Courier New" w:cs="Courier New"/>
      <w:sz w:val="20"/>
      <w:szCs w:val="20"/>
    </w:rPr>
  </w:style>
  <w:style w:type="paragraph" w:styleId="a3">
    <w:name w:val="caption"/>
    <w:basedOn w:val="a"/>
    <w:semiHidden/>
    <w:unhideWhenUsed/>
    <w:qFormat/>
    <w:rsid w:val="00016C37"/>
    <w:pPr>
      <w:spacing w:after="0" w:line="240" w:lineRule="auto"/>
      <w:jc w:val="center"/>
    </w:pPr>
    <w:rPr>
      <w:rFonts w:ascii="Times New Roman" w:eastAsia="Times New Roman" w:hAnsi="Times New Roman" w:cs="Times New Roman"/>
      <w:b/>
      <w:sz w:val="36"/>
      <w:szCs w:val="20"/>
    </w:rPr>
  </w:style>
  <w:style w:type="paragraph" w:styleId="a4">
    <w:name w:val="Subtitle"/>
    <w:basedOn w:val="a"/>
    <w:next w:val="a"/>
    <w:link w:val="a5"/>
    <w:qFormat/>
    <w:rsid w:val="00016C37"/>
    <w:rPr>
      <w:rFonts w:ascii="XO Thames" w:eastAsia="Times New Roman" w:hAnsi="XO Thames" w:cs="Times New Roman"/>
      <w:i/>
      <w:color w:val="616161"/>
      <w:sz w:val="24"/>
      <w:szCs w:val="20"/>
    </w:rPr>
  </w:style>
  <w:style w:type="character" w:customStyle="1" w:styleId="a5">
    <w:name w:val="Подзаголовок Знак"/>
    <w:basedOn w:val="a0"/>
    <w:link w:val="a4"/>
    <w:rsid w:val="00016C37"/>
    <w:rPr>
      <w:rFonts w:ascii="XO Thames" w:eastAsia="Times New Roman" w:hAnsi="XO Thames" w:cs="Times New Roman"/>
      <w:i/>
      <w:color w:val="616161"/>
      <w:sz w:val="24"/>
      <w:szCs w:val="20"/>
    </w:rPr>
  </w:style>
  <w:style w:type="character" w:customStyle="1" w:styleId="a6">
    <w:name w:val="Абзац списка Знак"/>
    <w:link w:val="a7"/>
    <w:locked/>
    <w:rsid w:val="00016C37"/>
    <w:rPr>
      <w:rFonts w:ascii="Arial" w:eastAsia="Times New Roman" w:hAnsi="Arial" w:cs="Times New Roman"/>
      <w:sz w:val="20"/>
      <w:szCs w:val="20"/>
    </w:rPr>
  </w:style>
  <w:style w:type="paragraph" w:styleId="a7">
    <w:name w:val="List Paragraph"/>
    <w:basedOn w:val="a"/>
    <w:link w:val="a6"/>
    <w:qFormat/>
    <w:rsid w:val="00016C37"/>
    <w:pPr>
      <w:widowControl w:val="0"/>
      <w:spacing w:after="0" w:line="240" w:lineRule="auto"/>
      <w:ind w:left="720"/>
      <w:contextualSpacing/>
    </w:pPr>
    <w:rPr>
      <w:rFonts w:ascii="Arial" w:eastAsia="Times New Roman" w:hAnsi="Arial" w:cs="Times New Roman"/>
      <w:sz w:val="20"/>
      <w:szCs w:val="20"/>
    </w:rPr>
  </w:style>
  <w:style w:type="character" w:customStyle="1" w:styleId="ConsPlusNormal1">
    <w:name w:val="ConsPlusNormal1"/>
    <w:link w:val="ConsPlusNormal"/>
    <w:locked/>
    <w:rsid w:val="00016C37"/>
    <w:rPr>
      <w:rFonts w:ascii="Times New Roman" w:eastAsia="Times New Roman" w:hAnsi="Times New Roman" w:cs="Times New Roman"/>
      <w:sz w:val="24"/>
    </w:rPr>
  </w:style>
  <w:style w:type="paragraph" w:customStyle="1" w:styleId="ConsPlusNormal">
    <w:name w:val="ConsPlusNormal"/>
    <w:link w:val="ConsPlusNormal1"/>
    <w:qFormat/>
    <w:rsid w:val="00016C37"/>
    <w:pPr>
      <w:widowControl w:val="0"/>
      <w:spacing w:after="0" w:line="240" w:lineRule="auto"/>
      <w:ind w:firstLine="720"/>
    </w:pPr>
    <w:rPr>
      <w:rFonts w:ascii="Times New Roman" w:eastAsia="Times New Roman" w:hAnsi="Times New Roman" w:cs="Times New Roman"/>
      <w:sz w:val="24"/>
    </w:rPr>
  </w:style>
  <w:style w:type="character" w:customStyle="1" w:styleId="ConsPlusTitle1">
    <w:name w:val="ConsPlusTitle1"/>
    <w:link w:val="ConsPlusTitle"/>
    <w:locked/>
    <w:rsid w:val="00016C37"/>
    <w:rPr>
      <w:rFonts w:ascii="Times New Roman" w:eastAsia="Times New Roman" w:hAnsi="Times New Roman" w:cs="Times New Roman"/>
      <w:b/>
      <w:sz w:val="24"/>
    </w:rPr>
  </w:style>
  <w:style w:type="paragraph" w:customStyle="1" w:styleId="ConsPlusTitle">
    <w:name w:val="ConsPlusTitle"/>
    <w:link w:val="ConsPlusTitle1"/>
    <w:rsid w:val="00016C37"/>
    <w:pPr>
      <w:widowControl w:val="0"/>
      <w:spacing w:after="0" w:line="240" w:lineRule="auto"/>
    </w:pPr>
    <w:rPr>
      <w:rFonts w:ascii="Times New Roman" w:eastAsia="Times New Roman" w:hAnsi="Times New Roman" w:cs="Times New Roman"/>
      <w:b/>
      <w:sz w:val="24"/>
    </w:rPr>
  </w:style>
  <w:style w:type="paragraph" w:customStyle="1" w:styleId="1">
    <w:name w:val="Обычный (веб)1"/>
    <w:basedOn w:val="a"/>
    <w:rsid w:val="00016C37"/>
    <w:pPr>
      <w:suppressAutoHyphens/>
      <w:spacing w:before="100" w:after="100" w:line="240" w:lineRule="auto"/>
    </w:pPr>
    <w:rPr>
      <w:rFonts w:ascii="Times New Roman" w:eastAsia="Times New Roman" w:hAnsi="Times New Roman" w:cs="Times New Roman"/>
      <w:color w:val="00000A"/>
      <w:sz w:val="24"/>
      <w:szCs w:val="24"/>
      <w:lang w:eastAsia="ar-SA"/>
    </w:rPr>
  </w:style>
  <w:style w:type="character" w:styleId="a8">
    <w:name w:val="Hyperlink"/>
    <w:basedOn w:val="a0"/>
    <w:uiPriority w:val="99"/>
    <w:semiHidden/>
    <w:unhideWhenUsed/>
    <w:rsid w:val="00016C37"/>
    <w:rPr>
      <w:color w:val="0000FF"/>
      <w:u w:val="single"/>
    </w:rPr>
  </w:style>
</w:styles>
</file>

<file path=word/webSettings.xml><?xml version="1.0" encoding="utf-8"?>
<w:webSettings xmlns:r="http://schemas.openxmlformats.org/officeDocument/2006/relationships" xmlns:w="http://schemas.openxmlformats.org/wordprocessingml/2006/main">
  <w:divs>
    <w:div w:id="508759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6A5980DDC49DEF879D2EC1F223EBC9DB01A1693AC1EF7FF63C704701E48CD1DE1B2C709B4C735C6643BD95F3420E3B41FAB0A6E5258E6Cl8RFI"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7DDDF8504A8C991D6DC062AEBE1543CC2CF7776F3762347E592B209D7894710E559B68D26C2774AD314985836975927B260E8F776387C20Aj6Y5O"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7DDDF8504A8C991D6DC062AEBE1543CC2CF7776F3762347E592B209D7894710E559B68D26C2774AD314985836975927B260E8F776387C20Aj6Y5O" TargetMode="External"/><Relationship Id="rId11"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5" Type="http://schemas.openxmlformats.org/officeDocument/2006/relationships/hyperlink" Target="consultantplus://offline/ref=7DDDF8504A8C991D6DC062AEBE1543CC2CF7776F3762347E592B209D7894710E559B68D26C2774AD314985836975927B260E8F776387C20Aj6Y5O" TargetMode="External"/><Relationship Id="rId10"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4" Type="http://schemas.openxmlformats.org/officeDocument/2006/relationships/hyperlink" Target="consultantplus://offline/ref=7DDDF8504A8C991D6DC062AEBE1543CC2CF7776F3762347E592B209D7894710E559B68D26C2774AD314985836975927B260E8F776387C20Aj6Y5O" TargetMode="External"/><Relationship Id="rId9" Type="http://schemas.openxmlformats.org/officeDocument/2006/relationships/hyperlink" Target="consultantplus://offline/ref=176923FAB863A4C98807594DEB28D7B584908B5FB1A28C9FDE44BBC16100CFA6F926E59E29B06F2294D6112762FB2C6143467A2C60D1A08Ae0AB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27</Pages>
  <Words>8987</Words>
  <Characters>51230</Characters>
  <Application>Microsoft Office Word</Application>
  <DocSecurity>0</DocSecurity>
  <Lines>426</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Рахманова ОС</cp:lastModifiedBy>
  <cp:revision>24</cp:revision>
  <dcterms:created xsi:type="dcterms:W3CDTF">2022-11-30T07:18:00Z</dcterms:created>
  <dcterms:modified xsi:type="dcterms:W3CDTF">2022-12-16T05:09:00Z</dcterms:modified>
</cp:coreProperties>
</file>